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D0" w:rsidRPr="006906D8" w:rsidRDefault="00981416" w:rsidP="00A81692">
      <w:pPr>
        <w:tabs>
          <w:tab w:val="center" w:pos="4535"/>
        </w:tabs>
        <w:jc w:val="center"/>
        <w:rPr>
          <w:rFonts w:ascii="Segoe UI" w:hAnsi="Segoe UI" w:cs="Segoe UI"/>
          <w:b/>
          <w:bCs/>
          <w:color w:val="0099CC"/>
          <w:sz w:val="44"/>
          <w:szCs w:val="44"/>
        </w:rPr>
      </w:pPr>
      <w:r w:rsidRPr="006906D8">
        <w:rPr>
          <w:noProof/>
          <w:lang w:val="tr-TR"/>
        </w:rPr>
        <w:drawing>
          <wp:inline distT="0" distB="0" distL="0" distR="0">
            <wp:extent cx="5943600" cy="3790950"/>
            <wp:effectExtent l="0" t="0" r="0" b="0"/>
            <wp:docPr id="3" name="Resim 3" descr="torin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in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4980" cy="3791830"/>
                    </a:xfrm>
                    <a:prstGeom prst="rect">
                      <a:avLst/>
                    </a:prstGeom>
                    <a:noFill/>
                    <a:ln>
                      <a:noFill/>
                    </a:ln>
                  </pic:spPr>
                </pic:pic>
              </a:graphicData>
            </a:graphic>
          </wp:inline>
        </w:drawing>
      </w:r>
    </w:p>
    <w:p w:rsidR="00A81692" w:rsidRPr="006906D8" w:rsidRDefault="00A81692" w:rsidP="00A81692">
      <w:pPr>
        <w:tabs>
          <w:tab w:val="center" w:pos="4535"/>
        </w:tabs>
        <w:jc w:val="center"/>
        <w:rPr>
          <w:rFonts w:ascii="Segoe UI" w:hAnsi="Segoe UI" w:cs="Segoe UI"/>
          <w:b/>
          <w:bCs/>
          <w:color w:val="FF0000"/>
          <w:sz w:val="40"/>
          <w:szCs w:val="40"/>
          <w:lang w:val="tr-TR"/>
        </w:rPr>
      </w:pPr>
      <w:r w:rsidRPr="006906D8">
        <w:rPr>
          <w:rFonts w:ascii="Segoe UI" w:hAnsi="Segoe UI" w:cs="Segoe UI"/>
          <w:b/>
          <w:bCs/>
          <w:color w:val="0099CC"/>
          <w:sz w:val="44"/>
          <w:szCs w:val="44"/>
        </w:rPr>
        <w:t>YAZ &amp; SONBAHAR DÖNEMİ</w:t>
      </w:r>
    </w:p>
    <w:p w:rsidR="00BC227E" w:rsidRPr="006906D8" w:rsidRDefault="00F12CF1" w:rsidP="00BC227E">
      <w:pPr>
        <w:jc w:val="center"/>
        <w:rPr>
          <w:rFonts w:ascii="Segoe UI" w:hAnsi="Segoe UI" w:cs="Segoe UI"/>
          <w:b/>
          <w:color w:val="000000" w:themeColor="text1"/>
          <w:sz w:val="56"/>
          <w:szCs w:val="56"/>
        </w:rPr>
      </w:pPr>
      <w:r w:rsidRPr="004E25B1">
        <w:rPr>
          <w:rFonts w:ascii="Segoe UI" w:hAnsi="Segoe UI" w:cs="Segoe UI"/>
          <w:b/>
          <w:color w:val="FF0000"/>
          <w:sz w:val="56"/>
          <w:szCs w:val="56"/>
        </w:rPr>
        <w:t xml:space="preserve">GRANDE </w:t>
      </w:r>
      <w:r w:rsidR="00A81692" w:rsidRPr="004E25B1">
        <w:rPr>
          <w:rFonts w:ascii="Segoe UI" w:hAnsi="Segoe UI" w:cs="Segoe UI"/>
          <w:b/>
          <w:color w:val="00B050"/>
          <w:sz w:val="56"/>
          <w:szCs w:val="56"/>
        </w:rPr>
        <w:t>İTALYA</w:t>
      </w:r>
    </w:p>
    <w:p w:rsidR="00044E15" w:rsidRPr="00044E15" w:rsidRDefault="00A81692" w:rsidP="00133576">
      <w:pPr>
        <w:jc w:val="center"/>
        <w:rPr>
          <w:rFonts w:ascii="Segoe UI" w:hAnsi="Segoe UI" w:cs="Segoe UI"/>
          <w:b/>
          <w:color w:val="000000" w:themeColor="text1"/>
          <w:sz w:val="36"/>
          <w:szCs w:val="36"/>
          <w:lang w:val="it-IT"/>
        </w:rPr>
      </w:pPr>
      <w:r w:rsidRPr="00044E15">
        <w:rPr>
          <w:rFonts w:ascii="Segoe UI" w:hAnsi="Segoe UI" w:cs="Segoe UI"/>
          <w:b/>
          <w:color w:val="000000" w:themeColor="text1"/>
          <w:sz w:val="36"/>
          <w:szCs w:val="36"/>
          <w:lang w:val="it-IT"/>
        </w:rPr>
        <w:t>MILANO</w:t>
      </w:r>
      <w:r w:rsidR="004D36DA" w:rsidRPr="00044E15">
        <w:rPr>
          <w:rFonts w:ascii="Segoe UI" w:hAnsi="Segoe UI" w:cs="Segoe UI"/>
          <w:b/>
          <w:color w:val="000000" w:themeColor="text1"/>
          <w:sz w:val="36"/>
          <w:szCs w:val="36"/>
          <w:lang w:val="it-IT"/>
        </w:rPr>
        <w:t xml:space="preserve"> </w:t>
      </w:r>
      <w:r w:rsidR="00044E15" w:rsidRPr="00044E15">
        <w:rPr>
          <w:rFonts w:ascii="Segoe UI" w:hAnsi="Segoe UI" w:cs="Segoe UI"/>
          <w:b/>
          <w:color w:val="000000" w:themeColor="text1"/>
          <w:sz w:val="36"/>
          <w:szCs w:val="36"/>
          <w:lang w:val="it-IT"/>
        </w:rPr>
        <w:t xml:space="preserve">(1) &amp; </w:t>
      </w:r>
      <w:r w:rsidR="00981416" w:rsidRPr="00044E15">
        <w:rPr>
          <w:rFonts w:ascii="Segoe UI" w:hAnsi="Segoe UI" w:cs="Segoe UI"/>
          <w:b/>
          <w:color w:val="000000" w:themeColor="text1"/>
          <w:sz w:val="36"/>
          <w:szCs w:val="36"/>
          <w:lang w:val="it-IT"/>
        </w:rPr>
        <w:t>COMO</w:t>
      </w:r>
      <w:r w:rsidR="00044E15" w:rsidRPr="00044E15">
        <w:rPr>
          <w:rFonts w:ascii="Segoe UI" w:hAnsi="Segoe UI" w:cs="Segoe UI"/>
          <w:b/>
          <w:color w:val="000000" w:themeColor="text1"/>
          <w:sz w:val="36"/>
          <w:szCs w:val="36"/>
          <w:lang w:val="it-IT"/>
        </w:rPr>
        <w:t xml:space="preserve"> &amp; </w:t>
      </w:r>
      <w:r w:rsidR="0091781C" w:rsidRPr="00044E15">
        <w:rPr>
          <w:rFonts w:ascii="Segoe UI" w:hAnsi="Segoe UI" w:cs="Segoe UI"/>
          <w:b/>
          <w:color w:val="000000" w:themeColor="text1"/>
          <w:sz w:val="36"/>
          <w:szCs w:val="36"/>
          <w:lang w:val="it-IT"/>
        </w:rPr>
        <w:t xml:space="preserve">TORİNO </w:t>
      </w:r>
      <w:r w:rsidR="00044E15" w:rsidRPr="00044E15">
        <w:rPr>
          <w:rFonts w:ascii="Segoe UI" w:hAnsi="Segoe UI" w:cs="Segoe UI"/>
          <w:b/>
          <w:color w:val="000000" w:themeColor="text1"/>
          <w:sz w:val="36"/>
          <w:szCs w:val="36"/>
          <w:lang w:val="it-IT"/>
        </w:rPr>
        <w:t xml:space="preserve">&amp; </w:t>
      </w:r>
      <w:r w:rsidR="00F12CF1" w:rsidRPr="00044E15">
        <w:rPr>
          <w:rFonts w:ascii="Segoe UI" w:hAnsi="Segoe UI" w:cs="Segoe UI"/>
          <w:b/>
          <w:color w:val="000000" w:themeColor="text1"/>
          <w:sz w:val="36"/>
          <w:szCs w:val="36"/>
          <w:lang w:val="it-IT"/>
        </w:rPr>
        <w:t>C</w:t>
      </w:r>
      <w:r w:rsidR="0091781C" w:rsidRPr="00044E15">
        <w:rPr>
          <w:rFonts w:ascii="Segoe UI" w:hAnsi="Segoe UI" w:cs="Segoe UI"/>
          <w:b/>
          <w:color w:val="000000" w:themeColor="text1"/>
          <w:sz w:val="36"/>
          <w:szCs w:val="36"/>
          <w:lang w:val="it-IT"/>
        </w:rPr>
        <w:t xml:space="preserve">ENOVA (2) </w:t>
      </w:r>
      <w:r w:rsidR="00044E15" w:rsidRPr="00044E15">
        <w:rPr>
          <w:rFonts w:ascii="Segoe UI" w:hAnsi="Segoe UI" w:cs="Segoe UI"/>
          <w:b/>
          <w:color w:val="000000" w:themeColor="text1"/>
          <w:sz w:val="36"/>
          <w:szCs w:val="36"/>
          <w:lang w:val="it-IT"/>
        </w:rPr>
        <w:t xml:space="preserve">&amp; </w:t>
      </w:r>
      <w:r w:rsidR="0091781C" w:rsidRPr="00044E15">
        <w:rPr>
          <w:rFonts w:ascii="Segoe UI" w:hAnsi="Segoe UI" w:cs="Segoe UI"/>
          <w:b/>
          <w:color w:val="000000" w:themeColor="text1"/>
          <w:sz w:val="36"/>
          <w:szCs w:val="36"/>
          <w:lang w:val="it-IT"/>
        </w:rPr>
        <w:t>PARMA</w:t>
      </w:r>
      <w:r w:rsidR="00F26DE1">
        <w:rPr>
          <w:rFonts w:ascii="Segoe UI" w:hAnsi="Segoe UI" w:cs="Segoe UI"/>
          <w:b/>
          <w:color w:val="000000" w:themeColor="text1"/>
          <w:sz w:val="36"/>
          <w:szCs w:val="36"/>
          <w:lang w:val="it-IT"/>
        </w:rPr>
        <w:t xml:space="preserve"> </w:t>
      </w:r>
    </w:p>
    <w:p w:rsidR="00356CB6" w:rsidRPr="00044E15" w:rsidRDefault="00044E15" w:rsidP="00133576">
      <w:pPr>
        <w:jc w:val="center"/>
        <w:rPr>
          <w:rFonts w:ascii="Segoe UI" w:hAnsi="Segoe UI" w:cs="Segoe UI"/>
          <w:b/>
          <w:color w:val="000000" w:themeColor="text1"/>
          <w:sz w:val="36"/>
          <w:szCs w:val="36"/>
          <w:lang w:val="it-IT"/>
        </w:rPr>
      </w:pPr>
      <w:r w:rsidRPr="00044E15">
        <w:rPr>
          <w:rFonts w:ascii="Segoe UI" w:hAnsi="Segoe UI" w:cs="Segoe UI"/>
          <w:b/>
          <w:color w:val="000000" w:themeColor="text1"/>
          <w:sz w:val="36"/>
          <w:szCs w:val="36"/>
          <w:lang w:val="it-IT"/>
        </w:rPr>
        <w:t xml:space="preserve">BOLOGNA &amp; </w:t>
      </w:r>
      <w:r w:rsidR="0091781C" w:rsidRPr="00044E15">
        <w:rPr>
          <w:rFonts w:ascii="Segoe UI" w:hAnsi="Segoe UI" w:cs="Segoe UI"/>
          <w:b/>
          <w:color w:val="000000" w:themeColor="text1"/>
          <w:sz w:val="36"/>
          <w:szCs w:val="36"/>
          <w:lang w:val="it-IT"/>
        </w:rPr>
        <w:t>VENEDİK</w:t>
      </w:r>
      <w:r w:rsidR="009A4E1C" w:rsidRPr="00044E15">
        <w:rPr>
          <w:rFonts w:ascii="Segoe UI" w:hAnsi="Segoe UI" w:cs="Segoe UI"/>
          <w:b/>
          <w:color w:val="000000" w:themeColor="text1"/>
          <w:sz w:val="36"/>
          <w:szCs w:val="36"/>
          <w:lang w:val="it-IT"/>
        </w:rPr>
        <w:t xml:space="preserve"> (1) </w:t>
      </w:r>
      <w:r w:rsidRPr="00044E15">
        <w:rPr>
          <w:rFonts w:ascii="Segoe UI" w:hAnsi="Segoe UI" w:cs="Segoe UI"/>
          <w:b/>
          <w:color w:val="000000" w:themeColor="text1"/>
          <w:sz w:val="36"/>
          <w:szCs w:val="36"/>
          <w:lang w:val="it-IT"/>
        </w:rPr>
        <w:t xml:space="preserve">&amp; </w:t>
      </w:r>
      <w:r w:rsidR="0091781C" w:rsidRPr="00044E15">
        <w:rPr>
          <w:rFonts w:ascii="Segoe UI" w:hAnsi="Segoe UI" w:cs="Segoe UI"/>
          <w:b/>
          <w:color w:val="000000" w:themeColor="text1"/>
          <w:sz w:val="36"/>
          <w:szCs w:val="36"/>
          <w:lang w:val="it-IT"/>
        </w:rPr>
        <w:t>FLORANSA</w:t>
      </w:r>
      <w:r w:rsidRPr="00044E15">
        <w:rPr>
          <w:rFonts w:ascii="Segoe UI" w:hAnsi="Segoe UI" w:cs="Segoe UI"/>
          <w:b/>
          <w:color w:val="000000" w:themeColor="text1"/>
          <w:sz w:val="36"/>
          <w:szCs w:val="36"/>
          <w:lang w:val="it-IT"/>
        </w:rPr>
        <w:t xml:space="preserve"> (2) &amp; </w:t>
      </w:r>
      <w:r w:rsidR="0091781C" w:rsidRPr="00044E15">
        <w:rPr>
          <w:rFonts w:ascii="Segoe UI" w:hAnsi="Segoe UI" w:cs="Segoe UI"/>
          <w:b/>
          <w:color w:val="000000" w:themeColor="text1"/>
          <w:sz w:val="36"/>
          <w:szCs w:val="36"/>
          <w:lang w:val="it-IT"/>
        </w:rPr>
        <w:t>ROMA</w:t>
      </w:r>
      <w:r w:rsidR="009A4E1C" w:rsidRPr="00044E15">
        <w:rPr>
          <w:rFonts w:ascii="Segoe UI" w:hAnsi="Segoe UI" w:cs="Segoe UI"/>
          <w:b/>
          <w:color w:val="000000" w:themeColor="text1"/>
          <w:sz w:val="36"/>
          <w:szCs w:val="36"/>
          <w:lang w:val="it-IT"/>
        </w:rPr>
        <w:t xml:space="preserve"> (1)</w:t>
      </w:r>
    </w:p>
    <w:p w:rsidR="00B930E6" w:rsidRPr="006906D8" w:rsidRDefault="00B930E6" w:rsidP="00B930E6">
      <w:pPr>
        <w:jc w:val="center"/>
        <w:rPr>
          <w:rFonts w:ascii="Segoe UI" w:hAnsi="Segoe UI" w:cs="Segoe UI"/>
          <w:b/>
          <w:bCs/>
          <w:iCs/>
          <w:color w:val="FF0000"/>
          <w:sz w:val="28"/>
          <w:szCs w:val="28"/>
          <w:lang w:val="tr-TR"/>
        </w:rPr>
      </w:pPr>
      <w:r w:rsidRPr="006906D8">
        <w:rPr>
          <w:rFonts w:ascii="Segoe UI" w:hAnsi="Segoe UI" w:cs="Segoe UI"/>
          <w:b/>
          <w:bCs/>
          <w:iCs/>
          <w:color w:val="FF0000"/>
          <w:sz w:val="28"/>
          <w:szCs w:val="28"/>
          <w:lang w:val="tr-TR"/>
        </w:rPr>
        <w:t>Türk Hava</w:t>
      </w:r>
      <w:r w:rsidR="00CB6C9C" w:rsidRPr="006906D8">
        <w:rPr>
          <w:rFonts w:ascii="Segoe UI" w:hAnsi="Segoe UI" w:cs="Segoe UI"/>
          <w:b/>
          <w:bCs/>
          <w:iCs/>
          <w:color w:val="FF0000"/>
          <w:sz w:val="28"/>
          <w:szCs w:val="28"/>
          <w:lang w:val="tr-TR"/>
        </w:rPr>
        <w:t xml:space="preserve"> Y</w:t>
      </w:r>
      <w:r w:rsidRPr="006906D8">
        <w:rPr>
          <w:rFonts w:ascii="Segoe UI" w:hAnsi="Segoe UI" w:cs="Segoe UI"/>
          <w:b/>
          <w:bCs/>
          <w:iCs/>
          <w:color w:val="FF0000"/>
          <w:sz w:val="28"/>
          <w:szCs w:val="28"/>
          <w:lang w:val="tr-TR"/>
        </w:rPr>
        <w:t xml:space="preserve">olları Tarifeli Seferi ile </w:t>
      </w:r>
    </w:p>
    <w:p w:rsidR="00F51738" w:rsidRPr="006906D8" w:rsidRDefault="00BF287F" w:rsidP="00767F91">
      <w:pPr>
        <w:jc w:val="center"/>
        <w:rPr>
          <w:rFonts w:ascii="Segoe UI" w:hAnsi="Segoe UI" w:cs="Segoe UI"/>
          <w:bCs/>
          <w:iCs/>
          <w:sz w:val="28"/>
          <w:szCs w:val="28"/>
          <w:lang w:val="tr-TR"/>
        </w:rPr>
      </w:pPr>
      <w:r w:rsidRPr="006906D8">
        <w:rPr>
          <w:rFonts w:ascii="Segoe UI" w:hAnsi="Segoe UI" w:cs="Segoe UI"/>
          <w:bCs/>
          <w:iCs/>
          <w:sz w:val="28"/>
          <w:szCs w:val="28"/>
          <w:lang w:val="tr-TR"/>
        </w:rPr>
        <w:t xml:space="preserve">22 </w:t>
      </w:r>
      <w:r w:rsidR="0087394B" w:rsidRPr="006906D8">
        <w:rPr>
          <w:rFonts w:ascii="Segoe UI" w:hAnsi="Segoe UI" w:cs="Segoe UI"/>
          <w:bCs/>
          <w:iCs/>
          <w:sz w:val="28"/>
          <w:szCs w:val="28"/>
          <w:lang w:val="tr-TR"/>
        </w:rPr>
        <w:t>Haziran</w:t>
      </w:r>
      <w:r w:rsidR="00501997" w:rsidRPr="006906D8">
        <w:rPr>
          <w:rFonts w:ascii="Segoe UI" w:hAnsi="Segoe UI" w:cs="Segoe UI"/>
          <w:bCs/>
          <w:iCs/>
          <w:sz w:val="28"/>
          <w:szCs w:val="28"/>
          <w:lang w:val="tr-TR"/>
        </w:rPr>
        <w:t xml:space="preserve"> </w:t>
      </w:r>
      <w:r w:rsidRPr="006906D8">
        <w:rPr>
          <w:rFonts w:ascii="Segoe UI" w:hAnsi="Segoe UI" w:cs="Segoe UI"/>
          <w:bCs/>
          <w:iCs/>
          <w:sz w:val="28"/>
          <w:szCs w:val="28"/>
          <w:lang w:val="tr-TR"/>
        </w:rPr>
        <w:t>&amp; 06, 20</w:t>
      </w:r>
      <w:r w:rsidR="00BB105D" w:rsidRPr="006906D8">
        <w:rPr>
          <w:rFonts w:ascii="Segoe UI" w:hAnsi="Segoe UI" w:cs="Segoe UI"/>
          <w:bCs/>
          <w:iCs/>
          <w:sz w:val="28"/>
          <w:szCs w:val="28"/>
          <w:lang w:val="tr-TR"/>
        </w:rPr>
        <w:t xml:space="preserve"> </w:t>
      </w:r>
      <w:r w:rsidRPr="006906D8">
        <w:rPr>
          <w:rFonts w:ascii="Segoe UI" w:hAnsi="Segoe UI" w:cs="Segoe UI"/>
          <w:bCs/>
          <w:iCs/>
          <w:sz w:val="28"/>
          <w:szCs w:val="28"/>
          <w:lang w:val="tr-TR"/>
        </w:rPr>
        <w:t>Temmuz &amp; 03, 17, 31 Ağustos</w:t>
      </w:r>
      <w:r w:rsidR="00270345">
        <w:rPr>
          <w:rFonts w:ascii="Segoe UI" w:hAnsi="Segoe UI" w:cs="Segoe UI"/>
          <w:bCs/>
          <w:iCs/>
          <w:sz w:val="28"/>
          <w:szCs w:val="28"/>
          <w:lang w:val="tr-TR"/>
        </w:rPr>
        <w:t xml:space="preserve"> &amp; </w:t>
      </w:r>
      <w:r w:rsidR="00270345" w:rsidRPr="0046467C">
        <w:rPr>
          <w:rFonts w:ascii="Segoe UI" w:hAnsi="Segoe UI" w:cs="Segoe UI"/>
          <w:b/>
          <w:bCs/>
          <w:iCs/>
          <w:color w:val="00B0F0"/>
          <w:sz w:val="28"/>
          <w:szCs w:val="28"/>
          <w:lang w:val="tr-TR"/>
        </w:rPr>
        <w:t>16 Kasım</w:t>
      </w:r>
      <w:r w:rsidRPr="00270345">
        <w:rPr>
          <w:rFonts w:ascii="Segoe UI" w:hAnsi="Segoe UI" w:cs="Segoe UI"/>
          <w:bCs/>
          <w:iCs/>
          <w:color w:val="00B0F0"/>
          <w:sz w:val="28"/>
          <w:szCs w:val="28"/>
          <w:lang w:val="tr-TR"/>
        </w:rPr>
        <w:t xml:space="preserve"> </w:t>
      </w:r>
      <w:r w:rsidRPr="006906D8">
        <w:rPr>
          <w:rFonts w:ascii="Segoe UI" w:hAnsi="Segoe UI" w:cs="Segoe UI"/>
          <w:bCs/>
          <w:iCs/>
          <w:sz w:val="28"/>
          <w:szCs w:val="28"/>
          <w:lang w:val="tr-TR"/>
        </w:rPr>
        <w:t>2020</w:t>
      </w:r>
      <w:r w:rsidR="00D7180E" w:rsidRPr="006906D8">
        <w:rPr>
          <w:rFonts w:ascii="Segoe UI" w:hAnsi="Segoe UI" w:cs="Segoe UI"/>
          <w:bCs/>
          <w:iCs/>
          <w:sz w:val="28"/>
          <w:szCs w:val="28"/>
          <w:lang w:val="tr-TR"/>
        </w:rPr>
        <w:t xml:space="preserve"> </w:t>
      </w:r>
      <w:r w:rsidR="00D870FF" w:rsidRPr="006906D8">
        <w:rPr>
          <w:rFonts w:ascii="Segoe UI" w:hAnsi="Segoe UI" w:cs="Segoe UI"/>
          <w:bCs/>
          <w:iCs/>
          <w:sz w:val="28"/>
          <w:szCs w:val="28"/>
          <w:lang w:val="tr-TR"/>
        </w:rPr>
        <w:t>H</w:t>
      </w:r>
      <w:r w:rsidR="00044E15">
        <w:rPr>
          <w:rFonts w:ascii="Segoe UI" w:hAnsi="Segoe UI" w:cs="Segoe UI"/>
          <w:bCs/>
          <w:iCs/>
          <w:sz w:val="28"/>
          <w:szCs w:val="28"/>
          <w:lang w:val="tr-TR"/>
        </w:rPr>
        <w:t>areket</w:t>
      </w:r>
      <w:r w:rsidR="0027364F" w:rsidRPr="006906D8">
        <w:rPr>
          <w:rFonts w:ascii="Segoe UI" w:hAnsi="Segoe UI" w:cs="Segoe UI"/>
          <w:bCs/>
          <w:iCs/>
          <w:sz w:val="28"/>
          <w:szCs w:val="28"/>
          <w:lang w:val="tr-TR"/>
        </w:rPr>
        <w:t>…</w:t>
      </w:r>
      <w:r w:rsidR="00767F91" w:rsidRPr="006906D8">
        <w:rPr>
          <w:rFonts w:ascii="Segoe UI" w:hAnsi="Segoe UI" w:cs="Segoe UI"/>
          <w:bCs/>
          <w:iCs/>
          <w:sz w:val="28"/>
          <w:szCs w:val="28"/>
          <w:lang w:val="tr-TR"/>
        </w:rPr>
        <w:t xml:space="preserve"> </w:t>
      </w:r>
      <w:r w:rsidR="0027364F" w:rsidRPr="006906D8">
        <w:rPr>
          <w:rFonts w:ascii="Segoe UI" w:hAnsi="Segoe UI" w:cs="Segoe UI"/>
          <w:b/>
          <w:bCs/>
          <w:iCs/>
          <w:sz w:val="28"/>
          <w:szCs w:val="28"/>
          <w:lang w:val="tr-TR"/>
        </w:rPr>
        <w:t>7 Gece</w:t>
      </w:r>
    </w:p>
    <w:p w:rsidR="006046D3" w:rsidRPr="006906D8" w:rsidRDefault="006046D3" w:rsidP="006046D3">
      <w:pPr>
        <w:jc w:val="center"/>
        <w:rPr>
          <w:rFonts w:ascii="Segoe UI" w:hAnsi="Segoe UI" w:cs="Segoe UI"/>
          <w:b/>
          <w:bCs/>
          <w:i/>
          <w:iCs/>
          <w:color w:val="0000FF"/>
          <w:sz w:val="28"/>
          <w:szCs w:val="34"/>
        </w:rPr>
      </w:pPr>
      <w:r w:rsidRPr="006906D8">
        <w:rPr>
          <w:rFonts w:ascii="Segoe UI" w:hAnsi="Segoe UI" w:cs="Segoe UI"/>
          <w:b/>
          <w:bCs/>
          <w:i/>
          <w:iCs/>
          <w:color w:val="0000FF"/>
          <w:sz w:val="28"/>
          <w:szCs w:val="34"/>
        </w:rPr>
        <w:t>TÜM TÜRKİYE’DEN ve KIBRIS’TAN İÇ HAT BAĞLANTI İMKANI</w:t>
      </w:r>
      <w:proofErr w:type="gramStart"/>
      <w:r w:rsidRPr="006906D8">
        <w:rPr>
          <w:rFonts w:ascii="Segoe UI" w:hAnsi="Segoe UI" w:cs="Segoe UI"/>
          <w:b/>
          <w:bCs/>
          <w:i/>
          <w:iCs/>
          <w:color w:val="0000FF"/>
          <w:sz w:val="28"/>
          <w:szCs w:val="34"/>
        </w:rPr>
        <w:t>!*</w:t>
      </w:r>
      <w:proofErr w:type="gramEnd"/>
      <w:r w:rsidRPr="006906D8">
        <w:rPr>
          <w:rFonts w:ascii="Segoe UI" w:hAnsi="Segoe UI" w:cs="Segoe UI"/>
          <w:b/>
          <w:bCs/>
          <w:i/>
          <w:iCs/>
          <w:color w:val="0000FF"/>
          <w:sz w:val="28"/>
          <w:szCs w:val="34"/>
        </w:rPr>
        <w:t>**</w:t>
      </w:r>
    </w:p>
    <w:p w:rsidR="00E0112F" w:rsidRPr="006906D8" w:rsidRDefault="00E0112F">
      <w:pPr>
        <w:rPr>
          <w:rFonts w:ascii="Segoe UI" w:hAnsi="Segoe UI" w:cs="Segoe UI"/>
          <w:b/>
          <w:bCs/>
          <w:color w:val="000000"/>
          <w:sz w:val="8"/>
          <w:szCs w:val="8"/>
          <w:u w:val="single"/>
          <w:lang w:val="tr-TR"/>
        </w:rPr>
      </w:pPr>
    </w:p>
    <w:p w:rsidR="00356CB6" w:rsidRPr="006906D8" w:rsidRDefault="00356CB6" w:rsidP="00356CB6">
      <w:pPr>
        <w:jc w:val="both"/>
        <w:rPr>
          <w:rFonts w:ascii="Segoe UI" w:hAnsi="Segoe UI" w:cs="Segoe UI"/>
          <w:b/>
          <w:bCs/>
          <w:sz w:val="18"/>
          <w:szCs w:val="18"/>
          <w:lang w:val="tr-TR"/>
        </w:rPr>
      </w:pPr>
      <w:r w:rsidRPr="006906D8">
        <w:rPr>
          <w:rFonts w:ascii="Segoe UI" w:hAnsi="Segoe UI" w:cs="Segoe UI"/>
          <w:b/>
          <w:bCs/>
          <w:color w:val="0099CC"/>
          <w:sz w:val="18"/>
          <w:szCs w:val="18"/>
          <w:lang w:val="tr-TR"/>
        </w:rPr>
        <w:t xml:space="preserve">1.Gün </w:t>
      </w:r>
      <w:r w:rsidRPr="006906D8">
        <w:rPr>
          <w:rFonts w:ascii="Segoe UI" w:hAnsi="Segoe UI" w:cs="Segoe UI"/>
          <w:b/>
          <w:bCs/>
          <w:color w:val="0099CC"/>
          <w:sz w:val="18"/>
          <w:szCs w:val="18"/>
          <w:lang w:val="tr-TR"/>
        </w:rPr>
        <w:tab/>
      </w:r>
      <w:r w:rsidRPr="006906D8">
        <w:rPr>
          <w:rFonts w:ascii="Segoe UI" w:hAnsi="Segoe UI" w:cs="Segoe UI"/>
          <w:b/>
          <w:bCs/>
          <w:color w:val="0099CC"/>
          <w:sz w:val="18"/>
          <w:szCs w:val="18"/>
          <w:lang w:val="tr-TR"/>
        </w:rPr>
        <w:tab/>
      </w:r>
      <w:r w:rsidR="00BF4A32" w:rsidRPr="006906D8">
        <w:rPr>
          <w:rFonts w:ascii="Segoe UI" w:hAnsi="Segoe UI" w:cs="Segoe UI"/>
          <w:b/>
          <w:bCs/>
          <w:color w:val="000000"/>
          <w:sz w:val="18"/>
          <w:szCs w:val="18"/>
          <w:lang w:val="tr-TR"/>
        </w:rPr>
        <w:t>İ</w:t>
      </w:r>
      <w:r w:rsidR="00D13573" w:rsidRPr="006906D8">
        <w:rPr>
          <w:rFonts w:ascii="Segoe UI" w:hAnsi="Segoe UI" w:cs="Segoe UI"/>
          <w:b/>
          <w:bCs/>
          <w:sz w:val="18"/>
          <w:szCs w:val="18"/>
          <w:lang w:val="tr-TR"/>
        </w:rPr>
        <w:t>STANBUL</w:t>
      </w:r>
      <w:r w:rsidR="00387FE9" w:rsidRPr="006906D8">
        <w:rPr>
          <w:rFonts w:ascii="Segoe UI" w:hAnsi="Segoe UI" w:cs="Segoe UI"/>
          <w:b/>
          <w:bCs/>
          <w:sz w:val="18"/>
          <w:szCs w:val="18"/>
          <w:lang w:val="tr-TR"/>
        </w:rPr>
        <w:t xml:space="preserve"> </w:t>
      </w:r>
      <w:r w:rsidR="00D13573" w:rsidRPr="006906D8">
        <w:rPr>
          <w:rFonts w:ascii="Segoe UI" w:hAnsi="Segoe UI" w:cs="Segoe UI"/>
          <w:b/>
          <w:bCs/>
          <w:sz w:val="18"/>
          <w:szCs w:val="18"/>
          <w:lang w:val="tr-TR"/>
        </w:rPr>
        <w:t xml:space="preserve">– </w:t>
      </w:r>
      <w:r w:rsidR="00BF4A32" w:rsidRPr="006906D8">
        <w:rPr>
          <w:rFonts w:ascii="Segoe UI" w:hAnsi="Segoe UI" w:cs="Segoe UI"/>
          <w:b/>
          <w:bCs/>
          <w:sz w:val="18"/>
          <w:szCs w:val="18"/>
          <w:lang w:val="tr-TR"/>
        </w:rPr>
        <w:t>Mİ</w:t>
      </w:r>
      <w:r w:rsidR="001E7996" w:rsidRPr="006906D8">
        <w:rPr>
          <w:rFonts w:ascii="Segoe UI" w:hAnsi="Segoe UI" w:cs="Segoe UI"/>
          <w:b/>
          <w:bCs/>
          <w:sz w:val="18"/>
          <w:szCs w:val="18"/>
          <w:lang w:val="tr-TR"/>
        </w:rPr>
        <w:t>LANO</w:t>
      </w:r>
      <w:r w:rsidR="00D13573" w:rsidRPr="006906D8">
        <w:rPr>
          <w:rFonts w:ascii="Segoe UI" w:hAnsi="Segoe UI" w:cs="Segoe UI"/>
          <w:b/>
          <w:bCs/>
          <w:sz w:val="18"/>
          <w:szCs w:val="18"/>
          <w:lang w:val="tr-TR"/>
        </w:rPr>
        <w:t xml:space="preserve"> </w:t>
      </w:r>
      <w:r w:rsidR="009A4E1C" w:rsidRPr="006906D8">
        <w:rPr>
          <w:rFonts w:ascii="Segoe UI" w:hAnsi="Segoe UI" w:cs="Segoe UI"/>
          <w:b/>
          <w:bCs/>
          <w:sz w:val="18"/>
          <w:szCs w:val="18"/>
          <w:lang w:val="tr-TR"/>
        </w:rPr>
        <w:t>– COMO</w:t>
      </w:r>
    </w:p>
    <w:p w:rsidR="009A4E1C" w:rsidRPr="006906D8" w:rsidRDefault="000A27D0" w:rsidP="009A4E1C">
      <w:pPr>
        <w:jc w:val="both"/>
        <w:rPr>
          <w:rFonts w:ascii="Segoe UI" w:hAnsi="Segoe UI" w:cs="Segoe UI"/>
          <w:sz w:val="18"/>
          <w:szCs w:val="18"/>
          <w:lang w:val="tr-TR"/>
        </w:rPr>
      </w:pPr>
      <w:r w:rsidRPr="006906D8">
        <w:rPr>
          <w:rFonts w:ascii="Segoe UI" w:hAnsi="Segoe UI" w:cs="Segoe UI"/>
          <w:color w:val="000000"/>
          <w:sz w:val="18"/>
          <w:szCs w:val="18"/>
        </w:rPr>
        <w:t xml:space="preserve">Sabiha Gökçen Havalimanı,  Dış Hatlar Terminali Türk Hava Yolları kontuarında </w:t>
      </w:r>
      <w:r w:rsidRPr="006906D8">
        <w:rPr>
          <w:rFonts w:ascii="Segoe UI" w:hAnsi="Segoe UI" w:cs="Segoe UI"/>
          <w:sz w:val="18"/>
          <w:szCs w:val="18"/>
        </w:rPr>
        <w:t>bagaj ve bilet işlemlerinizi tamamlamanızın ardından Türk Hava yolları</w:t>
      </w:r>
      <w:r w:rsidR="00727F22" w:rsidRPr="006906D8">
        <w:rPr>
          <w:rFonts w:ascii="Segoe UI" w:hAnsi="Segoe UI" w:cs="Segoe UI"/>
          <w:sz w:val="18"/>
          <w:szCs w:val="18"/>
          <w:lang w:val="tr-TR"/>
        </w:rPr>
        <w:t xml:space="preserve"> TK </w:t>
      </w:r>
      <w:r w:rsidR="00987AFA" w:rsidRPr="006906D8">
        <w:rPr>
          <w:rFonts w:ascii="Segoe UI" w:hAnsi="Segoe UI" w:cs="Segoe UI"/>
          <w:sz w:val="18"/>
          <w:szCs w:val="18"/>
          <w:lang w:val="tr-TR"/>
        </w:rPr>
        <w:t>1</w:t>
      </w:r>
      <w:r w:rsidR="00B969E2" w:rsidRPr="006906D8">
        <w:rPr>
          <w:rFonts w:ascii="Segoe UI" w:hAnsi="Segoe UI" w:cs="Segoe UI"/>
          <w:sz w:val="18"/>
          <w:szCs w:val="18"/>
          <w:lang w:val="tr-TR"/>
        </w:rPr>
        <w:t>901</w:t>
      </w:r>
      <w:r w:rsidR="00727F22" w:rsidRPr="006906D8">
        <w:rPr>
          <w:rFonts w:ascii="Segoe UI" w:hAnsi="Segoe UI" w:cs="Segoe UI"/>
          <w:sz w:val="18"/>
          <w:szCs w:val="18"/>
          <w:lang w:val="tr-TR"/>
        </w:rPr>
        <w:t xml:space="preserve"> sefer sayılı uçuşu ile saat </w:t>
      </w:r>
      <w:r w:rsidR="000674CE" w:rsidRPr="006906D8">
        <w:rPr>
          <w:rFonts w:ascii="Segoe UI" w:hAnsi="Segoe UI" w:cs="Segoe UI"/>
          <w:sz w:val="18"/>
          <w:szCs w:val="18"/>
          <w:lang w:val="tr-TR"/>
        </w:rPr>
        <w:t>09:5</w:t>
      </w:r>
      <w:r w:rsidR="00B969E2" w:rsidRPr="006906D8">
        <w:rPr>
          <w:rFonts w:ascii="Segoe UI" w:hAnsi="Segoe UI" w:cs="Segoe UI"/>
          <w:sz w:val="18"/>
          <w:szCs w:val="18"/>
          <w:lang w:val="tr-TR"/>
        </w:rPr>
        <w:t>0</w:t>
      </w:r>
      <w:r w:rsidR="00EB3D7D" w:rsidRPr="006906D8">
        <w:rPr>
          <w:rFonts w:ascii="Segoe UI" w:hAnsi="Segoe UI" w:cs="Segoe UI"/>
          <w:sz w:val="18"/>
          <w:szCs w:val="18"/>
          <w:lang w:val="tr-TR"/>
        </w:rPr>
        <w:t xml:space="preserve"> ’d</w:t>
      </w:r>
      <w:r w:rsidR="000674CE" w:rsidRPr="006906D8">
        <w:rPr>
          <w:rFonts w:ascii="Segoe UI" w:hAnsi="Segoe UI" w:cs="Segoe UI"/>
          <w:sz w:val="18"/>
          <w:szCs w:val="18"/>
          <w:lang w:val="tr-TR"/>
        </w:rPr>
        <w:t>e</w:t>
      </w:r>
      <w:r w:rsidR="00256469" w:rsidRPr="006906D8">
        <w:rPr>
          <w:rFonts w:ascii="Segoe UI" w:hAnsi="Segoe UI" w:cs="Segoe UI"/>
          <w:sz w:val="18"/>
          <w:szCs w:val="18"/>
          <w:lang w:val="tr-TR"/>
        </w:rPr>
        <w:t xml:space="preserve"> </w:t>
      </w:r>
      <w:r w:rsidRPr="006906D8">
        <w:rPr>
          <w:rFonts w:ascii="Segoe UI" w:hAnsi="Segoe UI" w:cs="Segoe UI"/>
          <w:color w:val="000000"/>
          <w:sz w:val="18"/>
          <w:szCs w:val="18"/>
        </w:rPr>
        <w:t xml:space="preserve">Milano’ya uçuyoruz. </w:t>
      </w:r>
      <w:proofErr w:type="gramStart"/>
      <w:r w:rsidRPr="006906D8">
        <w:rPr>
          <w:rFonts w:ascii="Segoe UI" w:hAnsi="Segoe UI" w:cs="Segoe UI"/>
          <w:color w:val="000000"/>
          <w:sz w:val="18"/>
          <w:szCs w:val="18"/>
        </w:rPr>
        <w:t xml:space="preserve">(Pasaport kontrol ve bilet/bagaj işlemlerinizi zamanında bitirebilmek için uçuşunuzdan </w:t>
      </w:r>
      <w:r w:rsidRPr="006906D8">
        <w:rPr>
          <w:rFonts w:ascii="Segoe UI" w:hAnsi="Segoe UI" w:cs="Segoe UI"/>
          <w:color w:val="000000"/>
          <w:sz w:val="18"/>
          <w:szCs w:val="18"/>
          <w:u w:val="single"/>
        </w:rPr>
        <w:t xml:space="preserve">üç saat önce </w:t>
      </w:r>
      <w:r w:rsidRPr="006906D8">
        <w:rPr>
          <w:rFonts w:ascii="Segoe UI" w:hAnsi="Segoe UI" w:cs="Segoe UI"/>
          <w:color w:val="000000"/>
          <w:sz w:val="18"/>
          <w:szCs w:val="18"/>
        </w:rPr>
        <w:t>havalimanında hazır bulunmanız önerilir.</w:t>
      </w:r>
      <w:proofErr w:type="gramEnd"/>
      <w:r w:rsidRPr="006906D8">
        <w:rPr>
          <w:rFonts w:ascii="Segoe UI" w:hAnsi="Segoe UI" w:cs="Segoe UI"/>
          <w:color w:val="000000"/>
          <w:sz w:val="18"/>
          <w:szCs w:val="18"/>
        </w:rPr>
        <w:t xml:space="preserve"> </w:t>
      </w:r>
      <w:proofErr w:type="gramStart"/>
      <w:r w:rsidRPr="006906D8">
        <w:rPr>
          <w:rFonts w:ascii="Segoe UI" w:hAnsi="Segoe UI" w:cs="Segoe UI"/>
          <w:color w:val="000000"/>
          <w:sz w:val="18"/>
          <w:szCs w:val="18"/>
        </w:rPr>
        <w:t>Rehberinizle buluşma uçuşa bir saat kala uçak kapısında olacaktır.</w:t>
      </w:r>
      <w:proofErr w:type="gramEnd"/>
      <w:r w:rsidRPr="006906D8">
        <w:rPr>
          <w:rFonts w:ascii="Segoe UI" w:hAnsi="Segoe UI" w:cs="Segoe UI"/>
          <w:color w:val="000000"/>
          <w:sz w:val="18"/>
          <w:szCs w:val="18"/>
        </w:rPr>
        <w:t xml:space="preserve"> Yerel saat ile </w:t>
      </w:r>
      <w:r w:rsidR="00B969E2" w:rsidRPr="006906D8">
        <w:rPr>
          <w:rFonts w:ascii="Segoe UI" w:hAnsi="Segoe UI" w:cs="Segoe UI"/>
          <w:sz w:val="18"/>
          <w:szCs w:val="18"/>
          <w:lang w:val="tr-TR"/>
        </w:rPr>
        <w:t>11</w:t>
      </w:r>
      <w:r w:rsidR="00754E97" w:rsidRPr="006906D8">
        <w:rPr>
          <w:rFonts w:ascii="Segoe UI" w:hAnsi="Segoe UI" w:cs="Segoe UI"/>
          <w:sz w:val="18"/>
          <w:szCs w:val="18"/>
          <w:lang w:val="tr-TR"/>
        </w:rPr>
        <w:t>:45</w:t>
      </w:r>
      <w:r w:rsidR="00727F22" w:rsidRPr="006906D8">
        <w:rPr>
          <w:rFonts w:ascii="Segoe UI" w:hAnsi="Segoe UI" w:cs="Segoe UI"/>
          <w:sz w:val="18"/>
          <w:szCs w:val="18"/>
          <w:lang w:val="tr-TR"/>
        </w:rPr>
        <w:t>’</w:t>
      </w:r>
      <w:r w:rsidR="00D13573" w:rsidRPr="006906D8">
        <w:rPr>
          <w:rFonts w:ascii="Segoe UI" w:hAnsi="Segoe UI" w:cs="Segoe UI"/>
          <w:sz w:val="18"/>
          <w:szCs w:val="18"/>
          <w:lang w:val="tr-TR"/>
        </w:rPr>
        <w:t>d</w:t>
      </w:r>
      <w:r w:rsidR="00727F22" w:rsidRPr="006906D8">
        <w:rPr>
          <w:rFonts w:ascii="Segoe UI" w:hAnsi="Segoe UI" w:cs="Segoe UI"/>
          <w:sz w:val="18"/>
          <w:szCs w:val="18"/>
          <w:lang w:val="tr-TR"/>
        </w:rPr>
        <w:t xml:space="preserve">e varış. </w:t>
      </w:r>
      <w:proofErr w:type="gramStart"/>
      <w:r w:rsidRPr="006906D8">
        <w:rPr>
          <w:rFonts w:ascii="Segoe UI" w:hAnsi="Segoe UI" w:cs="Segoe UI"/>
          <w:color w:val="000000"/>
          <w:sz w:val="18"/>
          <w:szCs w:val="18"/>
        </w:rPr>
        <w:t>Milano’ya varışımızı takiben alanda bekleyen özel otobüsümüz ile</w:t>
      </w:r>
      <w:r w:rsidR="00727F22" w:rsidRPr="006906D8">
        <w:rPr>
          <w:rFonts w:ascii="Segoe UI" w:hAnsi="Segoe UI" w:cs="Segoe UI"/>
          <w:sz w:val="18"/>
          <w:szCs w:val="18"/>
          <w:lang w:val="tr-TR"/>
        </w:rPr>
        <w:t xml:space="preserve"> </w:t>
      </w:r>
      <w:r w:rsidR="00D13573" w:rsidRPr="006906D8">
        <w:rPr>
          <w:rFonts w:ascii="Segoe UI" w:hAnsi="Segoe UI" w:cs="Segoe UI"/>
          <w:sz w:val="18"/>
          <w:szCs w:val="18"/>
          <w:lang w:val="tr-TR"/>
        </w:rPr>
        <w:t>Milano’ya</w:t>
      </w:r>
      <w:r w:rsidR="00E15E02" w:rsidRPr="006906D8">
        <w:rPr>
          <w:rFonts w:ascii="Segoe UI" w:hAnsi="Segoe UI" w:cs="Segoe UI"/>
          <w:sz w:val="18"/>
          <w:szCs w:val="18"/>
          <w:lang w:val="tr-TR"/>
        </w:rPr>
        <w:t xml:space="preserve"> hareket ve panoramik şehir turu.</w:t>
      </w:r>
      <w:proofErr w:type="gramEnd"/>
      <w:r w:rsidR="00E15E02" w:rsidRPr="006906D8">
        <w:rPr>
          <w:rFonts w:ascii="Segoe UI" w:hAnsi="Segoe UI" w:cs="Segoe UI"/>
          <w:sz w:val="18"/>
          <w:szCs w:val="18"/>
          <w:lang w:val="tr-TR"/>
        </w:rPr>
        <w:t xml:space="preserve"> </w:t>
      </w:r>
      <w:r w:rsidR="00D13573" w:rsidRPr="006906D8">
        <w:rPr>
          <w:rFonts w:ascii="Segoe UI" w:hAnsi="Segoe UI" w:cs="Segoe UI"/>
          <w:sz w:val="18"/>
          <w:szCs w:val="18"/>
          <w:lang w:val="tr-TR"/>
        </w:rPr>
        <w:t>Turumuz esnasında ünlü opera binası La Scala, Duomo Meydanı ve Katedrali, birçok ünlü markanın bulunduğu keyifle alışveriş yapabileceğiniz La Galeria, Porta Romano görülecektir.</w:t>
      </w:r>
      <w:r w:rsidR="009A4E1C" w:rsidRPr="006906D8">
        <w:rPr>
          <w:rFonts w:ascii="Segoe UI" w:hAnsi="Segoe UI" w:cs="Segoe UI"/>
          <w:sz w:val="18"/>
          <w:szCs w:val="18"/>
          <w:lang w:val="tr-TR"/>
        </w:rPr>
        <w:t xml:space="preserve"> Tur sonrası </w:t>
      </w:r>
      <w:r w:rsidR="009A4E1C" w:rsidRPr="006906D8">
        <w:rPr>
          <w:rFonts w:ascii="Segoe UI" w:hAnsi="Segoe UI" w:cs="Segoe UI"/>
          <w:sz w:val="18"/>
          <w:szCs w:val="18"/>
        </w:rPr>
        <w:t xml:space="preserve">Hollywood ünlülerinden Avrupa zenginlerine, dünya jet sosyetesinin yazlık evlerine ev sahipliği yapan, lüks yaşamı ve doğal güzellikleri ile ünlü Como gölünü göreceğiz. </w:t>
      </w:r>
      <w:r w:rsidR="00F60846" w:rsidRPr="00FD1F3F">
        <w:rPr>
          <w:rFonts w:ascii="Segoe UI" w:hAnsi="Segoe UI" w:cs="Segoe UI"/>
          <w:sz w:val="18"/>
          <w:szCs w:val="18"/>
        </w:rPr>
        <w:t xml:space="preserve">Tur bitimi otelimize transfer ve dinlenmek üzere </w:t>
      </w:r>
      <w:proofErr w:type="gramStart"/>
      <w:r w:rsidR="00F60846" w:rsidRPr="00FD1F3F">
        <w:rPr>
          <w:rFonts w:ascii="Segoe UI" w:hAnsi="Segoe UI" w:cs="Segoe UI"/>
          <w:sz w:val="18"/>
          <w:szCs w:val="18"/>
        </w:rPr>
        <w:t>serbest</w:t>
      </w:r>
      <w:proofErr w:type="gramEnd"/>
      <w:r w:rsidR="00F60846" w:rsidRPr="00FD1F3F">
        <w:rPr>
          <w:rFonts w:ascii="Segoe UI" w:hAnsi="Segoe UI" w:cs="Segoe UI"/>
          <w:sz w:val="18"/>
          <w:szCs w:val="18"/>
        </w:rPr>
        <w:t xml:space="preserve"> saatler.</w:t>
      </w:r>
    </w:p>
    <w:p w:rsidR="00BF287F" w:rsidRPr="006906D8" w:rsidRDefault="00BF287F" w:rsidP="00356CB6">
      <w:pPr>
        <w:jc w:val="both"/>
        <w:rPr>
          <w:rFonts w:ascii="Segoe UI" w:hAnsi="Segoe UI" w:cs="Segoe UI"/>
          <w:sz w:val="10"/>
          <w:szCs w:val="10"/>
          <w:lang w:val="tr-TR"/>
        </w:rPr>
      </w:pPr>
    </w:p>
    <w:p w:rsidR="001E7996" w:rsidRPr="006906D8" w:rsidRDefault="001E7996" w:rsidP="00356CB6">
      <w:pPr>
        <w:jc w:val="both"/>
        <w:rPr>
          <w:rFonts w:ascii="Segoe UI" w:hAnsi="Segoe UI" w:cs="Segoe UI"/>
          <w:b/>
          <w:bCs/>
          <w:sz w:val="18"/>
          <w:szCs w:val="18"/>
          <w:lang w:val="tr-TR"/>
        </w:rPr>
      </w:pPr>
      <w:r w:rsidRPr="006906D8">
        <w:rPr>
          <w:rFonts w:ascii="Segoe UI" w:hAnsi="Segoe UI" w:cs="Segoe UI"/>
          <w:b/>
          <w:bCs/>
          <w:color w:val="0099CC"/>
          <w:sz w:val="18"/>
          <w:szCs w:val="18"/>
          <w:lang w:val="tr-TR"/>
        </w:rPr>
        <w:t>2.Gün</w:t>
      </w:r>
      <w:r w:rsidRPr="006906D8">
        <w:rPr>
          <w:rFonts w:ascii="Segoe UI" w:hAnsi="Segoe UI" w:cs="Segoe UI"/>
          <w:b/>
          <w:bCs/>
          <w:color w:val="0099CC"/>
          <w:sz w:val="18"/>
          <w:szCs w:val="18"/>
          <w:lang w:val="tr-TR"/>
        </w:rPr>
        <w:tab/>
      </w:r>
      <w:r w:rsidRPr="006906D8">
        <w:rPr>
          <w:rFonts w:ascii="Segoe UI" w:hAnsi="Segoe UI" w:cs="Segoe UI"/>
          <w:b/>
          <w:bCs/>
          <w:color w:val="0099CC"/>
          <w:sz w:val="18"/>
          <w:szCs w:val="18"/>
          <w:lang w:val="tr-TR"/>
        </w:rPr>
        <w:tab/>
      </w:r>
      <w:r w:rsidR="007A75F5" w:rsidRPr="006906D8">
        <w:rPr>
          <w:rFonts w:ascii="Segoe UI" w:hAnsi="Segoe UI" w:cs="Segoe UI"/>
          <w:b/>
          <w:bCs/>
          <w:sz w:val="18"/>
          <w:szCs w:val="18"/>
          <w:lang w:val="tr-TR"/>
        </w:rPr>
        <w:t>Mİ</w:t>
      </w:r>
      <w:r w:rsidRPr="006906D8">
        <w:rPr>
          <w:rFonts w:ascii="Segoe UI" w:hAnsi="Segoe UI" w:cs="Segoe UI"/>
          <w:b/>
          <w:bCs/>
          <w:sz w:val="18"/>
          <w:szCs w:val="18"/>
          <w:lang w:val="tr-TR"/>
        </w:rPr>
        <w:t xml:space="preserve">LANO </w:t>
      </w:r>
      <w:r w:rsidR="00BF4A32" w:rsidRPr="006906D8">
        <w:rPr>
          <w:rFonts w:ascii="Segoe UI" w:hAnsi="Segoe UI" w:cs="Segoe UI"/>
          <w:b/>
          <w:bCs/>
          <w:sz w:val="18"/>
          <w:szCs w:val="18"/>
          <w:lang w:val="tr-TR"/>
        </w:rPr>
        <w:t>–</w:t>
      </w:r>
      <w:r w:rsidR="00D13573" w:rsidRPr="006906D8">
        <w:rPr>
          <w:rFonts w:ascii="Segoe UI" w:hAnsi="Segoe UI" w:cs="Segoe UI"/>
          <w:b/>
          <w:bCs/>
          <w:sz w:val="18"/>
          <w:szCs w:val="18"/>
          <w:lang w:val="tr-TR"/>
        </w:rPr>
        <w:t xml:space="preserve"> </w:t>
      </w:r>
      <w:r w:rsidR="009A4E1C" w:rsidRPr="006906D8">
        <w:rPr>
          <w:rFonts w:ascii="Segoe UI" w:hAnsi="Segoe UI" w:cs="Segoe UI"/>
          <w:b/>
          <w:bCs/>
          <w:sz w:val="18"/>
          <w:szCs w:val="18"/>
          <w:lang w:val="tr-TR"/>
        </w:rPr>
        <w:t>TORİNO</w:t>
      </w:r>
      <w:r w:rsidR="00D13573" w:rsidRPr="006906D8">
        <w:rPr>
          <w:rFonts w:ascii="Segoe UI" w:hAnsi="Segoe UI" w:cs="Segoe UI"/>
          <w:b/>
          <w:bCs/>
          <w:sz w:val="18"/>
          <w:szCs w:val="18"/>
          <w:lang w:val="tr-TR"/>
        </w:rPr>
        <w:t xml:space="preserve"> – </w:t>
      </w:r>
      <w:r w:rsidR="009A4E1C" w:rsidRPr="006906D8">
        <w:rPr>
          <w:rFonts w:ascii="Segoe UI" w:hAnsi="Segoe UI" w:cs="Segoe UI"/>
          <w:b/>
          <w:bCs/>
          <w:sz w:val="18"/>
          <w:szCs w:val="18"/>
          <w:lang w:val="tr-TR"/>
        </w:rPr>
        <w:t>CENOVA</w:t>
      </w:r>
    </w:p>
    <w:p w:rsidR="00F60846" w:rsidRDefault="009A4E1C" w:rsidP="00387FE9">
      <w:pPr>
        <w:jc w:val="both"/>
        <w:rPr>
          <w:rFonts w:ascii="Segoe UI" w:hAnsi="Segoe UI" w:cs="Segoe UI"/>
          <w:sz w:val="18"/>
          <w:szCs w:val="18"/>
          <w:lang w:val="tr-TR"/>
        </w:rPr>
      </w:pPr>
      <w:r w:rsidRPr="006906D8">
        <w:rPr>
          <w:rFonts w:ascii="Segoe UI" w:hAnsi="Segoe UI" w:cs="Segoe UI"/>
          <w:sz w:val="18"/>
          <w:szCs w:val="18"/>
          <w:lang w:val="tr-TR"/>
        </w:rPr>
        <w:t xml:space="preserve">Kahvaltının ardından odaların boşaltılması ve Torino’ya </w:t>
      </w:r>
      <w:r w:rsidR="00C675E3">
        <w:rPr>
          <w:rFonts w:ascii="Segoe UI" w:hAnsi="Segoe UI" w:cs="Segoe UI"/>
          <w:sz w:val="18"/>
          <w:szCs w:val="18"/>
          <w:lang w:val="tr-TR"/>
        </w:rPr>
        <w:t xml:space="preserve">hareket. </w:t>
      </w:r>
      <w:r w:rsidR="00044E15">
        <w:rPr>
          <w:rFonts w:ascii="Segoe UI" w:hAnsi="Segoe UI" w:cs="Segoe UI"/>
          <w:sz w:val="18"/>
          <w:szCs w:val="18"/>
          <w:lang w:val="tr-TR"/>
        </w:rPr>
        <w:t>Varışımıza istinaden Torino p</w:t>
      </w:r>
      <w:r w:rsidR="00C675E3">
        <w:rPr>
          <w:rFonts w:ascii="Segoe UI" w:hAnsi="Segoe UI" w:cs="Segoe UI"/>
          <w:sz w:val="18"/>
          <w:szCs w:val="18"/>
        </w:rPr>
        <w:t>anaromik şehir turunda</w:t>
      </w:r>
      <w:r w:rsidRPr="006906D8">
        <w:rPr>
          <w:rFonts w:ascii="Segoe UI" w:hAnsi="Segoe UI" w:cs="Segoe UI"/>
          <w:sz w:val="18"/>
          <w:szCs w:val="18"/>
        </w:rPr>
        <w:t xml:space="preserve">. </w:t>
      </w:r>
      <w:proofErr w:type="gramStart"/>
      <w:r w:rsidRPr="006906D8">
        <w:rPr>
          <w:rFonts w:ascii="Segoe UI" w:eastAsia="Segoe UI" w:hAnsi="Segoe UI" w:cs="Segoe UI"/>
          <w:sz w:val="18"/>
          <w:szCs w:val="18"/>
          <w:shd w:val="clear" w:color="auto" w:fill="FFFFFF"/>
        </w:rPr>
        <w:t>Kuzeyinde ve Batısında Alplerle çevrili Torino ilinin adı Keltce’de ‘’Dağlar’’ ve İtalya’nca da ‘’Küçük Boğa’’ olarak tercüme edilmektedir.</w:t>
      </w:r>
      <w:proofErr w:type="gramEnd"/>
      <w:r w:rsidRPr="006906D8">
        <w:rPr>
          <w:rFonts w:ascii="Segoe UI" w:eastAsia="Segoe UI" w:hAnsi="Segoe UI" w:cs="Segoe UI"/>
          <w:sz w:val="18"/>
          <w:szCs w:val="18"/>
          <w:shd w:val="clear" w:color="auto" w:fill="FFFFFF"/>
        </w:rPr>
        <w:t xml:space="preserve"> </w:t>
      </w:r>
      <w:proofErr w:type="gramStart"/>
      <w:r w:rsidRPr="006906D8">
        <w:rPr>
          <w:rFonts w:ascii="Segoe UI" w:eastAsia="Segoe UI" w:hAnsi="Segoe UI" w:cs="Segoe UI"/>
          <w:sz w:val="18"/>
          <w:szCs w:val="18"/>
          <w:shd w:val="clear" w:color="auto" w:fill="FFFFFF"/>
        </w:rPr>
        <w:t>Italya’nın</w:t>
      </w:r>
      <w:proofErr w:type="gramEnd"/>
      <w:r w:rsidRPr="006906D8">
        <w:rPr>
          <w:rFonts w:ascii="Segoe UI" w:eastAsia="Segoe UI" w:hAnsi="Segoe UI" w:cs="Segoe UI"/>
          <w:sz w:val="18"/>
          <w:szCs w:val="18"/>
          <w:shd w:val="clear" w:color="auto" w:fill="FFFFFF"/>
        </w:rPr>
        <w:t xml:space="preserve"> en önemli iş ve kültür merkezi olan Torino şehir </w:t>
      </w:r>
      <w:r w:rsidR="00044E15">
        <w:rPr>
          <w:rFonts w:ascii="Segoe UI" w:hAnsi="Segoe UI" w:cs="Segoe UI"/>
          <w:sz w:val="18"/>
          <w:szCs w:val="18"/>
          <w:lang w:val="tr-TR"/>
        </w:rPr>
        <w:t xml:space="preserve">tur bitimi </w:t>
      </w:r>
      <w:r w:rsidR="00F60846">
        <w:rPr>
          <w:rFonts w:ascii="Segoe UI" w:hAnsi="Segoe UI" w:cs="Segoe UI"/>
          <w:sz w:val="18"/>
          <w:szCs w:val="18"/>
        </w:rPr>
        <w:t>Cenova’ya hareket ediyoruz. Panoramik</w:t>
      </w:r>
      <w:r w:rsidR="00F60846" w:rsidRPr="49DCD841">
        <w:rPr>
          <w:rStyle w:val="apple-converted-space"/>
          <w:rFonts w:ascii="Segoe UI" w:eastAsia="Segoe UI" w:hAnsi="Segoe UI" w:cs="Segoe UI"/>
          <w:sz w:val="18"/>
          <w:szCs w:val="18"/>
          <w:shd w:val="clear" w:color="auto" w:fill="FFFFFF"/>
        </w:rPr>
        <w:t> </w:t>
      </w:r>
      <w:r w:rsidR="00F60846">
        <w:rPr>
          <w:rFonts w:ascii="Segoe UI" w:eastAsia="Segoe UI" w:hAnsi="Segoe UI" w:cs="Segoe UI"/>
          <w:sz w:val="18"/>
          <w:szCs w:val="18"/>
          <w:shd w:val="clear" w:color="auto" w:fill="FFFFFF"/>
        </w:rPr>
        <w:t>ş</w:t>
      </w:r>
      <w:r w:rsidR="00F60846" w:rsidRPr="49DCD841">
        <w:rPr>
          <w:rFonts w:ascii="Segoe UI" w:eastAsia="Segoe UI" w:hAnsi="Segoe UI" w:cs="Segoe UI"/>
          <w:sz w:val="18"/>
          <w:szCs w:val="18"/>
          <w:shd w:val="clear" w:color="auto" w:fill="FFFFFF"/>
        </w:rPr>
        <w:t>ehir turunda Cenova Antik l</w:t>
      </w:r>
      <w:r w:rsidR="00F60846">
        <w:rPr>
          <w:rFonts w:ascii="Segoe UI" w:eastAsia="Segoe UI" w:hAnsi="Segoe UI" w:cs="Segoe UI"/>
          <w:sz w:val="18"/>
          <w:szCs w:val="18"/>
          <w:shd w:val="clear" w:color="auto" w:fill="FFFFFF"/>
        </w:rPr>
        <w:t>iman bölgesi, Ferrari Meydanı,</w:t>
      </w:r>
      <w:r w:rsidR="00F60846" w:rsidRPr="49DCD841">
        <w:rPr>
          <w:rFonts w:ascii="Segoe UI" w:eastAsia="Segoe UI" w:hAnsi="Segoe UI" w:cs="Segoe UI"/>
          <w:sz w:val="18"/>
          <w:szCs w:val="18"/>
          <w:shd w:val="clear" w:color="auto" w:fill="FFFFFF"/>
        </w:rPr>
        <w:t xml:space="preserve"> San Lorenzo Katedrali, Dükler Sa</w:t>
      </w:r>
      <w:r w:rsidR="00F60846">
        <w:rPr>
          <w:rFonts w:ascii="Segoe UI" w:eastAsia="Segoe UI" w:hAnsi="Segoe UI" w:cs="Segoe UI"/>
          <w:sz w:val="18"/>
          <w:szCs w:val="18"/>
          <w:shd w:val="clear" w:color="auto" w:fill="FFFFFF"/>
        </w:rPr>
        <w:t xml:space="preserve">rayı,Carlo Felice Opera Binası, Antik Fener Kulesi’ni görüyoruz. </w:t>
      </w:r>
      <w:r w:rsidR="00F60846" w:rsidRPr="00FD1F3F">
        <w:rPr>
          <w:rFonts w:ascii="Segoe UI" w:hAnsi="Segoe UI" w:cs="Segoe UI"/>
          <w:sz w:val="18"/>
          <w:szCs w:val="18"/>
        </w:rPr>
        <w:t xml:space="preserve">Tur bitimi otelimize transfer ve dinlenmek üzere </w:t>
      </w:r>
      <w:proofErr w:type="gramStart"/>
      <w:r w:rsidR="00F60846" w:rsidRPr="00FD1F3F">
        <w:rPr>
          <w:rFonts w:ascii="Segoe UI" w:hAnsi="Segoe UI" w:cs="Segoe UI"/>
          <w:sz w:val="18"/>
          <w:szCs w:val="18"/>
        </w:rPr>
        <w:t>serbest</w:t>
      </w:r>
      <w:proofErr w:type="gramEnd"/>
      <w:r w:rsidR="00F60846" w:rsidRPr="00FD1F3F">
        <w:rPr>
          <w:rFonts w:ascii="Segoe UI" w:hAnsi="Segoe UI" w:cs="Segoe UI"/>
          <w:sz w:val="18"/>
          <w:szCs w:val="18"/>
        </w:rPr>
        <w:t xml:space="preserve"> saatler.</w:t>
      </w:r>
    </w:p>
    <w:p w:rsidR="00F60846" w:rsidRPr="004E25B1" w:rsidRDefault="00F60846" w:rsidP="00387FE9">
      <w:pPr>
        <w:jc w:val="both"/>
        <w:rPr>
          <w:rFonts w:ascii="Segoe UI" w:hAnsi="Segoe UI" w:cs="Segoe UI"/>
          <w:sz w:val="10"/>
          <w:szCs w:val="10"/>
          <w:lang w:val="tr-TR"/>
        </w:rPr>
      </w:pPr>
    </w:p>
    <w:p w:rsidR="00F12CF1" w:rsidRPr="006906D8" w:rsidRDefault="00F12CF1" w:rsidP="00F12CF1">
      <w:pPr>
        <w:jc w:val="both"/>
        <w:rPr>
          <w:rFonts w:ascii="Segoe UI" w:hAnsi="Segoe UI" w:cs="Segoe UI"/>
          <w:b/>
          <w:bCs/>
          <w:sz w:val="18"/>
          <w:szCs w:val="18"/>
          <w:lang w:val="tr-TR"/>
        </w:rPr>
      </w:pPr>
      <w:r w:rsidRPr="006906D8">
        <w:rPr>
          <w:rFonts w:ascii="Segoe UI" w:hAnsi="Segoe UI" w:cs="Segoe UI"/>
          <w:b/>
          <w:bCs/>
          <w:color w:val="0099CC"/>
          <w:sz w:val="18"/>
          <w:szCs w:val="18"/>
          <w:lang w:val="tr-TR"/>
        </w:rPr>
        <w:t>3.Gün</w:t>
      </w:r>
      <w:r w:rsidRPr="006906D8">
        <w:rPr>
          <w:rFonts w:ascii="Segoe UI" w:hAnsi="Segoe UI" w:cs="Segoe UI"/>
          <w:b/>
          <w:bCs/>
          <w:color w:val="0099CC"/>
          <w:sz w:val="18"/>
          <w:szCs w:val="18"/>
          <w:lang w:val="tr-TR"/>
        </w:rPr>
        <w:tab/>
      </w:r>
      <w:r w:rsidRPr="006906D8">
        <w:rPr>
          <w:rFonts w:ascii="Segoe UI" w:hAnsi="Segoe UI" w:cs="Segoe UI"/>
          <w:b/>
          <w:bCs/>
          <w:color w:val="0099CC"/>
          <w:sz w:val="18"/>
          <w:szCs w:val="18"/>
          <w:lang w:val="tr-TR"/>
        </w:rPr>
        <w:tab/>
      </w:r>
      <w:r w:rsidR="00F60846">
        <w:rPr>
          <w:rFonts w:ascii="Segoe UI" w:hAnsi="Segoe UI" w:cs="Segoe UI"/>
          <w:b/>
          <w:bCs/>
          <w:sz w:val="18"/>
          <w:szCs w:val="18"/>
          <w:lang w:val="tr-TR"/>
        </w:rPr>
        <w:t>C</w:t>
      </w:r>
      <w:r w:rsidRPr="006906D8">
        <w:rPr>
          <w:rFonts w:ascii="Segoe UI" w:hAnsi="Segoe UI" w:cs="Segoe UI"/>
          <w:b/>
          <w:bCs/>
          <w:sz w:val="18"/>
          <w:szCs w:val="18"/>
          <w:lang w:val="tr-TR"/>
        </w:rPr>
        <w:t xml:space="preserve">ENOVA  – </w:t>
      </w:r>
      <w:r w:rsidRPr="006906D8">
        <w:rPr>
          <w:rFonts w:ascii="Segoe UI" w:hAnsi="Segoe UI" w:cs="Segoe UI"/>
          <w:b/>
          <w:bCs/>
          <w:color w:val="7F7F7F"/>
          <w:sz w:val="18"/>
          <w:szCs w:val="18"/>
          <w:lang w:val="tr-TR"/>
        </w:rPr>
        <w:t xml:space="preserve">( NICE &amp; CANNES &amp; EZE &amp; MONACO &amp; MONTE CARLO) </w:t>
      </w:r>
    </w:p>
    <w:p w:rsidR="006906D8" w:rsidRDefault="00F12CF1" w:rsidP="00387FE9">
      <w:pPr>
        <w:jc w:val="both"/>
        <w:rPr>
          <w:rFonts w:ascii="Segoe UI" w:hAnsi="Segoe UI" w:cs="Segoe UI"/>
          <w:sz w:val="18"/>
          <w:szCs w:val="18"/>
        </w:rPr>
      </w:pPr>
      <w:r w:rsidRPr="006906D8">
        <w:rPr>
          <w:rFonts w:ascii="Segoe UI" w:hAnsi="Segoe UI" w:cs="Segoe UI"/>
          <w:sz w:val="18"/>
          <w:szCs w:val="18"/>
          <w:lang w:val="tr-TR"/>
        </w:rPr>
        <w:t xml:space="preserve">Kahvaltının ardından odaların boşaltılması ve </w:t>
      </w:r>
      <w:r w:rsidRPr="006906D8">
        <w:rPr>
          <w:rFonts w:ascii="Segoe UI" w:hAnsi="Segoe UI" w:cs="Segoe UI"/>
          <w:sz w:val="18"/>
          <w:szCs w:val="18"/>
        </w:rPr>
        <w:t xml:space="preserve">Arzu eden misafirlerimiz </w:t>
      </w:r>
      <w:r w:rsidR="00567BCC">
        <w:rPr>
          <w:rFonts w:ascii="Segoe UI" w:hAnsi="Segoe UI" w:cs="Segoe UI"/>
          <w:sz w:val="18"/>
          <w:szCs w:val="18"/>
        </w:rPr>
        <w:t xml:space="preserve">ile </w:t>
      </w:r>
      <w:r w:rsidRPr="006906D8">
        <w:rPr>
          <w:rFonts w:ascii="Segoe UI" w:hAnsi="Segoe UI" w:cs="Segoe UI"/>
          <w:b/>
          <w:sz w:val="18"/>
          <w:szCs w:val="18"/>
        </w:rPr>
        <w:t>ekstra</w:t>
      </w:r>
      <w:r w:rsidRPr="006906D8">
        <w:rPr>
          <w:rFonts w:ascii="Segoe UI" w:hAnsi="Segoe UI" w:cs="Segoe UI"/>
          <w:sz w:val="18"/>
          <w:szCs w:val="18"/>
        </w:rPr>
        <w:t xml:space="preserve"> olarak düzenlenecek </w:t>
      </w:r>
      <w:r w:rsidRPr="006906D8">
        <w:rPr>
          <w:rFonts w:ascii="Segoe UI" w:hAnsi="Segoe UI" w:cs="Segoe UI"/>
          <w:b/>
          <w:sz w:val="18"/>
          <w:szCs w:val="18"/>
        </w:rPr>
        <w:t xml:space="preserve">Nice &amp; Cannes &amp; Monaco &amp; Monte Carlo turu (90 Euro). </w:t>
      </w:r>
      <w:r w:rsidRPr="006906D8">
        <w:rPr>
          <w:rFonts w:ascii="Segoe UI" w:hAnsi="Segoe UI" w:cs="Segoe UI"/>
          <w:sz w:val="18"/>
          <w:szCs w:val="18"/>
        </w:rPr>
        <w:t xml:space="preserve">Turumuz Cannes gezisi ile başlıyor, daha sonra </w:t>
      </w:r>
      <w:proofErr w:type="gramStart"/>
      <w:r w:rsidRPr="006906D8">
        <w:rPr>
          <w:rFonts w:ascii="Segoe UI" w:hAnsi="Segoe UI" w:cs="Segoe UI"/>
          <w:sz w:val="18"/>
          <w:szCs w:val="18"/>
        </w:rPr>
        <w:t>Nice</w:t>
      </w:r>
      <w:proofErr w:type="gramEnd"/>
      <w:r w:rsidRPr="006906D8">
        <w:rPr>
          <w:rFonts w:ascii="Segoe UI" w:hAnsi="Segoe UI" w:cs="Segoe UI"/>
          <w:sz w:val="18"/>
          <w:szCs w:val="18"/>
        </w:rPr>
        <w:t xml:space="preserve"> şehrinin ünlü sahil şeridi Promenade des Angleis ile devam ediyor. </w:t>
      </w:r>
      <w:proofErr w:type="gramStart"/>
      <w:r w:rsidRPr="006906D8">
        <w:rPr>
          <w:rFonts w:ascii="Segoe UI" w:hAnsi="Segoe UI" w:cs="Segoe UI"/>
          <w:sz w:val="18"/>
          <w:szCs w:val="18"/>
        </w:rPr>
        <w:t>Eski Nice bölgesi, Massena Meydanı, Çicek Pazarı, Adliye Sarayı görülecektir.</w:t>
      </w:r>
      <w:proofErr w:type="gramEnd"/>
      <w:r w:rsidRPr="006906D8">
        <w:rPr>
          <w:rFonts w:ascii="Segoe UI" w:hAnsi="Segoe UI" w:cs="Segoe UI"/>
          <w:sz w:val="18"/>
          <w:szCs w:val="18"/>
        </w:rPr>
        <w:t xml:space="preserve"> Sonrasında ise Fransız Rivierası diye bilinen ünlü sahilde dünya jet sosyetesinin gözde beldesi ve film festivali ile ünlü Cannes şehir turu sonrası, Cote d’Azur bölgesinin en güzel koy ve ve parfümleriyle ünlü Eze kasabasını geziyoruz. </w:t>
      </w:r>
      <w:proofErr w:type="gramStart"/>
      <w:r w:rsidRPr="006906D8">
        <w:rPr>
          <w:rFonts w:ascii="Segoe UI" w:hAnsi="Segoe UI" w:cs="Segoe UI"/>
          <w:sz w:val="18"/>
          <w:szCs w:val="18"/>
        </w:rPr>
        <w:t>Ardından yol boyunca muhteşem koylarıyla, en güzel yamaçları gezilerek Monaco prensliğine varıyor, saray ve çevresini gezdikten sonra lüks ve ihtişamın odak noktası Monte Carlo’ya geçiyoruz.</w:t>
      </w:r>
      <w:proofErr w:type="gramEnd"/>
      <w:r w:rsidRPr="006906D8">
        <w:rPr>
          <w:rFonts w:ascii="Segoe UI" w:hAnsi="Segoe UI" w:cs="Segoe UI"/>
          <w:sz w:val="18"/>
          <w:szCs w:val="18"/>
        </w:rPr>
        <w:t xml:space="preserve"> </w:t>
      </w:r>
      <w:r w:rsidR="00F60846" w:rsidRPr="00FD1F3F">
        <w:rPr>
          <w:rFonts w:ascii="Segoe UI" w:hAnsi="Segoe UI" w:cs="Segoe UI"/>
          <w:sz w:val="18"/>
          <w:szCs w:val="18"/>
        </w:rPr>
        <w:t xml:space="preserve">Tur bitimi otelimize transfer ve dinlenmek üzere </w:t>
      </w:r>
      <w:proofErr w:type="gramStart"/>
      <w:r w:rsidR="00F60846" w:rsidRPr="00FD1F3F">
        <w:rPr>
          <w:rFonts w:ascii="Segoe UI" w:hAnsi="Segoe UI" w:cs="Segoe UI"/>
          <w:sz w:val="18"/>
          <w:szCs w:val="18"/>
        </w:rPr>
        <w:t>serbest</w:t>
      </w:r>
      <w:proofErr w:type="gramEnd"/>
      <w:r w:rsidR="00F60846" w:rsidRPr="00FD1F3F">
        <w:rPr>
          <w:rFonts w:ascii="Segoe UI" w:hAnsi="Segoe UI" w:cs="Segoe UI"/>
          <w:sz w:val="18"/>
          <w:szCs w:val="18"/>
        </w:rPr>
        <w:t xml:space="preserve"> saatler.</w:t>
      </w:r>
    </w:p>
    <w:p w:rsidR="00F60846" w:rsidRPr="006906D8" w:rsidRDefault="00F60846" w:rsidP="00387FE9">
      <w:pPr>
        <w:jc w:val="both"/>
        <w:rPr>
          <w:rFonts w:ascii="Segoe UI" w:hAnsi="Segoe UI" w:cs="Segoe UI"/>
          <w:sz w:val="18"/>
          <w:szCs w:val="18"/>
          <w:lang w:val="tr-TR"/>
        </w:rPr>
      </w:pPr>
    </w:p>
    <w:p w:rsidR="00387FE9" w:rsidRPr="006906D8" w:rsidRDefault="00F12CF1" w:rsidP="00387FE9">
      <w:pPr>
        <w:jc w:val="both"/>
        <w:rPr>
          <w:rFonts w:ascii="Segoe UI" w:hAnsi="Segoe UI" w:cs="Segoe UI"/>
          <w:b/>
          <w:bCs/>
          <w:color w:val="7F7F7F"/>
          <w:sz w:val="18"/>
          <w:szCs w:val="18"/>
          <w:lang w:val="tr-TR"/>
        </w:rPr>
      </w:pPr>
      <w:r w:rsidRPr="006906D8">
        <w:rPr>
          <w:rFonts w:ascii="Segoe UI" w:hAnsi="Segoe UI" w:cs="Segoe UI"/>
          <w:b/>
          <w:bCs/>
          <w:color w:val="0099CC"/>
          <w:sz w:val="18"/>
          <w:szCs w:val="18"/>
          <w:lang w:val="tr-TR"/>
        </w:rPr>
        <w:t>4</w:t>
      </w:r>
      <w:r w:rsidR="00387FE9" w:rsidRPr="006906D8">
        <w:rPr>
          <w:rFonts w:ascii="Segoe UI" w:hAnsi="Segoe UI" w:cs="Segoe UI"/>
          <w:b/>
          <w:bCs/>
          <w:color w:val="0099CC"/>
          <w:sz w:val="18"/>
          <w:szCs w:val="18"/>
          <w:lang w:val="tr-TR"/>
        </w:rPr>
        <w:t>.Gün</w:t>
      </w:r>
      <w:r w:rsidR="00387FE9" w:rsidRPr="006906D8">
        <w:rPr>
          <w:rFonts w:ascii="Segoe UI" w:hAnsi="Segoe UI" w:cs="Segoe UI"/>
          <w:b/>
          <w:bCs/>
          <w:color w:val="0099CC"/>
          <w:sz w:val="18"/>
          <w:szCs w:val="18"/>
          <w:lang w:val="tr-TR"/>
        </w:rPr>
        <w:tab/>
      </w:r>
      <w:r w:rsidR="00387FE9" w:rsidRPr="006906D8">
        <w:rPr>
          <w:rFonts w:ascii="Segoe UI" w:hAnsi="Segoe UI" w:cs="Segoe UI"/>
          <w:b/>
          <w:bCs/>
          <w:color w:val="0099CC"/>
          <w:sz w:val="18"/>
          <w:szCs w:val="18"/>
          <w:lang w:val="tr-TR"/>
        </w:rPr>
        <w:tab/>
      </w:r>
      <w:r w:rsidR="009A4E1C" w:rsidRPr="006906D8">
        <w:rPr>
          <w:rFonts w:ascii="Segoe UI" w:hAnsi="Segoe UI" w:cs="Segoe UI"/>
          <w:b/>
          <w:bCs/>
          <w:sz w:val="18"/>
          <w:szCs w:val="18"/>
          <w:lang w:val="tr-TR"/>
        </w:rPr>
        <w:t xml:space="preserve">CENOVA </w:t>
      </w:r>
      <w:r w:rsidR="00D92ADC" w:rsidRPr="006906D8">
        <w:rPr>
          <w:rFonts w:ascii="Segoe UI" w:hAnsi="Segoe UI" w:cs="Segoe UI"/>
          <w:b/>
          <w:bCs/>
          <w:sz w:val="18"/>
          <w:szCs w:val="18"/>
          <w:lang w:val="tr-TR"/>
        </w:rPr>
        <w:t xml:space="preserve">– </w:t>
      </w:r>
      <w:r w:rsidR="009A4E1C" w:rsidRPr="006906D8">
        <w:rPr>
          <w:rFonts w:ascii="Segoe UI" w:hAnsi="Segoe UI" w:cs="Segoe UI"/>
          <w:b/>
          <w:bCs/>
          <w:sz w:val="18"/>
          <w:szCs w:val="18"/>
          <w:lang w:val="tr-TR"/>
        </w:rPr>
        <w:t>PARMA</w:t>
      </w:r>
      <w:r w:rsidR="00133576" w:rsidRPr="006906D8">
        <w:rPr>
          <w:rFonts w:ascii="Segoe UI" w:hAnsi="Segoe UI" w:cs="Segoe UI"/>
          <w:b/>
          <w:bCs/>
          <w:sz w:val="18"/>
          <w:szCs w:val="18"/>
          <w:lang w:val="tr-TR"/>
        </w:rPr>
        <w:t xml:space="preserve"> – </w:t>
      </w:r>
      <w:r w:rsidR="009A4E1C" w:rsidRPr="006906D8">
        <w:rPr>
          <w:rFonts w:ascii="Segoe UI" w:hAnsi="Segoe UI" w:cs="Segoe UI"/>
          <w:b/>
          <w:bCs/>
          <w:sz w:val="18"/>
          <w:szCs w:val="18"/>
          <w:lang w:val="tr-TR"/>
        </w:rPr>
        <w:t xml:space="preserve">BOLOGNA – VENEDİK </w:t>
      </w:r>
      <w:r w:rsidR="009A4E1C" w:rsidRPr="006906D8">
        <w:rPr>
          <w:rFonts w:ascii="Segoe UI" w:hAnsi="Segoe UI" w:cs="Segoe UI"/>
          <w:b/>
          <w:bCs/>
          <w:color w:val="7F7F7F"/>
          <w:sz w:val="18"/>
          <w:szCs w:val="18"/>
          <w:lang w:val="tr-TR"/>
        </w:rPr>
        <w:t>( PORTOFİNO )</w:t>
      </w:r>
    </w:p>
    <w:p w:rsidR="009A4E1C" w:rsidRDefault="00F12CF1" w:rsidP="00387FE9">
      <w:pPr>
        <w:jc w:val="both"/>
        <w:rPr>
          <w:rFonts w:ascii="Segoe UI" w:hAnsi="Segoe UI" w:cs="Segoe UI"/>
          <w:sz w:val="18"/>
          <w:szCs w:val="18"/>
        </w:rPr>
      </w:pPr>
      <w:r w:rsidRPr="006906D8">
        <w:rPr>
          <w:rFonts w:ascii="Segoe UI" w:hAnsi="Segoe UI" w:cs="Segoe UI"/>
          <w:sz w:val="18"/>
          <w:szCs w:val="18"/>
          <w:lang w:val="tr-TR"/>
        </w:rPr>
        <w:t xml:space="preserve">Kahvaltının ardından odaların boşaltılması ve serbest zaman </w:t>
      </w:r>
      <w:r w:rsidRPr="006906D8">
        <w:rPr>
          <w:rFonts w:ascii="Segoe UI" w:eastAsia="Segoe UI" w:hAnsi="Segoe UI" w:cs="Segoe UI"/>
          <w:sz w:val="18"/>
          <w:szCs w:val="18"/>
        </w:rPr>
        <w:t xml:space="preserve">Arzu eden misafirlerimiz ile </w:t>
      </w:r>
      <w:r w:rsidR="00215859" w:rsidRPr="00215859">
        <w:rPr>
          <w:rFonts w:ascii="Segoe UI" w:eastAsia="Segoe UI" w:hAnsi="Segoe UI" w:cs="Segoe UI"/>
          <w:b/>
          <w:sz w:val="18"/>
          <w:szCs w:val="18"/>
        </w:rPr>
        <w:t xml:space="preserve">ekstra </w:t>
      </w:r>
      <w:r w:rsidR="00215859">
        <w:rPr>
          <w:rFonts w:ascii="Segoe UI" w:eastAsia="Segoe UI" w:hAnsi="Segoe UI" w:cs="Segoe UI"/>
          <w:sz w:val="18"/>
          <w:szCs w:val="18"/>
        </w:rPr>
        <w:t xml:space="preserve">olarak düzenlenecek </w:t>
      </w:r>
      <w:proofErr w:type="gramStart"/>
      <w:r w:rsidRPr="006906D8">
        <w:rPr>
          <w:rFonts w:ascii="Segoe UI" w:eastAsia="Segoe UI" w:hAnsi="Segoe UI" w:cs="Segoe UI"/>
          <w:sz w:val="18"/>
          <w:szCs w:val="18"/>
        </w:rPr>
        <w:t>R</w:t>
      </w:r>
      <w:r w:rsidRPr="006906D8">
        <w:rPr>
          <w:rFonts w:ascii="Segoe UI" w:hAnsi="Segoe UI" w:cs="Segoe UI"/>
          <w:sz w:val="18"/>
          <w:szCs w:val="18"/>
        </w:rPr>
        <w:t>engarenk</w:t>
      </w:r>
      <w:proofErr w:type="gramEnd"/>
      <w:r w:rsidRPr="006906D8">
        <w:rPr>
          <w:rFonts w:ascii="Segoe UI" w:hAnsi="Segoe UI" w:cs="Segoe UI"/>
          <w:sz w:val="18"/>
          <w:szCs w:val="18"/>
        </w:rPr>
        <w:t xml:space="preserve"> evlerin çevrelediği, tüm güzelliği ile şarkılara ilham kaynağı olmuş olan </w:t>
      </w:r>
      <w:r w:rsidRPr="006906D8">
        <w:rPr>
          <w:rFonts w:ascii="Segoe UI" w:hAnsi="Segoe UI" w:cs="Segoe UI"/>
          <w:b/>
          <w:sz w:val="18"/>
          <w:szCs w:val="18"/>
        </w:rPr>
        <w:t>Portofino</w:t>
      </w:r>
      <w:r w:rsidRPr="006906D8">
        <w:rPr>
          <w:rFonts w:ascii="Segoe UI" w:hAnsi="Segoe UI" w:cs="Segoe UI"/>
          <w:sz w:val="18"/>
          <w:szCs w:val="18"/>
        </w:rPr>
        <w:t xml:space="preserve"> </w:t>
      </w:r>
      <w:r w:rsidRPr="006906D8">
        <w:rPr>
          <w:rFonts w:ascii="Segoe UI" w:hAnsi="Segoe UI" w:cs="Segoe UI"/>
          <w:b/>
          <w:sz w:val="18"/>
          <w:szCs w:val="18"/>
        </w:rPr>
        <w:t>turu (50 Euro).</w:t>
      </w:r>
      <w:r w:rsidRPr="006906D8">
        <w:rPr>
          <w:rFonts w:ascii="Segoe UI" w:hAnsi="Segoe UI" w:cs="Segoe UI"/>
          <w:sz w:val="18"/>
          <w:szCs w:val="18"/>
        </w:rPr>
        <w:t xml:space="preserve"> </w:t>
      </w:r>
      <w:proofErr w:type="gramStart"/>
      <w:r w:rsidRPr="006906D8">
        <w:rPr>
          <w:rFonts w:ascii="Segoe UI" w:hAnsi="Segoe UI" w:cs="Segoe UI"/>
          <w:sz w:val="18"/>
          <w:szCs w:val="18"/>
        </w:rPr>
        <w:t>Daracık sokakları rengarenk evleri, yeşil tepeleri ve turkuaz rengi Akdeniz ile Portofino görülmeye değer güzellikteki manzarasıyla bizi kendine hayran bırakıyor.</w:t>
      </w:r>
      <w:proofErr w:type="gramEnd"/>
      <w:r w:rsidRPr="006906D8">
        <w:rPr>
          <w:rFonts w:ascii="Segoe UI" w:hAnsi="Segoe UI" w:cs="Segoe UI"/>
          <w:sz w:val="18"/>
          <w:szCs w:val="18"/>
        </w:rPr>
        <w:t xml:space="preserve"> </w:t>
      </w:r>
      <w:proofErr w:type="gramStart"/>
      <w:r w:rsidRPr="006906D8">
        <w:rPr>
          <w:rFonts w:ascii="Segoe UI" w:hAnsi="Segoe UI" w:cs="Segoe UI"/>
          <w:sz w:val="18"/>
          <w:szCs w:val="18"/>
          <w:lang w:val="tr-TR"/>
        </w:rPr>
        <w:t>tur</w:t>
      </w:r>
      <w:proofErr w:type="gramEnd"/>
      <w:r w:rsidRPr="006906D8">
        <w:rPr>
          <w:rFonts w:ascii="Segoe UI" w:hAnsi="Segoe UI" w:cs="Segoe UI"/>
          <w:sz w:val="18"/>
          <w:szCs w:val="18"/>
          <w:lang w:val="tr-TR"/>
        </w:rPr>
        <w:t xml:space="preserve"> bitimi Parma’ya hareket ediyoruz. </w:t>
      </w:r>
      <w:proofErr w:type="gramStart"/>
      <w:r w:rsidRPr="006906D8">
        <w:rPr>
          <w:rFonts w:ascii="Segoe UI" w:hAnsi="Segoe UI" w:cs="Segoe UI"/>
          <w:sz w:val="18"/>
          <w:szCs w:val="18"/>
        </w:rPr>
        <w:t>Panoramik şehir turu.</w:t>
      </w:r>
      <w:proofErr w:type="gramEnd"/>
      <w:r w:rsidRPr="006906D8">
        <w:rPr>
          <w:rFonts w:ascii="Segoe UI" w:hAnsi="Segoe UI" w:cs="Segoe UI"/>
          <w:sz w:val="18"/>
          <w:szCs w:val="18"/>
        </w:rPr>
        <w:t xml:space="preserve"> Pecorino peyniri, soğuk preslenmiş zeytinyağı, cantucci bisküvisi, dünyaca ünlü “Parmesan” peynirinin (Parmigiano Reggiano) </w:t>
      </w:r>
      <w:proofErr w:type="gramStart"/>
      <w:r w:rsidRPr="006906D8">
        <w:rPr>
          <w:rFonts w:ascii="Segoe UI" w:hAnsi="Segoe UI" w:cs="Segoe UI"/>
          <w:sz w:val="18"/>
          <w:szCs w:val="18"/>
        </w:rPr>
        <w:t>üretildiği  İtalya’nın</w:t>
      </w:r>
      <w:proofErr w:type="gramEnd"/>
      <w:r w:rsidRPr="006906D8">
        <w:rPr>
          <w:rFonts w:ascii="Segoe UI" w:hAnsi="Segoe UI" w:cs="Segoe UI"/>
          <w:sz w:val="18"/>
          <w:szCs w:val="18"/>
        </w:rPr>
        <w:t xml:space="preserve"> en zengin ve refaha ulaşmış şehirlerinden biri olan Parma görülecektir tur bitimi </w:t>
      </w:r>
      <w:r w:rsidRPr="006906D8">
        <w:rPr>
          <w:rFonts w:ascii="Segoe UI" w:hAnsi="Segoe UI" w:cs="Segoe UI"/>
          <w:sz w:val="18"/>
          <w:szCs w:val="18"/>
          <w:lang w:val="tr-TR"/>
        </w:rPr>
        <w:t xml:space="preserve">Bologna’ya hareket ediyoruz. Varışımıza istinaden </w:t>
      </w:r>
      <w:r w:rsidRPr="006906D8">
        <w:rPr>
          <w:rFonts w:ascii="Segoe UI" w:hAnsi="Segoe UI" w:cs="Segoe UI"/>
          <w:b/>
          <w:sz w:val="18"/>
          <w:szCs w:val="18"/>
        </w:rPr>
        <w:t xml:space="preserve">Bologna </w:t>
      </w:r>
      <w:r w:rsidRPr="006906D8">
        <w:rPr>
          <w:rFonts w:ascii="Segoe UI" w:hAnsi="Segoe UI" w:cs="Segoe UI"/>
          <w:sz w:val="18"/>
          <w:szCs w:val="18"/>
          <w:lang w:val="tr-TR"/>
        </w:rPr>
        <w:t>panoramik şehir turunda</w:t>
      </w:r>
      <w:r w:rsidRPr="006906D8">
        <w:rPr>
          <w:rFonts w:ascii="Segoe UI" w:hAnsi="Segoe UI" w:cs="Segoe UI"/>
          <w:sz w:val="18"/>
          <w:szCs w:val="18"/>
        </w:rPr>
        <w:t xml:space="preserve"> Bologna’nın merkezi olarak kabul edilen Piazza Maggiore (Büyük Meydan), Meydanın hemen arkasında bulunan Neptün Çeşmesi, Eski Borsa Binası, Avrupa’nın ilk üniversite binası, Quadrilatero (eski pazar), Bologna’nın simgeleri haline gelen Garisenda ve Asinelli kuleleri görülecek yerler arasındadır</w:t>
      </w:r>
      <w:r w:rsidR="00C675E3">
        <w:rPr>
          <w:rFonts w:ascii="Segoe UI" w:hAnsi="Segoe UI" w:cs="Segoe UI"/>
          <w:sz w:val="18"/>
          <w:szCs w:val="18"/>
        </w:rPr>
        <w:t>.</w:t>
      </w:r>
      <w:r w:rsidRPr="006906D8">
        <w:rPr>
          <w:rFonts w:ascii="Segoe UI" w:hAnsi="Segoe UI" w:cs="Segoe UI"/>
          <w:sz w:val="18"/>
          <w:szCs w:val="18"/>
        </w:rPr>
        <w:t xml:space="preserve"> </w:t>
      </w:r>
      <w:r w:rsidR="00F60846" w:rsidRPr="00FD1F3F">
        <w:rPr>
          <w:rFonts w:ascii="Segoe UI" w:hAnsi="Segoe UI" w:cs="Segoe UI"/>
          <w:sz w:val="18"/>
          <w:szCs w:val="18"/>
        </w:rPr>
        <w:t xml:space="preserve">Tur bitimi otelimize transfer ve dinlenmek üzere </w:t>
      </w:r>
      <w:proofErr w:type="gramStart"/>
      <w:r w:rsidR="00F60846" w:rsidRPr="00FD1F3F">
        <w:rPr>
          <w:rFonts w:ascii="Segoe UI" w:hAnsi="Segoe UI" w:cs="Segoe UI"/>
          <w:sz w:val="18"/>
          <w:szCs w:val="18"/>
        </w:rPr>
        <w:t>serbest</w:t>
      </w:r>
      <w:proofErr w:type="gramEnd"/>
      <w:r w:rsidR="00F60846" w:rsidRPr="00FD1F3F">
        <w:rPr>
          <w:rFonts w:ascii="Segoe UI" w:hAnsi="Segoe UI" w:cs="Segoe UI"/>
          <w:sz w:val="18"/>
          <w:szCs w:val="18"/>
        </w:rPr>
        <w:t xml:space="preserve"> saatler.</w:t>
      </w:r>
    </w:p>
    <w:p w:rsidR="00F60846" w:rsidRPr="004E25B1" w:rsidRDefault="00F60846" w:rsidP="00387FE9">
      <w:pPr>
        <w:jc w:val="both"/>
        <w:rPr>
          <w:rFonts w:ascii="Segoe UI" w:hAnsi="Segoe UI" w:cs="Segoe UI"/>
          <w:b/>
          <w:bCs/>
          <w:color w:val="7F7F7F"/>
          <w:sz w:val="10"/>
          <w:szCs w:val="10"/>
          <w:lang w:val="tr-TR"/>
        </w:rPr>
      </w:pPr>
    </w:p>
    <w:p w:rsidR="00476F33" w:rsidRPr="006906D8" w:rsidRDefault="00F12CF1" w:rsidP="00356CB6">
      <w:pPr>
        <w:jc w:val="both"/>
        <w:rPr>
          <w:rFonts w:ascii="Segoe UI" w:hAnsi="Segoe UI" w:cs="Segoe UI"/>
          <w:b/>
          <w:bCs/>
          <w:color w:val="000000"/>
          <w:sz w:val="18"/>
          <w:szCs w:val="18"/>
          <w:lang w:val="tr-TR"/>
        </w:rPr>
      </w:pPr>
      <w:r w:rsidRPr="006906D8">
        <w:rPr>
          <w:rFonts w:ascii="Segoe UI" w:hAnsi="Segoe UI" w:cs="Segoe UI"/>
          <w:b/>
          <w:bCs/>
          <w:color w:val="0099CC"/>
          <w:sz w:val="18"/>
          <w:szCs w:val="18"/>
          <w:lang w:val="tr-TR"/>
        </w:rPr>
        <w:t>5</w:t>
      </w:r>
      <w:r w:rsidR="00E1608E" w:rsidRPr="006906D8">
        <w:rPr>
          <w:rFonts w:ascii="Segoe UI" w:hAnsi="Segoe UI" w:cs="Segoe UI"/>
          <w:b/>
          <w:bCs/>
          <w:color w:val="0099CC"/>
          <w:sz w:val="18"/>
          <w:szCs w:val="18"/>
          <w:lang w:val="tr-TR"/>
        </w:rPr>
        <w:t>.Gün</w:t>
      </w:r>
      <w:r w:rsidR="00E1608E" w:rsidRPr="006906D8">
        <w:rPr>
          <w:rFonts w:ascii="Segoe UI" w:hAnsi="Segoe UI" w:cs="Segoe UI"/>
          <w:b/>
          <w:bCs/>
          <w:color w:val="0099CC"/>
          <w:sz w:val="18"/>
          <w:szCs w:val="18"/>
          <w:lang w:val="tr-TR"/>
        </w:rPr>
        <w:tab/>
      </w:r>
      <w:r w:rsidR="00E1608E" w:rsidRPr="006906D8">
        <w:rPr>
          <w:rFonts w:ascii="Segoe UI" w:hAnsi="Segoe UI" w:cs="Segoe UI"/>
          <w:b/>
          <w:bCs/>
          <w:color w:val="0099CC"/>
          <w:sz w:val="18"/>
          <w:szCs w:val="18"/>
          <w:lang w:val="tr-TR"/>
        </w:rPr>
        <w:tab/>
      </w:r>
      <w:r w:rsidRPr="006906D8">
        <w:rPr>
          <w:rFonts w:ascii="Segoe UI" w:hAnsi="Segoe UI" w:cs="Segoe UI"/>
          <w:b/>
          <w:bCs/>
          <w:sz w:val="18"/>
          <w:szCs w:val="18"/>
          <w:lang w:val="tr-TR"/>
        </w:rPr>
        <w:t>VENEDİK</w:t>
      </w:r>
      <w:r w:rsidR="00387FE9" w:rsidRPr="006906D8">
        <w:rPr>
          <w:rFonts w:ascii="Segoe UI" w:hAnsi="Segoe UI" w:cs="Segoe UI"/>
          <w:b/>
          <w:bCs/>
          <w:sz w:val="18"/>
          <w:szCs w:val="18"/>
          <w:lang w:val="tr-TR"/>
        </w:rPr>
        <w:t xml:space="preserve"> </w:t>
      </w:r>
      <w:r w:rsidRPr="006906D8">
        <w:rPr>
          <w:rFonts w:ascii="Segoe UI" w:hAnsi="Segoe UI" w:cs="Segoe UI"/>
          <w:b/>
          <w:bCs/>
          <w:sz w:val="18"/>
          <w:szCs w:val="18"/>
          <w:lang w:val="tr-TR"/>
        </w:rPr>
        <w:t>– FLORANSA</w:t>
      </w:r>
    </w:p>
    <w:p w:rsidR="00767F91" w:rsidRDefault="006906D8" w:rsidP="00356CB6">
      <w:pPr>
        <w:jc w:val="both"/>
        <w:rPr>
          <w:rFonts w:ascii="Segoe UI" w:hAnsi="Segoe UI" w:cs="Segoe UI"/>
          <w:sz w:val="18"/>
          <w:szCs w:val="18"/>
        </w:rPr>
      </w:pPr>
      <w:r w:rsidRPr="006906D8">
        <w:rPr>
          <w:rFonts w:ascii="Segoe UI" w:hAnsi="Segoe UI" w:cs="Segoe UI"/>
          <w:sz w:val="18"/>
          <w:szCs w:val="18"/>
          <w:lang w:val="tr-TR"/>
        </w:rPr>
        <w:t xml:space="preserve">Kahvaltının ardından </w:t>
      </w:r>
      <w:r w:rsidR="00F12CF1" w:rsidRPr="006906D8">
        <w:rPr>
          <w:rFonts w:ascii="Segoe UI" w:hAnsi="Segoe UI" w:cs="Segoe UI"/>
          <w:sz w:val="18"/>
          <w:szCs w:val="18"/>
          <w:lang w:val="tr-TR"/>
        </w:rPr>
        <w:t>odaların boşaltılması ve serbest zaman</w:t>
      </w:r>
      <w:r w:rsidR="00D92ADC" w:rsidRPr="006906D8">
        <w:rPr>
          <w:rFonts w:ascii="Segoe UI" w:hAnsi="Segoe UI" w:cs="Segoe UI"/>
          <w:sz w:val="18"/>
          <w:szCs w:val="18"/>
          <w:lang w:val="tr-TR"/>
        </w:rPr>
        <w:t xml:space="preserve"> </w:t>
      </w:r>
      <w:r w:rsidRPr="006906D8">
        <w:rPr>
          <w:rFonts w:ascii="Segoe UI" w:hAnsi="Segoe UI" w:cs="Segoe UI"/>
          <w:sz w:val="18"/>
          <w:szCs w:val="18"/>
          <w:lang w:val="tr-TR"/>
        </w:rPr>
        <w:t xml:space="preserve">Arzu eden misafirlerimiz </w:t>
      </w:r>
      <w:r w:rsidR="00567BCC">
        <w:rPr>
          <w:rFonts w:ascii="Segoe UI" w:hAnsi="Segoe UI" w:cs="Segoe UI"/>
          <w:sz w:val="18"/>
          <w:szCs w:val="18"/>
          <w:lang w:val="tr-TR"/>
        </w:rPr>
        <w:t xml:space="preserve">ile </w:t>
      </w:r>
      <w:r w:rsidRPr="006906D8">
        <w:rPr>
          <w:rFonts w:ascii="Segoe UI" w:hAnsi="Segoe UI" w:cs="Segoe UI"/>
          <w:b/>
          <w:sz w:val="18"/>
          <w:szCs w:val="18"/>
          <w:lang w:val="tr-TR"/>
        </w:rPr>
        <w:t xml:space="preserve">ekstra </w:t>
      </w:r>
      <w:r w:rsidRPr="006906D8">
        <w:rPr>
          <w:rFonts w:ascii="Segoe UI" w:hAnsi="Segoe UI" w:cs="Segoe UI"/>
          <w:sz w:val="18"/>
          <w:szCs w:val="18"/>
          <w:lang w:val="tr-TR"/>
        </w:rPr>
        <w:t xml:space="preserve">olarak düzenlenecek </w:t>
      </w:r>
      <w:r w:rsidRPr="006906D8">
        <w:rPr>
          <w:rFonts w:ascii="Segoe UI" w:hAnsi="Segoe UI" w:cs="Segoe UI"/>
          <w:b/>
          <w:sz w:val="18"/>
          <w:szCs w:val="18"/>
          <w:lang w:val="tr-TR"/>
        </w:rPr>
        <w:t xml:space="preserve">Venedik Turu (Gondol gezisi </w:t>
      </w:r>
      <w:proofErr w:type="gramStart"/>
      <w:r w:rsidRPr="006906D8">
        <w:rPr>
          <w:rFonts w:ascii="Segoe UI" w:hAnsi="Segoe UI" w:cs="Segoe UI"/>
          <w:b/>
          <w:sz w:val="18"/>
          <w:szCs w:val="18"/>
          <w:lang w:val="tr-TR"/>
        </w:rPr>
        <w:t>dahil</w:t>
      </w:r>
      <w:proofErr w:type="gramEnd"/>
      <w:r w:rsidRPr="006906D8">
        <w:rPr>
          <w:rFonts w:ascii="Segoe UI" w:hAnsi="Segoe UI" w:cs="Segoe UI"/>
          <w:b/>
          <w:sz w:val="18"/>
          <w:szCs w:val="18"/>
          <w:lang w:val="tr-TR"/>
        </w:rPr>
        <w:t>)</w:t>
      </w:r>
      <w:r w:rsidRPr="006906D8">
        <w:rPr>
          <w:rFonts w:ascii="Segoe UI" w:hAnsi="Segoe UI" w:cs="Segoe UI"/>
          <w:sz w:val="18"/>
          <w:szCs w:val="18"/>
          <w:lang w:val="tr-TR"/>
        </w:rPr>
        <w:t xml:space="preserve">. </w:t>
      </w:r>
      <w:r w:rsidRPr="006906D8">
        <w:rPr>
          <w:rFonts w:ascii="Segoe UI" w:hAnsi="Segoe UI" w:cs="Segoe UI"/>
          <w:b/>
          <w:sz w:val="18"/>
          <w:szCs w:val="18"/>
          <w:lang w:val="tr-TR"/>
        </w:rPr>
        <w:t xml:space="preserve">(65 Euro) </w:t>
      </w:r>
      <w:r w:rsidRPr="006906D8">
        <w:rPr>
          <w:rFonts w:ascii="Segoe UI" w:hAnsi="Segoe UI" w:cs="Segoe UI"/>
          <w:sz w:val="18"/>
          <w:szCs w:val="18"/>
          <w:lang w:val="tr-TR"/>
        </w:rPr>
        <w:t xml:space="preserve">Özel Tekne ile Büyük Kanal’dan geçip San Marco Meydanı’na varışın ardından İstanbul’dan getirilen granit sütunların ve bronz atların bulunduğu bu meydanı ziyaret ediyoruz. Burası yüzyıllar boyunca dünya ticaretinde söz sahibi olmuş Venedikli tüccarların buluştukları ve açık denizlere yelken açtıkları önemli bir merkez. </w:t>
      </w:r>
      <w:proofErr w:type="gramStart"/>
      <w:r w:rsidRPr="006906D8">
        <w:rPr>
          <w:rFonts w:ascii="Segoe UI" w:hAnsi="Segoe UI" w:cs="Segoe UI"/>
          <w:sz w:val="18"/>
          <w:szCs w:val="18"/>
          <w:lang w:val="tr-TR"/>
        </w:rPr>
        <w:t>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edilmiş Saat Kulesi’nin görülmesi turumuzun içinde… Daha sonra şehrin meşhur kanallarında gondol gezisi</w:t>
      </w:r>
      <w:r w:rsidR="00D92ADC" w:rsidRPr="006906D8">
        <w:rPr>
          <w:rFonts w:ascii="Segoe UI" w:hAnsi="Segoe UI" w:cs="Segoe UI"/>
          <w:noProof/>
          <w:sz w:val="18"/>
          <w:szCs w:val="18"/>
          <w:lang w:val="tr-TR"/>
        </w:rPr>
        <w:t>.</w:t>
      </w:r>
      <w:r w:rsidR="00D92ADC" w:rsidRPr="006906D8">
        <w:rPr>
          <w:rFonts w:ascii="Segoe UI" w:hAnsi="Segoe UI" w:cs="Segoe UI"/>
          <w:sz w:val="18"/>
          <w:szCs w:val="18"/>
          <w:lang w:val="tr-TR"/>
        </w:rPr>
        <w:t xml:space="preserve"> </w:t>
      </w:r>
      <w:r w:rsidR="008D2DE6">
        <w:rPr>
          <w:rFonts w:ascii="Segoe UI" w:hAnsi="Segoe UI" w:cs="Segoe UI"/>
          <w:sz w:val="18"/>
          <w:szCs w:val="18"/>
          <w:lang w:val="tr-TR"/>
        </w:rPr>
        <w:t xml:space="preserve">Ve </w:t>
      </w:r>
      <w:r w:rsidR="008D2DE6" w:rsidRPr="00ED2B63">
        <w:rPr>
          <w:rFonts w:ascii="Segoe UI" w:hAnsi="Segoe UI" w:cs="Segoe UI"/>
          <w:sz w:val="18"/>
          <w:szCs w:val="18"/>
          <w:lang w:val="tr-TR"/>
        </w:rPr>
        <w:t>F</w:t>
      </w:r>
      <w:r w:rsidR="008D2DE6">
        <w:rPr>
          <w:rFonts w:ascii="Segoe UI" w:hAnsi="Segoe UI" w:cs="Segoe UI"/>
          <w:sz w:val="18"/>
          <w:szCs w:val="18"/>
          <w:lang w:val="tr-TR"/>
        </w:rPr>
        <w:t xml:space="preserve">loransa’ya </w:t>
      </w:r>
      <w:r w:rsidR="008D2DE6" w:rsidRPr="009E3D33">
        <w:rPr>
          <w:rFonts w:ascii="Segoe UI" w:hAnsi="Segoe UI" w:cs="Segoe UI"/>
          <w:sz w:val="18"/>
          <w:szCs w:val="18"/>
          <w:lang w:val="tr-TR"/>
        </w:rPr>
        <w:t xml:space="preserve">hareket. </w:t>
      </w:r>
      <w:r w:rsidR="008D2DE6">
        <w:rPr>
          <w:rFonts w:ascii="Segoe UI" w:hAnsi="Segoe UI" w:cs="Segoe UI"/>
          <w:sz w:val="18"/>
          <w:szCs w:val="18"/>
        </w:rPr>
        <w:t>Panaromik</w:t>
      </w:r>
      <w:r w:rsidR="008D2DE6" w:rsidRPr="009E3D33">
        <w:rPr>
          <w:rFonts w:ascii="Segoe UI" w:hAnsi="Segoe UI" w:cs="Segoe UI"/>
          <w:sz w:val="18"/>
          <w:szCs w:val="18"/>
        </w:rPr>
        <w:t xml:space="preserve"> şehir turu</w:t>
      </w:r>
      <w:r w:rsidR="008D2DE6">
        <w:rPr>
          <w:rFonts w:ascii="Segoe UI" w:hAnsi="Segoe UI" w:cs="Segoe UI"/>
          <w:sz w:val="18"/>
          <w:szCs w:val="18"/>
        </w:rPr>
        <w:t>nda</w:t>
      </w:r>
      <w:r w:rsidR="008D2DE6" w:rsidRPr="00ED2B63">
        <w:rPr>
          <w:rFonts w:ascii="Segoe UI" w:hAnsi="Segoe UI" w:cs="Segoe UI"/>
          <w:sz w:val="18"/>
          <w:szCs w:val="18"/>
          <w:lang w:val="tr-TR"/>
        </w:rPr>
        <w:t>.</w:t>
      </w:r>
      <w:proofErr w:type="gramEnd"/>
      <w:r w:rsidR="008D2DE6" w:rsidRPr="00ED2B63">
        <w:rPr>
          <w:rFonts w:ascii="Segoe UI" w:hAnsi="Segoe UI" w:cs="Segoe UI"/>
          <w:sz w:val="18"/>
          <w:szCs w:val="18"/>
        </w:rPr>
        <w:t xml:space="preserve"> Rönesans’ın başkenti ve Pinokyo’nun memleketi Floransa’da, önce portakal rengi kubbesiyle hemen dikkat çeken ve </w:t>
      </w:r>
      <w:proofErr w:type="gramStart"/>
      <w:r w:rsidR="008D2DE6" w:rsidRPr="00ED2B63">
        <w:rPr>
          <w:rFonts w:ascii="Segoe UI" w:hAnsi="Segoe UI" w:cs="Segoe UI"/>
          <w:sz w:val="18"/>
          <w:szCs w:val="18"/>
        </w:rPr>
        <w:t>Avrupa’nın</w:t>
      </w:r>
      <w:proofErr w:type="gramEnd"/>
      <w:r w:rsidR="008D2DE6" w:rsidRPr="00ED2B63">
        <w:rPr>
          <w:rFonts w:ascii="Segoe UI" w:hAnsi="Segoe UI" w:cs="Segoe UI"/>
          <w:sz w:val="18"/>
          <w:szCs w:val="18"/>
        </w:rPr>
        <w:t xml:space="preserve"> 4. </w:t>
      </w:r>
      <w:proofErr w:type="gramStart"/>
      <w:r w:rsidR="008D2DE6" w:rsidRPr="00ED2B63">
        <w:rPr>
          <w:rFonts w:ascii="Segoe UI" w:hAnsi="Segoe UI" w:cs="Segoe UI"/>
          <w:sz w:val="18"/>
          <w:szCs w:val="18"/>
        </w:rPr>
        <w:t>büyük</w:t>
      </w:r>
      <w:proofErr w:type="gramEnd"/>
      <w:r w:rsidR="008D2DE6" w:rsidRPr="00ED2B63">
        <w:rPr>
          <w:rFonts w:ascii="Segoe UI" w:hAnsi="Segoe UI" w:cs="Segoe UI"/>
          <w:sz w:val="18"/>
          <w:szCs w:val="18"/>
        </w:rPr>
        <w:t xml:space="preserve"> kilisesi  Santa Maria Del Fiore Katedrali’ni dışardan görüyoruz. Katedralin en dikkat çeken özelliklerinden biri</w:t>
      </w:r>
      <w:proofErr w:type="gramStart"/>
      <w:r w:rsidR="008D2DE6" w:rsidRPr="00ED2B63">
        <w:rPr>
          <w:rFonts w:ascii="Segoe UI" w:hAnsi="Segoe UI" w:cs="Segoe UI"/>
          <w:sz w:val="18"/>
          <w:szCs w:val="18"/>
        </w:rPr>
        <w:t>,  İncil’in</w:t>
      </w:r>
      <w:proofErr w:type="gramEnd"/>
      <w:r w:rsidR="008D2DE6" w:rsidRPr="00ED2B63">
        <w:rPr>
          <w:rFonts w:ascii="Segoe UI" w:hAnsi="Segoe UI" w:cs="Segoe UI"/>
          <w:sz w:val="18"/>
          <w:szCs w:val="18"/>
        </w:rPr>
        <w:t xml:space="preserve"> eski ahit bölümünde anlatılan ve bazıları Kur’an-ı Kerim’de de zikredilen peygamber kıssalarının temsili olarak canlandırıldığı  bronz kapıdır (vaftizhne kapısı- cennet kapısı). Daha sonra bir zamanlar halkı parlamentoya davet etmek için kullanılan Giotto’ nun Çan Kulesi, yüzyıllar boyunca Floransa’nın politik ve sosyal merkezi olan ve Michelangelo’nun ünlü Davut Heykeli’nin de bulunduğu Senyörler Meydanı ile antika ve kuyumcu dükkânlarıyla meşhur Eski Köprü (Ponte Vecchio) görülecek yerler arasındadır</w:t>
      </w:r>
      <w:r w:rsidR="00F60846" w:rsidRPr="00FD1F3F">
        <w:rPr>
          <w:rFonts w:ascii="Segoe UI" w:hAnsi="Segoe UI" w:cs="Segoe UI"/>
          <w:sz w:val="18"/>
          <w:szCs w:val="18"/>
        </w:rPr>
        <w:t>Tur bitimi otelimize transfer ve dinlenmek üzere serbest saatler.</w:t>
      </w:r>
    </w:p>
    <w:p w:rsidR="00F60846" w:rsidRPr="004E25B1" w:rsidRDefault="00F60846" w:rsidP="00356CB6">
      <w:pPr>
        <w:jc w:val="both"/>
        <w:rPr>
          <w:rFonts w:ascii="Segoe UI" w:hAnsi="Segoe UI" w:cs="Segoe UI"/>
          <w:b/>
          <w:bCs/>
          <w:color w:val="0099CC"/>
          <w:sz w:val="10"/>
          <w:szCs w:val="10"/>
          <w:lang w:val="tr-TR"/>
        </w:rPr>
      </w:pPr>
    </w:p>
    <w:p w:rsidR="006906D8" w:rsidRPr="006906D8" w:rsidRDefault="006906D8" w:rsidP="006906D8">
      <w:pPr>
        <w:jc w:val="both"/>
        <w:rPr>
          <w:rFonts w:ascii="Segoe UI" w:hAnsi="Segoe UI" w:cs="Segoe UI"/>
          <w:sz w:val="18"/>
          <w:szCs w:val="18"/>
          <w:lang w:val="tr-TR"/>
        </w:rPr>
      </w:pPr>
      <w:r w:rsidRPr="006906D8">
        <w:rPr>
          <w:rFonts w:ascii="Segoe UI" w:hAnsi="Segoe UI" w:cs="Segoe UI"/>
          <w:b/>
          <w:bCs/>
          <w:color w:val="0099CC"/>
          <w:sz w:val="18"/>
          <w:szCs w:val="18"/>
          <w:lang w:val="tr-TR"/>
        </w:rPr>
        <w:t>6.Gün</w:t>
      </w:r>
      <w:r w:rsidRPr="006906D8">
        <w:rPr>
          <w:rFonts w:ascii="Segoe UI" w:hAnsi="Segoe UI" w:cs="Segoe UI"/>
          <w:b/>
          <w:bCs/>
          <w:color w:val="0099CC"/>
          <w:sz w:val="18"/>
          <w:szCs w:val="18"/>
          <w:lang w:val="tr-TR"/>
        </w:rPr>
        <w:tab/>
      </w:r>
      <w:r w:rsidRPr="006906D8">
        <w:rPr>
          <w:rFonts w:ascii="Segoe UI" w:hAnsi="Segoe UI" w:cs="Segoe UI"/>
          <w:b/>
          <w:bCs/>
          <w:color w:val="0099CC"/>
          <w:sz w:val="18"/>
          <w:szCs w:val="18"/>
          <w:lang w:val="tr-TR"/>
        </w:rPr>
        <w:tab/>
      </w:r>
      <w:r w:rsidRPr="006906D8">
        <w:rPr>
          <w:rFonts w:ascii="Segoe UI" w:hAnsi="Segoe UI" w:cs="Segoe UI"/>
          <w:b/>
          <w:bCs/>
          <w:sz w:val="18"/>
          <w:szCs w:val="18"/>
          <w:lang w:val="tr-TR"/>
        </w:rPr>
        <w:t>FLORANSA</w:t>
      </w:r>
    </w:p>
    <w:p w:rsidR="00BF287F" w:rsidRDefault="006906D8" w:rsidP="00133576">
      <w:pPr>
        <w:jc w:val="both"/>
        <w:rPr>
          <w:rFonts w:ascii="Segoe UI" w:hAnsi="Segoe UI" w:cs="Segoe UI"/>
          <w:sz w:val="18"/>
          <w:szCs w:val="18"/>
        </w:rPr>
      </w:pPr>
      <w:proofErr w:type="gramStart"/>
      <w:r w:rsidRPr="006906D8">
        <w:rPr>
          <w:rFonts w:ascii="Segoe UI" w:hAnsi="Segoe UI" w:cs="Segoe UI"/>
          <w:sz w:val="18"/>
          <w:szCs w:val="18"/>
          <w:lang w:val="tr-TR"/>
        </w:rPr>
        <w:t xml:space="preserve">Kahvaltının ardından tüm gün serbest zaman. </w:t>
      </w:r>
      <w:proofErr w:type="gramEnd"/>
      <w:r w:rsidRPr="006906D8">
        <w:rPr>
          <w:rFonts w:ascii="Segoe UI" w:hAnsi="Segoe UI" w:cs="Segoe UI"/>
          <w:sz w:val="18"/>
          <w:szCs w:val="18"/>
          <w:lang w:val="tr-TR"/>
        </w:rPr>
        <w:t xml:space="preserve">Arzu eden misafirlerimiz ile </w:t>
      </w:r>
      <w:r w:rsidRPr="006906D8">
        <w:rPr>
          <w:rFonts w:ascii="Segoe UI" w:hAnsi="Segoe UI" w:cs="Segoe UI"/>
          <w:b/>
          <w:sz w:val="18"/>
          <w:szCs w:val="18"/>
          <w:lang w:val="tr-TR"/>
        </w:rPr>
        <w:t xml:space="preserve">ekstra </w:t>
      </w:r>
      <w:r w:rsidRPr="006906D8">
        <w:rPr>
          <w:rFonts w:ascii="Segoe UI" w:hAnsi="Segoe UI" w:cs="Segoe UI"/>
          <w:sz w:val="18"/>
          <w:szCs w:val="18"/>
          <w:lang w:val="tr-TR"/>
        </w:rPr>
        <w:t xml:space="preserve">olarak düzenlenecek </w:t>
      </w:r>
      <w:r w:rsidRPr="006906D8">
        <w:rPr>
          <w:rFonts w:ascii="Segoe UI" w:hAnsi="Segoe UI" w:cs="Segoe UI"/>
          <w:b/>
          <w:sz w:val="18"/>
          <w:szCs w:val="18"/>
          <w:lang w:val="tr-TR"/>
        </w:rPr>
        <w:t>Mega Toscana</w:t>
      </w:r>
      <w:r w:rsidRPr="006906D8">
        <w:rPr>
          <w:rFonts w:ascii="Segoe UI" w:hAnsi="Segoe UI" w:cs="Segoe UI"/>
          <w:sz w:val="18"/>
          <w:szCs w:val="18"/>
          <w:lang w:val="tr-TR"/>
        </w:rPr>
        <w:t xml:space="preserve"> turu </w:t>
      </w:r>
      <w:r w:rsidR="004E7064">
        <w:rPr>
          <w:rFonts w:ascii="Segoe UI" w:hAnsi="Segoe UI" w:cs="Segoe UI"/>
          <w:b/>
          <w:sz w:val="18"/>
          <w:szCs w:val="18"/>
          <w:lang w:val="tr-TR"/>
        </w:rPr>
        <w:t>(90</w:t>
      </w:r>
      <w:r w:rsidRPr="006906D8">
        <w:rPr>
          <w:rFonts w:ascii="Segoe UI" w:hAnsi="Segoe UI" w:cs="Segoe UI"/>
          <w:b/>
          <w:sz w:val="18"/>
          <w:szCs w:val="18"/>
          <w:lang w:val="tr-TR"/>
        </w:rPr>
        <w:t xml:space="preserve"> Euro). </w:t>
      </w:r>
      <w:r w:rsidRPr="006906D8">
        <w:rPr>
          <w:rFonts w:ascii="Segoe UI" w:hAnsi="Segoe UI" w:cs="Segoe UI"/>
          <w:sz w:val="18"/>
          <w:szCs w:val="18"/>
          <w:lang w:val="tr-TR"/>
        </w:rPr>
        <w:t xml:space="preserve">San Gimignano, Siena ve Pisa olmak üzere üç farklı geziden oluşan, tam günlük Toscana turumuz boyunca unutulmaz manzaralar ve görkemli yapılar sizi bekliyor. </w:t>
      </w:r>
      <w:r w:rsidRPr="006906D8">
        <w:rPr>
          <w:rFonts w:ascii="Segoe UI" w:hAnsi="Segoe UI" w:cs="Segoe UI"/>
          <w:b/>
          <w:sz w:val="18"/>
          <w:szCs w:val="18"/>
          <w:lang w:val="tr-TR"/>
        </w:rPr>
        <w:t xml:space="preserve">San </w:t>
      </w:r>
      <w:proofErr w:type="gramStart"/>
      <w:r w:rsidRPr="006906D8">
        <w:rPr>
          <w:rFonts w:ascii="Segoe UI" w:hAnsi="Segoe UI" w:cs="Segoe UI"/>
          <w:b/>
          <w:sz w:val="18"/>
          <w:szCs w:val="18"/>
          <w:lang w:val="tr-TR"/>
        </w:rPr>
        <w:t>Gimignano</w:t>
      </w:r>
      <w:r w:rsidRPr="006906D8">
        <w:rPr>
          <w:rFonts w:ascii="Segoe UI" w:hAnsi="Segoe UI" w:cs="Segoe UI"/>
          <w:sz w:val="18"/>
          <w:szCs w:val="18"/>
          <w:lang w:val="tr-TR"/>
        </w:rPr>
        <w:t xml:space="preserve"> :Çevresinde</w:t>
      </w:r>
      <w:proofErr w:type="gramEnd"/>
      <w:r w:rsidRPr="006906D8">
        <w:rPr>
          <w:rFonts w:ascii="Segoe UI" w:hAnsi="Segoe UI" w:cs="Segoe UI"/>
          <w:sz w:val="18"/>
          <w:szCs w:val="18"/>
          <w:lang w:val="tr-TR"/>
        </w:rPr>
        <w:t xml:space="preserve"> Dünyanın en kaliteli ve çeşitli üzüm bağlarının ve en iyi dondurmacısının bulunduğu ,porcini ve türüf mantarlı peynirleri ile ünlü,14.yy’dan kalma ve etrafı surlarla çevrilmiş Toskana’nın Orta Çağ şehrini geziyoruz. </w:t>
      </w:r>
      <w:proofErr w:type="gramStart"/>
      <w:r w:rsidRPr="006906D8">
        <w:rPr>
          <w:rFonts w:ascii="Segoe UI" w:hAnsi="Segoe UI" w:cs="Segoe UI"/>
          <w:b/>
          <w:sz w:val="18"/>
          <w:szCs w:val="18"/>
          <w:lang w:val="tr-TR"/>
        </w:rPr>
        <w:t xml:space="preserve">Siena </w:t>
      </w:r>
      <w:r w:rsidRPr="006906D8">
        <w:rPr>
          <w:rFonts w:ascii="Segoe UI" w:hAnsi="Segoe UI" w:cs="Segoe UI"/>
          <w:sz w:val="18"/>
          <w:szCs w:val="18"/>
          <w:lang w:val="tr-TR"/>
        </w:rPr>
        <w:t>:Orta</w:t>
      </w:r>
      <w:proofErr w:type="gramEnd"/>
      <w:r w:rsidRPr="006906D8">
        <w:rPr>
          <w:rFonts w:ascii="Segoe UI" w:hAnsi="Segoe UI" w:cs="Segoe UI"/>
          <w:sz w:val="18"/>
          <w:szCs w:val="18"/>
          <w:lang w:val="tr-TR"/>
        </w:rPr>
        <w:t xml:space="preserve"> Çağ’dan kalma dar sokakları, ufak caddeleri ve Avrupa’nın en büyük meydanı olarak kabul edilen Campo Meydanı ile ünlüdür. İtalya’nın keyifli yemeklerini tatma </w:t>
      </w:r>
      <w:proofErr w:type="gramStart"/>
      <w:r w:rsidRPr="006906D8">
        <w:rPr>
          <w:rFonts w:ascii="Segoe UI" w:hAnsi="Segoe UI" w:cs="Segoe UI"/>
          <w:sz w:val="18"/>
          <w:szCs w:val="18"/>
          <w:lang w:val="tr-TR"/>
        </w:rPr>
        <w:t>imkanına</w:t>
      </w:r>
      <w:proofErr w:type="gramEnd"/>
      <w:r w:rsidRPr="006906D8">
        <w:rPr>
          <w:rFonts w:ascii="Segoe UI" w:hAnsi="Segoe UI" w:cs="Segoe UI"/>
          <w:sz w:val="18"/>
          <w:szCs w:val="18"/>
          <w:lang w:val="tr-TR"/>
        </w:rPr>
        <w:t xml:space="preserve"> sahip olacağınız Siena, Toscana Bölgesi’nin görülmeye değer şehirlerinden bir tanesidir. </w:t>
      </w:r>
      <w:r w:rsidRPr="006906D8">
        <w:rPr>
          <w:rFonts w:ascii="Segoe UI" w:hAnsi="Segoe UI" w:cs="Segoe UI"/>
          <w:b/>
          <w:noProof/>
          <w:sz w:val="18"/>
          <w:szCs w:val="18"/>
          <w:lang w:val="tr-TR"/>
        </w:rPr>
        <w:t>Pisa</w:t>
      </w:r>
      <w:r w:rsidRPr="006906D8">
        <w:rPr>
          <w:rFonts w:ascii="Segoe UI" w:hAnsi="Segoe UI" w:cs="Segoe UI"/>
          <w:noProof/>
          <w:sz w:val="18"/>
          <w:szCs w:val="18"/>
          <w:lang w:val="tr-TR"/>
        </w:rPr>
        <w:t xml:space="preserve">; dünyaca bilinen en önemli tarihi eserlerinden biri olarak kabul edilen eğik kulesiyle ünlüdür. Akşam ışıklar eşliğinde Panoramik </w:t>
      </w:r>
      <w:r w:rsidRPr="006906D8">
        <w:rPr>
          <w:rFonts w:ascii="Segoe UI" w:hAnsi="Segoe UI" w:cs="Segoe UI"/>
          <w:sz w:val="18"/>
          <w:szCs w:val="18"/>
          <w:lang w:val="tr-TR"/>
        </w:rPr>
        <w:t>gezi</w:t>
      </w:r>
      <w:r w:rsidR="004E25B1">
        <w:rPr>
          <w:rFonts w:ascii="Segoe UI" w:hAnsi="Segoe UI" w:cs="Segoe UI"/>
          <w:sz w:val="18"/>
          <w:szCs w:val="18"/>
          <w:lang w:val="tr-TR"/>
        </w:rPr>
        <w:t xml:space="preserve"> </w:t>
      </w:r>
      <w:r w:rsidRPr="006906D8">
        <w:rPr>
          <w:rFonts w:ascii="Segoe UI" w:hAnsi="Segoe UI" w:cs="Segoe UI"/>
          <w:noProof/>
          <w:sz w:val="18"/>
          <w:szCs w:val="18"/>
          <w:lang w:val="tr-TR"/>
        </w:rPr>
        <w:t>sırasında Pisa Kulesi, katedral, vaftizhane ile Miracoli Meydanı gezilecek yer arasında olup, dileyen misafirlerimiz bu tarihi şehirde gönüllerince fotoğraf çektirebilirler.</w:t>
      </w:r>
      <w:r w:rsidRPr="006906D8">
        <w:rPr>
          <w:rFonts w:ascii="Segoe UI" w:hAnsi="Segoe UI" w:cs="Segoe UI"/>
          <w:sz w:val="18"/>
          <w:szCs w:val="18"/>
          <w:lang w:val="tr-TR"/>
        </w:rPr>
        <w:t xml:space="preserve"> </w:t>
      </w:r>
      <w:r w:rsidR="00F60846" w:rsidRPr="00FD1F3F">
        <w:rPr>
          <w:rFonts w:ascii="Segoe UI" w:hAnsi="Segoe UI" w:cs="Segoe UI"/>
          <w:sz w:val="18"/>
          <w:szCs w:val="18"/>
        </w:rPr>
        <w:t xml:space="preserve">Tur bitimi otelimize transfer ve dinlenmek üzere </w:t>
      </w:r>
      <w:proofErr w:type="gramStart"/>
      <w:r w:rsidR="00F60846" w:rsidRPr="00FD1F3F">
        <w:rPr>
          <w:rFonts w:ascii="Segoe UI" w:hAnsi="Segoe UI" w:cs="Segoe UI"/>
          <w:sz w:val="18"/>
          <w:szCs w:val="18"/>
        </w:rPr>
        <w:t>serbest</w:t>
      </w:r>
      <w:proofErr w:type="gramEnd"/>
      <w:r w:rsidR="00F60846" w:rsidRPr="00FD1F3F">
        <w:rPr>
          <w:rFonts w:ascii="Segoe UI" w:hAnsi="Segoe UI" w:cs="Segoe UI"/>
          <w:sz w:val="18"/>
          <w:szCs w:val="18"/>
        </w:rPr>
        <w:t xml:space="preserve"> saatler.</w:t>
      </w:r>
    </w:p>
    <w:p w:rsidR="00F60846" w:rsidRPr="004E25B1" w:rsidRDefault="00F60846" w:rsidP="00133576">
      <w:pPr>
        <w:jc w:val="both"/>
        <w:rPr>
          <w:rFonts w:ascii="Segoe UI" w:hAnsi="Segoe UI" w:cs="Segoe UI"/>
          <w:b/>
          <w:bCs/>
          <w:color w:val="0099CC"/>
          <w:sz w:val="10"/>
          <w:szCs w:val="10"/>
          <w:lang w:val="tr-TR"/>
        </w:rPr>
      </w:pPr>
    </w:p>
    <w:p w:rsidR="00133576" w:rsidRPr="006906D8" w:rsidRDefault="006906D8" w:rsidP="00133576">
      <w:pPr>
        <w:jc w:val="both"/>
        <w:rPr>
          <w:rFonts w:ascii="Segoe UI" w:hAnsi="Segoe UI" w:cs="Segoe UI"/>
          <w:sz w:val="18"/>
          <w:szCs w:val="18"/>
          <w:lang w:val="tr-TR"/>
        </w:rPr>
      </w:pPr>
      <w:r w:rsidRPr="006906D8">
        <w:rPr>
          <w:rFonts w:ascii="Segoe UI" w:hAnsi="Segoe UI" w:cs="Segoe UI"/>
          <w:b/>
          <w:bCs/>
          <w:color w:val="0099CC"/>
          <w:sz w:val="18"/>
          <w:szCs w:val="18"/>
          <w:lang w:val="tr-TR"/>
        </w:rPr>
        <w:t>7</w:t>
      </w:r>
      <w:r w:rsidR="00133576" w:rsidRPr="006906D8">
        <w:rPr>
          <w:rFonts w:ascii="Segoe UI" w:hAnsi="Segoe UI" w:cs="Segoe UI"/>
          <w:b/>
          <w:bCs/>
          <w:color w:val="0099CC"/>
          <w:sz w:val="18"/>
          <w:szCs w:val="18"/>
          <w:lang w:val="tr-TR"/>
        </w:rPr>
        <w:t>.Gün</w:t>
      </w:r>
      <w:r w:rsidR="00133576" w:rsidRPr="006906D8">
        <w:rPr>
          <w:rFonts w:ascii="Segoe UI" w:hAnsi="Segoe UI" w:cs="Segoe UI"/>
          <w:b/>
          <w:bCs/>
          <w:color w:val="0099CC"/>
          <w:sz w:val="18"/>
          <w:szCs w:val="18"/>
          <w:lang w:val="tr-TR"/>
        </w:rPr>
        <w:tab/>
      </w:r>
      <w:r w:rsidR="00133576" w:rsidRPr="006906D8">
        <w:rPr>
          <w:rFonts w:ascii="Segoe UI" w:hAnsi="Segoe UI" w:cs="Segoe UI"/>
          <w:b/>
          <w:bCs/>
          <w:color w:val="0099CC"/>
          <w:sz w:val="18"/>
          <w:szCs w:val="18"/>
          <w:lang w:val="tr-TR"/>
        </w:rPr>
        <w:tab/>
      </w:r>
      <w:r w:rsidRPr="006906D8">
        <w:rPr>
          <w:rFonts w:ascii="Segoe UI" w:hAnsi="Segoe UI" w:cs="Segoe UI"/>
          <w:b/>
          <w:bCs/>
          <w:sz w:val="18"/>
          <w:szCs w:val="18"/>
          <w:lang w:val="tr-TR"/>
        </w:rPr>
        <w:t>FLORANSA</w:t>
      </w:r>
      <w:r w:rsidRPr="006906D8">
        <w:rPr>
          <w:rFonts w:ascii="Segoe UI" w:hAnsi="Segoe UI" w:cs="Segoe UI"/>
          <w:b/>
          <w:bCs/>
          <w:color w:val="000000"/>
          <w:sz w:val="18"/>
          <w:szCs w:val="18"/>
          <w:lang w:val="tr-TR"/>
        </w:rPr>
        <w:t xml:space="preserve"> </w:t>
      </w:r>
      <w:r w:rsidRPr="006906D8">
        <w:rPr>
          <w:rFonts w:ascii="Segoe UI" w:hAnsi="Segoe UI" w:cs="Segoe UI"/>
          <w:b/>
          <w:bCs/>
          <w:sz w:val="18"/>
          <w:szCs w:val="18"/>
          <w:lang w:val="tr-TR"/>
        </w:rPr>
        <w:t xml:space="preserve">– </w:t>
      </w:r>
      <w:r w:rsidR="00133576" w:rsidRPr="006906D8">
        <w:rPr>
          <w:rFonts w:ascii="Segoe UI" w:hAnsi="Segoe UI" w:cs="Segoe UI"/>
          <w:b/>
          <w:bCs/>
          <w:color w:val="000000"/>
          <w:sz w:val="18"/>
          <w:szCs w:val="18"/>
          <w:lang w:val="tr-TR"/>
        </w:rPr>
        <w:t xml:space="preserve">ROMA </w:t>
      </w:r>
    </w:p>
    <w:p w:rsidR="000A27D0" w:rsidRDefault="006159D6" w:rsidP="000E48F9">
      <w:pPr>
        <w:jc w:val="both"/>
        <w:rPr>
          <w:rFonts w:ascii="Segoe UI" w:hAnsi="Segoe UI" w:cs="Segoe UI"/>
          <w:sz w:val="18"/>
          <w:szCs w:val="18"/>
        </w:rPr>
      </w:pPr>
      <w:proofErr w:type="gramStart"/>
      <w:r w:rsidRPr="006906D8">
        <w:rPr>
          <w:rFonts w:ascii="Segoe UI" w:hAnsi="Segoe UI" w:cs="Segoe UI"/>
          <w:sz w:val="18"/>
          <w:szCs w:val="18"/>
          <w:lang w:val="tr-TR"/>
        </w:rPr>
        <w:t>Kahvaltının ardından</w:t>
      </w:r>
      <w:r w:rsidR="00EB6118" w:rsidRPr="006906D8">
        <w:rPr>
          <w:rFonts w:ascii="Segoe UI" w:hAnsi="Segoe UI" w:cs="Segoe UI"/>
          <w:sz w:val="18"/>
          <w:szCs w:val="18"/>
          <w:lang w:val="tr-TR"/>
        </w:rPr>
        <w:t xml:space="preserve"> </w:t>
      </w:r>
      <w:r w:rsidR="006906D8" w:rsidRPr="006906D8">
        <w:rPr>
          <w:rFonts w:ascii="Segoe UI" w:hAnsi="Segoe UI" w:cs="Segoe UI"/>
          <w:sz w:val="18"/>
          <w:szCs w:val="18"/>
          <w:lang w:val="tr-TR"/>
        </w:rPr>
        <w:t xml:space="preserve">odaların boşaltılması ve Roma’ya </w:t>
      </w:r>
      <w:r w:rsidR="00C675E3">
        <w:rPr>
          <w:rFonts w:ascii="Segoe UI" w:hAnsi="Segoe UI" w:cs="Segoe UI"/>
          <w:sz w:val="18"/>
          <w:szCs w:val="18"/>
          <w:lang w:val="tr-TR"/>
        </w:rPr>
        <w:t xml:space="preserve">hareket. </w:t>
      </w:r>
      <w:proofErr w:type="gramEnd"/>
      <w:r w:rsidR="00C675E3">
        <w:rPr>
          <w:rFonts w:ascii="Segoe UI" w:hAnsi="Segoe UI" w:cs="Segoe UI"/>
          <w:sz w:val="18"/>
          <w:szCs w:val="18"/>
        </w:rPr>
        <w:t>Panaromik şehir turunda</w:t>
      </w:r>
      <w:r w:rsidR="00567BCC">
        <w:rPr>
          <w:rFonts w:ascii="Segoe UI" w:hAnsi="Segoe UI" w:cs="Segoe UI"/>
          <w:sz w:val="18"/>
          <w:szCs w:val="18"/>
          <w:lang w:val="tr-TR"/>
        </w:rPr>
        <w:t>,</w:t>
      </w:r>
      <w:r w:rsidR="00133576" w:rsidRPr="006906D8">
        <w:rPr>
          <w:rFonts w:ascii="Segoe UI" w:hAnsi="Segoe UI" w:cs="Segoe UI"/>
          <w:sz w:val="18"/>
          <w:szCs w:val="18"/>
          <w:lang w:val="tr-TR"/>
        </w:rPr>
        <w:t xml:space="preserve"> </w:t>
      </w:r>
      <w:r w:rsidR="006906D8" w:rsidRPr="006906D8">
        <w:rPr>
          <w:rFonts w:ascii="Segoe UI" w:hAnsi="Segoe UI" w:cs="Segoe UI"/>
          <w:sz w:val="18"/>
          <w:szCs w:val="18"/>
          <w:lang w:val="tr-TR"/>
        </w:rPr>
        <w:t xml:space="preserve">“Dünyanın merkezindeki kent” olarak adlandırılan Roma; sanat, tarih, müzik, alışveriş, güneş ve yemekleri ile karşınıza çıkan, antik dönemden </w:t>
      </w:r>
      <w:proofErr w:type="gramStart"/>
      <w:r w:rsidR="006906D8" w:rsidRPr="006906D8">
        <w:rPr>
          <w:rFonts w:ascii="Segoe UI" w:hAnsi="Segoe UI" w:cs="Segoe UI"/>
          <w:sz w:val="18"/>
          <w:szCs w:val="18"/>
          <w:lang w:val="tr-TR"/>
        </w:rPr>
        <w:t>Rönesans’a</w:t>
      </w:r>
      <w:proofErr w:type="gramEnd"/>
      <w:r w:rsidR="006906D8" w:rsidRPr="006906D8">
        <w:rPr>
          <w:rFonts w:ascii="Segoe UI" w:hAnsi="Segoe UI" w:cs="Segoe UI"/>
          <w:sz w:val="18"/>
          <w:szCs w:val="18"/>
          <w:lang w:val="tr-TR"/>
        </w:rPr>
        <w:t xml:space="preserve">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Turumuzda Avrupa Medeniyeti’ne şekil vermiş, 23 asırlık tarihe tanıklık eden imparatorluk şehri Roma’da önce şehrin sembolü haline gelen ve Roma İmparatorluğu boyunca gladyatör dövüşlerine ev sahipliği yapmış antik tiyatro Colosseum, imparatorluk zamanında şehrin tören merkezi olan Roma Forumu, efsaneye göre içine para atanın tekrar Roma’ya geleceğine inanılan Aşk Çeşmesi, sokak sanatçılarıyla meşhur İspanyol Merdivenleri, Vatikan (San Pietro), Castel San't Angelo - Melekler Şatosu, Navona </w:t>
      </w:r>
      <w:proofErr w:type="gramStart"/>
      <w:r w:rsidR="006906D8" w:rsidRPr="006906D8">
        <w:rPr>
          <w:rFonts w:ascii="Segoe UI" w:hAnsi="Segoe UI" w:cs="Segoe UI"/>
          <w:sz w:val="18"/>
          <w:szCs w:val="18"/>
          <w:lang w:val="tr-TR"/>
        </w:rPr>
        <w:t>meydanı ,Piazza</w:t>
      </w:r>
      <w:proofErr w:type="gramEnd"/>
      <w:r w:rsidR="006906D8" w:rsidRPr="006906D8">
        <w:rPr>
          <w:rFonts w:ascii="Segoe UI" w:hAnsi="Segoe UI" w:cs="Segoe UI"/>
          <w:sz w:val="18"/>
          <w:szCs w:val="18"/>
          <w:lang w:val="tr-TR"/>
        </w:rPr>
        <w:t xml:space="preserve"> Pietra Pantheon, Piazza Popolo görülecek yerler arasındadır. </w:t>
      </w:r>
      <w:r w:rsidR="00F60846" w:rsidRPr="00FD1F3F">
        <w:rPr>
          <w:rFonts w:ascii="Segoe UI" w:hAnsi="Segoe UI" w:cs="Segoe UI"/>
          <w:sz w:val="18"/>
          <w:szCs w:val="18"/>
        </w:rPr>
        <w:t xml:space="preserve">Tur bitimi otelimize transfer ve dinlenmek üzere </w:t>
      </w:r>
      <w:proofErr w:type="gramStart"/>
      <w:r w:rsidR="00F60846" w:rsidRPr="00FD1F3F">
        <w:rPr>
          <w:rFonts w:ascii="Segoe UI" w:hAnsi="Segoe UI" w:cs="Segoe UI"/>
          <w:sz w:val="18"/>
          <w:szCs w:val="18"/>
        </w:rPr>
        <w:t>serbest</w:t>
      </w:r>
      <w:proofErr w:type="gramEnd"/>
      <w:r w:rsidR="00F60846" w:rsidRPr="00FD1F3F">
        <w:rPr>
          <w:rFonts w:ascii="Segoe UI" w:hAnsi="Segoe UI" w:cs="Segoe UI"/>
          <w:sz w:val="18"/>
          <w:szCs w:val="18"/>
        </w:rPr>
        <w:t xml:space="preserve"> saatler.</w:t>
      </w:r>
    </w:p>
    <w:p w:rsidR="00F60846" w:rsidRPr="004E25B1" w:rsidRDefault="00F60846" w:rsidP="000E48F9">
      <w:pPr>
        <w:jc w:val="both"/>
        <w:rPr>
          <w:rFonts w:ascii="Segoe UI" w:hAnsi="Segoe UI" w:cs="Segoe UI"/>
          <w:b/>
          <w:bCs/>
          <w:color w:val="0099CC"/>
          <w:sz w:val="10"/>
          <w:szCs w:val="10"/>
          <w:lang w:val="tr-TR"/>
        </w:rPr>
      </w:pPr>
    </w:p>
    <w:p w:rsidR="000E48F9" w:rsidRPr="006906D8" w:rsidRDefault="000E48F9" w:rsidP="000E48F9">
      <w:pPr>
        <w:jc w:val="both"/>
        <w:rPr>
          <w:rFonts w:ascii="Segoe UI" w:hAnsi="Segoe UI" w:cs="Segoe UI"/>
          <w:sz w:val="18"/>
          <w:szCs w:val="18"/>
          <w:lang w:val="tr-TR"/>
        </w:rPr>
      </w:pPr>
      <w:r w:rsidRPr="006906D8">
        <w:rPr>
          <w:rFonts w:ascii="Segoe UI" w:hAnsi="Segoe UI" w:cs="Segoe UI"/>
          <w:b/>
          <w:bCs/>
          <w:color w:val="0099CC"/>
          <w:sz w:val="18"/>
          <w:szCs w:val="18"/>
          <w:lang w:val="tr-TR"/>
        </w:rPr>
        <w:t>8.Gün</w:t>
      </w:r>
      <w:r w:rsidRPr="006906D8">
        <w:rPr>
          <w:rFonts w:ascii="Segoe UI" w:hAnsi="Segoe UI" w:cs="Segoe UI"/>
          <w:b/>
          <w:bCs/>
          <w:color w:val="0099CC"/>
          <w:sz w:val="18"/>
          <w:szCs w:val="18"/>
          <w:lang w:val="tr-TR"/>
        </w:rPr>
        <w:tab/>
      </w:r>
      <w:r w:rsidRPr="006906D8">
        <w:rPr>
          <w:rFonts w:ascii="Segoe UI" w:hAnsi="Segoe UI" w:cs="Segoe UI"/>
          <w:b/>
          <w:bCs/>
          <w:color w:val="0099CC"/>
          <w:sz w:val="18"/>
          <w:szCs w:val="18"/>
          <w:lang w:val="tr-TR"/>
        </w:rPr>
        <w:tab/>
      </w:r>
      <w:r w:rsidR="00133576" w:rsidRPr="006906D8">
        <w:rPr>
          <w:rFonts w:ascii="Segoe UI" w:hAnsi="Segoe UI" w:cs="Segoe UI"/>
          <w:b/>
          <w:bCs/>
          <w:color w:val="000000"/>
          <w:sz w:val="18"/>
          <w:szCs w:val="18"/>
          <w:lang w:val="tr-TR"/>
        </w:rPr>
        <w:t xml:space="preserve">ROMA </w:t>
      </w:r>
      <w:r w:rsidR="007A75F5" w:rsidRPr="006906D8">
        <w:rPr>
          <w:rFonts w:ascii="Segoe UI" w:hAnsi="Segoe UI" w:cs="Segoe UI"/>
          <w:b/>
          <w:bCs/>
          <w:sz w:val="18"/>
          <w:szCs w:val="18"/>
          <w:lang w:val="tr-TR"/>
        </w:rPr>
        <w:t>- İSTANBUL</w:t>
      </w:r>
    </w:p>
    <w:p w:rsidR="00E964ED" w:rsidRDefault="002902D4" w:rsidP="000E48F9">
      <w:pPr>
        <w:jc w:val="both"/>
        <w:rPr>
          <w:rFonts w:ascii="Segoe UI" w:hAnsi="Segoe UI" w:cs="Segoe UI"/>
          <w:sz w:val="18"/>
          <w:szCs w:val="18"/>
          <w:lang w:val="tr-TR"/>
        </w:rPr>
      </w:pPr>
      <w:proofErr w:type="gramStart"/>
      <w:r w:rsidRPr="006906D8">
        <w:rPr>
          <w:rFonts w:ascii="Segoe UI" w:hAnsi="Segoe UI" w:cs="Segoe UI"/>
          <w:sz w:val="18"/>
          <w:szCs w:val="18"/>
          <w:lang w:val="tr-TR"/>
        </w:rPr>
        <w:t xml:space="preserve">Kahvaltının ardından </w:t>
      </w:r>
      <w:r w:rsidR="00BD5F9C" w:rsidRPr="006906D8">
        <w:rPr>
          <w:rFonts w:ascii="Segoe UI" w:hAnsi="Segoe UI" w:cs="Segoe UI"/>
          <w:sz w:val="18"/>
          <w:szCs w:val="18"/>
          <w:lang w:val="tr-TR"/>
        </w:rPr>
        <w:t xml:space="preserve">odaların boşaltılması </w:t>
      </w:r>
      <w:r w:rsidR="00567BCC">
        <w:rPr>
          <w:rFonts w:ascii="Segoe UI" w:hAnsi="Segoe UI" w:cs="Segoe UI"/>
          <w:sz w:val="18"/>
          <w:szCs w:val="18"/>
          <w:lang w:val="tr-TR"/>
        </w:rPr>
        <w:t>ve</w:t>
      </w:r>
      <w:r w:rsidR="00F45EF5" w:rsidRPr="006906D8">
        <w:rPr>
          <w:rFonts w:ascii="Segoe UI" w:hAnsi="Segoe UI" w:cs="Segoe UI"/>
          <w:sz w:val="18"/>
          <w:szCs w:val="18"/>
          <w:lang w:val="tr-TR"/>
        </w:rPr>
        <w:t xml:space="preserve"> </w:t>
      </w:r>
      <w:r w:rsidR="00133576" w:rsidRPr="006906D8">
        <w:rPr>
          <w:rFonts w:ascii="Segoe UI" w:hAnsi="Segoe UI" w:cs="Segoe UI"/>
          <w:sz w:val="18"/>
          <w:szCs w:val="18"/>
          <w:lang w:val="tr-TR"/>
        </w:rPr>
        <w:t xml:space="preserve">havalimanına transfer. </w:t>
      </w:r>
      <w:proofErr w:type="gramEnd"/>
      <w:r w:rsidR="00133576" w:rsidRPr="006906D8">
        <w:rPr>
          <w:rFonts w:ascii="Segoe UI" w:hAnsi="Segoe UI" w:cs="Segoe UI"/>
          <w:sz w:val="18"/>
          <w:szCs w:val="18"/>
          <w:lang w:val="tr-TR"/>
        </w:rPr>
        <w:t xml:space="preserve">Bagaj ve bilet işlemlerinin ardından </w:t>
      </w:r>
      <w:r w:rsidR="000E48F9" w:rsidRPr="006906D8">
        <w:rPr>
          <w:rFonts w:ascii="Segoe UI" w:hAnsi="Segoe UI" w:cs="Segoe UI"/>
          <w:sz w:val="18"/>
          <w:szCs w:val="18"/>
          <w:lang w:val="tr-TR"/>
        </w:rPr>
        <w:t xml:space="preserve">Türk Hava Yolları’nın TK </w:t>
      </w:r>
      <w:r w:rsidR="00987AFA" w:rsidRPr="006906D8">
        <w:rPr>
          <w:rFonts w:ascii="Segoe UI" w:hAnsi="Segoe UI" w:cs="Segoe UI"/>
          <w:sz w:val="18"/>
          <w:szCs w:val="18"/>
          <w:lang w:val="tr-TR"/>
        </w:rPr>
        <w:t>18</w:t>
      </w:r>
      <w:r w:rsidR="00B969E2" w:rsidRPr="006906D8">
        <w:rPr>
          <w:rFonts w:ascii="Segoe UI" w:hAnsi="Segoe UI" w:cs="Segoe UI"/>
          <w:sz w:val="18"/>
          <w:szCs w:val="18"/>
          <w:lang w:val="tr-TR"/>
        </w:rPr>
        <w:t>38</w:t>
      </w:r>
      <w:r w:rsidR="00987AFA" w:rsidRPr="006906D8">
        <w:rPr>
          <w:rFonts w:ascii="Segoe UI" w:hAnsi="Segoe UI" w:cs="Segoe UI"/>
          <w:sz w:val="18"/>
          <w:szCs w:val="18"/>
          <w:lang w:val="tr-TR"/>
        </w:rPr>
        <w:t xml:space="preserve"> </w:t>
      </w:r>
      <w:r w:rsidR="000E48F9" w:rsidRPr="006906D8">
        <w:rPr>
          <w:rFonts w:ascii="Segoe UI" w:hAnsi="Segoe UI" w:cs="Segoe UI"/>
          <w:sz w:val="18"/>
          <w:szCs w:val="18"/>
          <w:lang w:val="tr-TR"/>
        </w:rPr>
        <w:t xml:space="preserve">sefer sayılı uçuşu ile saat </w:t>
      </w:r>
      <w:r w:rsidR="00534DA8" w:rsidRPr="006906D8">
        <w:rPr>
          <w:rFonts w:ascii="Segoe UI" w:hAnsi="Segoe UI" w:cs="Segoe UI"/>
          <w:sz w:val="18"/>
          <w:szCs w:val="18"/>
          <w:lang w:val="tr-TR"/>
        </w:rPr>
        <w:t>1</w:t>
      </w:r>
      <w:r w:rsidR="00B969E2" w:rsidRPr="006906D8">
        <w:rPr>
          <w:rFonts w:ascii="Segoe UI" w:hAnsi="Segoe UI" w:cs="Segoe UI"/>
          <w:sz w:val="18"/>
          <w:szCs w:val="18"/>
          <w:lang w:val="tr-TR"/>
        </w:rPr>
        <w:t>3</w:t>
      </w:r>
      <w:r w:rsidR="000E48F9" w:rsidRPr="006906D8">
        <w:rPr>
          <w:rFonts w:ascii="Segoe UI" w:hAnsi="Segoe UI" w:cs="Segoe UI"/>
          <w:sz w:val="18"/>
          <w:szCs w:val="18"/>
          <w:lang w:val="tr-TR"/>
        </w:rPr>
        <w:t>.</w:t>
      </w:r>
      <w:r w:rsidR="000674CE" w:rsidRPr="006906D8">
        <w:rPr>
          <w:rFonts w:ascii="Segoe UI" w:hAnsi="Segoe UI" w:cs="Segoe UI"/>
          <w:sz w:val="18"/>
          <w:szCs w:val="18"/>
          <w:lang w:val="tr-TR"/>
        </w:rPr>
        <w:t>45‘te</w:t>
      </w:r>
      <w:r w:rsidR="000E48F9" w:rsidRPr="006906D8">
        <w:rPr>
          <w:rFonts w:ascii="Segoe UI" w:hAnsi="Segoe UI" w:cs="Segoe UI"/>
          <w:sz w:val="18"/>
          <w:szCs w:val="18"/>
          <w:lang w:val="tr-TR"/>
        </w:rPr>
        <w:t xml:space="preserve"> İstanbul’a hareket. Yerel saat ile </w:t>
      </w:r>
      <w:r w:rsidR="00BD5F9C" w:rsidRPr="006906D8">
        <w:rPr>
          <w:rFonts w:ascii="Segoe UI" w:hAnsi="Segoe UI" w:cs="Segoe UI"/>
          <w:sz w:val="18"/>
          <w:szCs w:val="18"/>
          <w:lang w:val="tr-TR"/>
        </w:rPr>
        <w:t>1</w:t>
      </w:r>
      <w:r w:rsidR="00B969E2" w:rsidRPr="006906D8">
        <w:rPr>
          <w:rFonts w:ascii="Segoe UI" w:hAnsi="Segoe UI" w:cs="Segoe UI"/>
          <w:sz w:val="18"/>
          <w:szCs w:val="18"/>
          <w:lang w:val="tr-TR"/>
        </w:rPr>
        <w:t>7</w:t>
      </w:r>
      <w:r w:rsidR="000E48F9" w:rsidRPr="006906D8">
        <w:rPr>
          <w:rFonts w:ascii="Segoe UI" w:hAnsi="Segoe UI" w:cs="Segoe UI"/>
          <w:sz w:val="18"/>
          <w:szCs w:val="18"/>
          <w:lang w:val="tr-TR"/>
        </w:rPr>
        <w:t>.</w:t>
      </w:r>
      <w:r w:rsidR="00B969E2" w:rsidRPr="006906D8">
        <w:rPr>
          <w:rFonts w:ascii="Segoe UI" w:hAnsi="Segoe UI" w:cs="Segoe UI"/>
          <w:sz w:val="18"/>
          <w:szCs w:val="18"/>
          <w:lang w:val="tr-TR"/>
        </w:rPr>
        <w:t>1</w:t>
      </w:r>
      <w:r w:rsidR="002C42FA" w:rsidRPr="006906D8">
        <w:rPr>
          <w:rFonts w:ascii="Segoe UI" w:hAnsi="Segoe UI" w:cs="Segoe UI"/>
          <w:sz w:val="18"/>
          <w:szCs w:val="18"/>
          <w:lang w:val="tr-TR"/>
        </w:rPr>
        <w:t>5’te</w:t>
      </w:r>
      <w:r w:rsidR="000E48F9" w:rsidRPr="006906D8">
        <w:rPr>
          <w:rFonts w:ascii="Segoe UI" w:hAnsi="Segoe UI" w:cs="Segoe UI"/>
          <w:sz w:val="18"/>
          <w:szCs w:val="18"/>
          <w:lang w:val="tr-TR"/>
        </w:rPr>
        <w:t xml:space="preserve"> İst</w:t>
      </w:r>
      <w:r w:rsidR="004E25B1">
        <w:rPr>
          <w:rFonts w:ascii="Segoe UI" w:hAnsi="Segoe UI" w:cs="Segoe UI"/>
          <w:sz w:val="18"/>
          <w:szCs w:val="18"/>
          <w:lang w:val="tr-TR"/>
        </w:rPr>
        <w:t>anbul Sabiha Gökçen Havalmanına</w:t>
      </w:r>
      <w:r w:rsidR="00133576" w:rsidRPr="006906D8">
        <w:rPr>
          <w:rFonts w:ascii="Segoe UI" w:hAnsi="Segoe UI" w:cs="Segoe UI"/>
          <w:sz w:val="18"/>
          <w:szCs w:val="18"/>
          <w:lang w:val="tr-TR"/>
        </w:rPr>
        <w:t xml:space="preserve"> varış ve turumuzun sonu.</w:t>
      </w:r>
      <w:r w:rsidR="00133576">
        <w:rPr>
          <w:rFonts w:ascii="Segoe UI" w:hAnsi="Segoe UI" w:cs="Segoe UI"/>
          <w:sz w:val="18"/>
          <w:szCs w:val="18"/>
          <w:lang w:val="tr-TR"/>
        </w:rPr>
        <w:t xml:space="preserve"> </w:t>
      </w:r>
    </w:p>
    <w:p w:rsidR="00270345" w:rsidRPr="00F72EAA" w:rsidRDefault="00270345" w:rsidP="000E48F9">
      <w:pPr>
        <w:jc w:val="both"/>
        <w:rPr>
          <w:rFonts w:ascii="Segoe UI" w:hAnsi="Segoe UI" w:cs="Segoe UI"/>
          <w:sz w:val="18"/>
          <w:szCs w:val="18"/>
          <w:lang w:val="tr-TR"/>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2"/>
        <w:gridCol w:w="1559"/>
        <w:gridCol w:w="1134"/>
        <w:gridCol w:w="1418"/>
        <w:gridCol w:w="1210"/>
      </w:tblGrid>
      <w:tr w:rsidR="0068248A" w:rsidRPr="00F72EAA" w:rsidTr="004E7064">
        <w:trPr>
          <w:trHeight w:val="567"/>
          <w:jc w:val="center"/>
        </w:trPr>
        <w:tc>
          <w:tcPr>
            <w:tcW w:w="5242" w:type="dxa"/>
            <w:tcBorders>
              <w:top w:val="single" w:sz="4" w:space="0" w:color="auto"/>
              <w:left w:val="single" w:sz="4" w:space="0" w:color="auto"/>
              <w:bottom w:val="single" w:sz="4" w:space="0" w:color="auto"/>
              <w:right w:val="single" w:sz="4" w:space="0" w:color="auto"/>
            </w:tcBorders>
            <w:vAlign w:val="center"/>
            <w:hideMark/>
          </w:tcPr>
          <w:p w:rsidR="0068248A" w:rsidRPr="00F72EAA" w:rsidRDefault="00496CF6">
            <w:pPr>
              <w:pStyle w:val="Normal2"/>
              <w:ind w:right="72"/>
              <w:jc w:val="center"/>
              <w:rPr>
                <w:rFonts w:ascii="Segoe UI" w:hAnsi="Segoe UI" w:cs="Segoe UI"/>
                <w:b/>
                <w:noProof w:val="0"/>
                <w:sz w:val="18"/>
                <w:szCs w:val="18"/>
              </w:rPr>
            </w:pPr>
            <w:r>
              <w:rPr>
                <w:rFonts w:ascii="Segoe UI" w:hAnsi="Segoe UI" w:cs="Segoe UI"/>
                <w:b/>
                <w:noProof w:val="0"/>
                <w:sz w:val="18"/>
                <w:szCs w:val="18"/>
              </w:rPr>
              <w:t>3*&amp;</w:t>
            </w:r>
            <w:r w:rsidR="00A41613">
              <w:rPr>
                <w:rFonts w:ascii="Segoe UI" w:hAnsi="Segoe UI" w:cs="Segoe UI"/>
                <w:b/>
                <w:noProof w:val="0"/>
                <w:sz w:val="18"/>
                <w:szCs w:val="18"/>
              </w:rPr>
              <w:t xml:space="preserve">4* </w:t>
            </w:r>
            <w:r>
              <w:rPr>
                <w:rFonts w:ascii="Segoe UI" w:hAnsi="Segoe UI" w:cs="Segoe UI"/>
                <w:b/>
                <w:noProof w:val="0"/>
                <w:sz w:val="18"/>
                <w:szCs w:val="18"/>
              </w:rPr>
              <w:t>Oteller</w:t>
            </w:r>
          </w:p>
          <w:p w:rsidR="0068248A" w:rsidRPr="00747238" w:rsidRDefault="004F1864" w:rsidP="005230CC">
            <w:pPr>
              <w:pStyle w:val="Normal2"/>
              <w:ind w:right="72"/>
              <w:jc w:val="center"/>
              <w:rPr>
                <w:rFonts w:ascii="Segoe UI" w:hAnsi="Segoe UI" w:cs="Segoe UI"/>
                <w:b/>
                <w:i/>
                <w:noProof w:val="0"/>
                <w:sz w:val="18"/>
                <w:szCs w:val="18"/>
              </w:rPr>
            </w:pPr>
            <w:r>
              <w:rPr>
                <w:rFonts w:ascii="Segoe UI" w:hAnsi="Segoe UI" w:cs="Segoe UI"/>
                <w:b/>
                <w:bCs/>
                <w:color w:val="000000"/>
                <w:sz w:val="18"/>
                <w:szCs w:val="18"/>
                <w:u w:val="single"/>
              </w:rPr>
              <w:t>(Şehir Dışı)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2 ve 3 Kişilik</w:t>
            </w:r>
          </w:p>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Oda / Kişibaşı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Tek</w:t>
            </w:r>
            <w:r w:rsidR="001C7031">
              <w:rPr>
                <w:rFonts w:ascii="Segoe UI" w:hAnsi="Segoe UI" w:cs="Segoe UI"/>
                <w:b/>
                <w:noProof w:val="0"/>
                <w:sz w:val="18"/>
                <w:szCs w:val="18"/>
              </w:rPr>
              <w:t xml:space="preserve"> </w:t>
            </w:r>
            <w:r w:rsidRPr="00F72EAA">
              <w:rPr>
                <w:rFonts w:ascii="Segoe UI" w:hAnsi="Segoe UI" w:cs="Segoe UI"/>
                <w:b/>
                <w:noProof w:val="0"/>
                <w:sz w:val="18"/>
                <w:szCs w:val="18"/>
              </w:rPr>
              <w:t>Kişilik</w:t>
            </w:r>
          </w:p>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OdaFarkı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03 – 12 Yaş</w:t>
            </w:r>
          </w:p>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Çocuk</w:t>
            </w:r>
          </w:p>
        </w:tc>
        <w:tc>
          <w:tcPr>
            <w:tcW w:w="1210" w:type="dxa"/>
            <w:tcBorders>
              <w:top w:val="single" w:sz="4" w:space="0" w:color="auto"/>
              <w:left w:val="single" w:sz="4" w:space="0" w:color="auto"/>
              <w:bottom w:val="single" w:sz="4" w:space="0" w:color="auto"/>
              <w:right w:val="single" w:sz="4" w:space="0" w:color="auto"/>
            </w:tcBorders>
            <w:vAlign w:val="center"/>
            <w:hideMark/>
          </w:tcPr>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0 –2 Yaş</w:t>
            </w:r>
          </w:p>
          <w:p w:rsidR="0068248A" w:rsidRPr="00F72EAA" w:rsidRDefault="0068248A" w:rsidP="004E7064">
            <w:pPr>
              <w:pStyle w:val="Normal2"/>
              <w:ind w:right="72"/>
              <w:jc w:val="center"/>
              <w:rPr>
                <w:rFonts w:ascii="Segoe UI" w:hAnsi="Segoe UI" w:cs="Segoe UI"/>
                <w:b/>
                <w:noProof w:val="0"/>
                <w:sz w:val="18"/>
                <w:szCs w:val="18"/>
              </w:rPr>
            </w:pPr>
            <w:r w:rsidRPr="00F72EAA">
              <w:rPr>
                <w:rFonts w:ascii="Segoe UI" w:hAnsi="Segoe UI" w:cs="Segoe UI"/>
                <w:b/>
                <w:noProof w:val="0"/>
                <w:sz w:val="18"/>
                <w:szCs w:val="18"/>
              </w:rPr>
              <w:t>Çocuk</w:t>
            </w:r>
          </w:p>
        </w:tc>
      </w:tr>
      <w:tr w:rsidR="00270345" w:rsidRPr="00F72EAA" w:rsidTr="00270345">
        <w:trPr>
          <w:trHeight w:val="557"/>
          <w:jc w:val="center"/>
        </w:trPr>
        <w:tc>
          <w:tcPr>
            <w:tcW w:w="5242" w:type="dxa"/>
            <w:tcBorders>
              <w:top w:val="single" w:sz="4" w:space="0" w:color="auto"/>
              <w:left w:val="single" w:sz="4" w:space="0" w:color="auto"/>
              <w:bottom w:val="single" w:sz="4" w:space="0" w:color="auto"/>
              <w:right w:val="single" w:sz="4" w:space="0" w:color="auto"/>
            </w:tcBorders>
            <w:vAlign w:val="center"/>
          </w:tcPr>
          <w:p w:rsidR="00270345" w:rsidRPr="00E77ABC" w:rsidRDefault="00270345" w:rsidP="00270345">
            <w:pPr>
              <w:pStyle w:val="Normal2"/>
              <w:ind w:right="72"/>
              <w:jc w:val="center"/>
              <w:rPr>
                <w:rFonts w:ascii="Segoe UI" w:hAnsi="Segoe UI" w:cs="Segoe UI"/>
                <w:b/>
                <w:bCs/>
                <w:iCs/>
                <w:sz w:val="18"/>
                <w:szCs w:val="18"/>
              </w:rPr>
            </w:pPr>
            <w:r>
              <w:rPr>
                <w:rFonts w:ascii="Segoe UI" w:hAnsi="Segoe UI" w:cs="Segoe UI"/>
                <w:b/>
                <w:bCs/>
                <w:iCs/>
                <w:sz w:val="18"/>
                <w:szCs w:val="18"/>
              </w:rPr>
              <w:t>16 Kasım 2020</w:t>
            </w:r>
          </w:p>
        </w:tc>
        <w:tc>
          <w:tcPr>
            <w:tcW w:w="1559" w:type="dxa"/>
            <w:tcBorders>
              <w:top w:val="single" w:sz="4" w:space="0" w:color="auto"/>
              <w:left w:val="single" w:sz="4" w:space="0" w:color="auto"/>
              <w:bottom w:val="single" w:sz="4" w:space="0" w:color="auto"/>
              <w:right w:val="single" w:sz="4" w:space="0" w:color="auto"/>
            </w:tcBorders>
            <w:vAlign w:val="center"/>
          </w:tcPr>
          <w:p w:rsidR="00270345" w:rsidRDefault="00270345" w:rsidP="00270345">
            <w:pPr>
              <w:pStyle w:val="Normal2"/>
              <w:ind w:right="72"/>
              <w:jc w:val="center"/>
              <w:rPr>
                <w:rFonts w:ascii="Segoe UI" w:hAnsi="Segoe UI" w:cs="Segoe UI"/>
                <w:b/>
                <w:noProof w:val="0"/>
                <w:sz w:val="18"/>
                <w:szCs w:val="18"/>
              </w:rPr>
            </w:pPr>
            <w:r>
              <w:rPr>
                <w:rFonts w:ascii="Segoe UI" w:hAnsi="Segoe UI" w:cs="Segoe UI"/>
                <w:b/>
                <w:noProof w:val="0"/>
                <w:sz w:val="18"/>
                <w:szCs w:val="18"/>
              </w:rPr>
              <w:t>349 Euro</w:t>
            </w:r>
          </w:p>
        </w:tc>
        <w:tc>
          <w:tcPr>
            <w:tcW w:w="1134" w:type="dxa"/>
            <w:tcBorders>
              <w:top w:val="single" w:sz="4" w:space="0" w:color="auto"/>
              <w:left w:val="single" w:sz="4" w:space="0" w:color="auto"/>
              <w:bottom w:val="single" w:sz="4" w:space="0" w:color="auto"/>
              <w:right w:val="single" w:sz="4" w:space="0" w:color="auto"/>
            </w:tcBorders>
            <w:vAlign w:val="center"/>
          </w:tcPr>
          <w:p w:rsidR="00270345" w:rsidRDefault="00270345" w:rsidP="00270345">
            <w:pPr>
              <w:pStyle w:val="Normal2"/>
              <w:ind w:right="72"/>
              <w:jc w:val="center"/>
              <w:rPr>
                <w:rFonts w:ascii="Segoe UI" w:hAnsi="Segoe UI" w:cs="Segoe UI"/>
                <w:b/>
                <w:noProof w:val="0"/>
                <w:sz w:val="18"/>
                <w:szCs w:val="18"/>
              </w:rPr>
            </w:pPr>
            <w:r>
              <w:rPr>
                <w:rFonts w:ascii="Segoe UI" w:hAnsi="Segoe UI" w:cs="Segoe UI"/>
                <w:b/>
                <w:noProof w:val="0"/>
                <w:sz w:val="18"/>
                <w:szCs w:val="18"/>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270345" w:rsidRDefault="00270345" w:rsidP="00270345">
            <w:pPr>
              <w:pStyle w:val="Normal2"/>
              <w:ind w:right="72"/>
              <w:jc w:val="center"/>
              <w:rPr>
                <w:rFonts w:ascii="Segoe UI" w:hAnsi="Segoe UI" w:cs="Segoe UI"/>
                <w:b/>
                <w:noProof w:val="0"/>
                <w:sz w:val="18"/>
                <w:szCs w:val="18"/>
              </w:rPr>
            </w:pPr>
            <w:r>
              <w:rPr>
                <w:rFonts w:ascii="Segoe UI" w:hAnsi="Segoe UI" w:cs="Segoe UI"/>
                <w:b/>
                <w:noProof w:val="0"/>
                <w:sz w:val="18"/>
                <w:szCs w:val="18"/>
              </w:rPr>
              <w:t>329 Euro</w:t>
            </w:r>
          </w:p>
        </w:tc>
        <w:tc>
          <w:tcPr>
            <w:tcW w:w="1210" w:type="dxa"/>
            <w:tcBorders>
              <w:top w:val="single" w:sz="4" w:space="0" w:color="auto"/>
              <w:left w:val="single" w:sz="4" w:space="0" w:color="auto"/>
              <w:bottom w:val="single" w:sz="4" w:space="0" w:color="auto"/>
              <w:right w:val="single" w:sz="4" w:space="0" w:color="auto"/>
            </w:tcBorders>
            <w:vAlign w:val="center"/>
          </w:tcPr>
          <w:p w:rsidR="00270345" w:rsidRDefault="00270345" w:rsidP="00270345">
            <w:pPr>
              <w:pStyle w:val="Normal2"/>
              <w:ind w:right="72"/>
              <w:jc w:val="center"/>
              <w:rPr>
                <w:rFonts w:ascii="Segoe UI" w:hAnsi="Segoe UI" w:cs="Segoe UI"/>
                <w:b/>
                <w:noProof w:val="0"/>
                <w:sz w:val="18"/>
                <w:szCs w:val="18"/>
              </w:rPr>
            </w:pPr>
            <w:r>
              <w:rPr>
                <w:rFonts w:ascii="Segoe UI" w:hAnsi="Segoe UI" w:cs="Segoe UI"/>
                <w:b/>
                <w:noProof w:val="0"/>
                <w:sz w:val="18"/>
                <w:szCs w:val="18"/>
              </w:rPr>
              <w:t>150 Euro</w:t>
            </w:r>
          </w:p>
        </w:tc>
      </w:tr>
      <w:tr w:rsidR="00F60846" w:rsidRPr="00F72EAA" w:rsidTr="00F43A23">
        <w:trPr>
          <w:trHeight w:val="608"/>
          <w:jc w:val="center"/>
        </w:trPr>
        <w:tc>
          <w:tcPr>
            <w:tcW w:w="5242" w:type="dxa"/>
            <w:tcBorders>
              <w:top w:val="single" w:sz="4" w:space="0" w:color="auto"/>
              <w:left w:val="single" w:sz="4" w:space="0" w:color="auto"/>
              <w:bottom w:val="single" w:sz="4" w:space="0" w:color="auto"/>
              <w:right w:val="single" w:sz="4" w:space="0" w:color="auto"/>
            </w:tcBorders>
            <w:vAlign w:val="center"/>
          </w:tcPr>
          <w:p w:rsidR="00F60846" w:rsidRPr="00E77ABC" w:rsidRDefault="00E61B8F" w:rsidP="007342CC">
            <w:pPr>
              <w:pStyle w:val="Normal2"/>
              <w:ind w:right="72"/>
              <w:jc w:val="center"/>
              <w:rPr>
                <w:rFonts w:ascii="Segoe UI" w:hAnsi="Segoe UI" w:cs="Segoe UI"/>
                <w:b/>
                <w:bCs/>
                <w:iCs/>
                <w:sz w:val="18"/>
                <w:szCs w:val="18"/>
              </w:rPr>
            </w:pPr>
            <w:r w:rsidRPr="00E77ABC">
              <w:rPr>
                <w:rFonts w:ascii="Segoe UI" w:hAnsi="Segoe UI" w:cs="Segoe UI"/>
                <w:b/>
                <w:bCs/>
                <w:iCs/>
                <w:sz w:val="18"/>
                <w:szCs w:val="18"/>
              </w:rPr>
              <w:t>22 Haziran &amp;</w:t>
            </w:r>
            <w:r>
              <w:rPr>
                <w:rFonts w:ascii="Segoe UI" w:hAnsi="Segoe UI" w:cs="Segoe UI"/>
                <w:b/>
                <w:bCs/>
                <w:iCs/>
                <w:sz w:val="18"/>
                <w:szCs w:val="18"/>
              </w:rPr>
              <w:t xml:space="preserve"> 06, 20 Temmuz &amp; 03,17, 31</w:t>
            </w:r>
            <w:r w:rsidRPr="00E77ABC">
              <w:rPr>
                <w:rFonts w:ascii="Segoe UI" w:hAnsi="Segoe UI" w:cs="Segoe UI"/>
                <w:b/>
                <w:bCs/>
                <w:iCs/>
                <w:sz w:val="18"/>
                <w:szCs w:val="18"/>
              </w:rPr>
              <w:t xml:space="preserve"> Ağustos 2020</w:t>
            </w:r>
          </w:p>
        </w:tc>
        <w:tc>
          <w:tcPr>
            <w:tcW w:w="1559" w:type="dxa"/>
            <w:tcBorders>
              <w:top w:val="single" w:sz="4" w:space="0" w:color="auto"/>
              <w:left w:val="single" w:sz="4" w:space="0" w:color="auto"/>
              <w:bottom w:val="single" w:sz="4" w:space="0" w:color="auto"/>
              <w:right w:val="single" w:sz="4" w:space="0" w:color="auto"/>
            </w:tcBorders>
            <w:vAlign w:val="center"/>
          </w:tcPr>
          <w:p w:rsidR="00F60846" w:rsidRDefault="00270345" w:rsidP="00B22118">
            <w:pPr>
              <w:pStyle w:val="Normal2"/>
              <w:ind w:right="72"/>
              <w:jc w:val="center"/>
              <w:rPr>
                <w:rFonts w:ascii="Segoe UI" w:hAnsi="Segoe UI" w:cs="Segoe UI"/>
                <w:b/>
                <w:noProof w:val="0"/>
                <w:sz w:val="18"/>
                <w:szCs w:val="18"/>
              </w:rPr>
            </w:pPr>
            <w:r>
              <w:rPr>
                <w:rFonts w:ascii="Segoe UI" w:hAnsi="Segoe UI" w:cs="Segoe UI"/>
                <w:b/>
                <w:noProof w:val="0"/>
                <w:sz w:val="18"/>
                <w:szCs w:val="18"/>
              </w:rPr>
              <w:t>499</w:t>
            </w:r>
            <w:r w:rsidR="00AB573F">
              <w:rPr>
                <w:rFonts w:ascii="Segoe UI" w:hAnsi="Segoe UI" w:cs="Segoe UI"/>
                <w:b/>
                <w:noProof w:val="0"/>
                <w:sz w:val="18"/>
                <w:szCs w:val="18"/>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F60846" w:rsidRDefault="00AB573F" w:rsidP="00604DA1">
            <w:pPr>
              <w:pStyle w:val="Normal2"/>
              <w:ind w:right="72"/>
              <w:jc w:val="center"/>
              <w:rPr>
                <w:rFonts w:ascii="Segoe UI" w:hAnsi="Segoe UI" w:cs="Segoe UI"/>
                <w:b/>
                <w:noProof w:val="0"/>
                <w:sz w:val="18"/>
                <w:szCs w:val="18"/>
              </w:rPr>
            </w:pPr>
            <w:r>
              <w:rPr>
                <w:rFonts w:ascii="Segoe UI" w:hAnsi="Segoe UI" w:cs="Segoe UI"/>
                <w:b/>
                <w:noProof w:val="0"/>
                <w:sz w:val="18"/>
                <w:szCs w:val="18"/>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F60846" w:rsidRDefault="00270345" w:rsidP="00604DA1">
            <w:pPr>
              <w:pStyle w:val="Normal2"/>
              <w:ind w:right="72"/>
              <w:jc w:val="center"/>
              <w:rPr>
                <w:rFonts w:ascii="Segoe UI" w:hAnsi="Segoe UI" w:cs="Segoe UI"/>
                <w:b/>
                <w:noProof w:val="0"/>
                <w:sz w:val="18"/>
                <w:szCs w:val="18"/>
              </w:rPr>
            </w:pPr>
            <w:r>
              <w:rPr>
                <w:rFonts w:ascii="Segoe UI" w:hAnsi="Segoe UI" w:cs="Segoe UI"/>
                <w:b/>
                <w:noProof w:val="0"/>
                <w:sz w:val="18"/>
                <w:szCs w:val="18"/>
              </w:rPr>
              <w:t>479</w:t>
            </w:r>
            <w:r w:rsidR="00AB573F">
              <w:rPr>
                <w:rFonts w:ascii="Segoe UI" w:hAnsi="Segoe UI" w:cs="Segoe UI"/>
                <w:b/>
                <w:noProof w:val="0"/>
                <w:sz w:val="18"/>
                <w:szCs w:val="18"/>
              </w:rPr>
              <w:t xml:space="preserve"> Euro</w:t>
            </w:r>
          </w:p>
        </w:tc>
        <w:tc>
          <w:tcPr>
            <w:tcW w:w="1210" w:type="dxa"/>
            <w:tcBorders>
              <w:top w:val="single" w:sz="4" w:space="0" w:color="auto"/>
              <w:left w:val="single" w:sz="4" w:space="0" w:color="auto"/>
              <w:bottom w:val="single" w:sz="4" w:space="0" w:color="auto"/>
              <w:right w:val="single" w:sz="4" w:space="0" w:color="auto"/>
            </w:tcBorders>
            <w:vAlign w:val="center"/>
          </w:tcPr>
          <w:p w:rsidR="00F60846" w:rsidRDefault="00AB573F" w:rsidP="00604DA1">
            <w:pPr>
              <w:pStyle w:val="Normal2"/>
              <w:ind w:right="72"/>
              <w:jc w:val="center"/>
              <w:rPr>
                <w:rFonts w:ascii="Segoe UI" w:hAnsi="Segoe UI" w:cs="Segoe UI"/>
                <w:b/>
                <w:noProof w:val="0"/>
                <w:sz w:val="18"/>
                <w:szCs w:val="18"/>
              </w:rPr>
            </w:pPr>
            <w:r>
              <w:rPr>
                <w:rFonts w:ascii="Segoe UI" w:hAnsi="Segoe UI" w:cs="Segoe UI"/>
                <w:b/>
                <w:noProof w:val="0"/>
                <w:sz w:val="18"/>
                <w:szCs w:val="18"/>
              </w:rPr>
              <w:t>150 Euro</w:t>
            </w:r>
          </w:p>
        </w:tc>
      </w:tr>
    </w:tbl>
    <w:p w:rsidR="004E7064" w:rsidRDefault="004E7064" w:rsidP="00050704">
      <w:pPr>
        <w:pStyle w:val="Normal2"/>
        <w:rPr>
          <w:rFonts w:ascii="Segoe UI" w:hAnsi="Segoe UI" w:cs="Segoe UI"/>
          <w:b/>
          <w:bCs/>
          <w:color w:val="FF0000"/>
        </w:rPr>
      </w:pPr>
    </w:p>
    <w:p w:rsidR="000369D2" w:rsidRDefault="000369D2" w:rsidP="00050704">
      <w:pPr>
        <w:pStyle w:val="Normal2"/>
        <w:rPr>
          <w:rFonts w:ascii="Segoe UI" w:hAnsi="Segoe UI" w:cs="Segoe UI"/>
          <w:b/>
          <w:bCs/>
          <w:color w:val="FF0000"/>
        </w:rPr>
      </w:pPr>
      <w:bookmarkStart w:id="0" w:name="_GoBack"/>
      <w:bookmarkEnd w:id="0"/>
    </w:p>
    <w:p w:rsidR="006906D8" w:rsidRPr="00C6299C" w:rsidRDefault="006906D8" w:rsidP="006906D8">
      <w:pPr>
        <w:pStyle w:val="Normal2"/>
        <w:jc w:val="center"/>
        <w:rPr>
          <w:rStyle w:val="style8"/>
          <w:rFonts w:ascii="Segoe UI" w:hAnsi="Segoe UI" w:cs="Segoe UI"/>
          <w:b/>
          <w:bCs/>
        </w:rPr>
      </w:pPr>
      <w:r w:rsidRPr="00C6299C">
        <w:rPr>
          <w:rFonts w:ascii="Segoe UI" w:hAnsi="Segoe UI" w:cs="Segoe UI"/>
          <w:b/>
          <w:bCs/>
          <w:color w:val="FF0000"/>
        </w:rPr>
        <w:lastRenderedPageBreak/>
        <w:t>Avantajlı ekstra geziler:</w:t>
      </w:r>
      <w:r>
        <w:rPr>
          <w:rFonts w:ascii="Segoe UI" w:hAnsi="Segoe UI" w:cs="Segoe UI"/>
          <w:bCs/>
        </w:rPr>
        <w:t xml:space="preserve"> </w:t>
      </w:r>
      <w:r>
        <w:rPr>
          <w:rFonts w:ascii="Segoe UI" w:hAnsi="Segoe UI" w:cs="Segoe UI"/>
          <w:b/>
          <w:bCs/>
          <w:strike/>
          <w:sz w:val="28"/>
          <w:szCs w:val="28"/>
        </w:rPr>
        <w:t xml:space="preserve">295 </w:t>
      </w:r>
      <w:r>
        <w:rPr>
          <w:rFonts w:ascii="Segoe UI" w:hAnsi="Segoe UI" w:cs="Segoe UI"/>
          <w:bCs/>
        </w:rPr>
        <w:t xml:space="preserve">euro yerine, </w:t>
      </w:r>
      <w:r>
        <w:rPr>
          <w:rFonts w:ascii="Segoe UI" w:hAnsi="Segoe UI" w:cs="Segoe UI"/>
          <w:b/>
          <w:bCs/>
          <w:sz w:val="28"/>
          <w:szCs w:val="28"/>
        </w:rPr>
        <w:t>250</w:t>
      </w:r>
      <w:r>
        <w:rPr>
          <w:rFonts w:ascii="Segoe UI" w:hAnsi="Segoe UI" w:cs="Segoe UI"/>
          <w:b/>
          <w:bCs/>
          <w:sz w:val="24"/>
          <w:szCs w:val="28"/>
        </w:rPr>
        <w:t xml:space="preserve"> EURO </w:t>
      </w:r>
      <w:r>
        <w:rPr>
          <w:rFonts w:ascii="Segoe UI" w:hAnsi="Segoe UI" w:cs="Segoe UI"/>
          <w:b/>
          <w:bCs/>
        </w:rPr>
        <w:t>(Tur esnasında lokal acente yetkilisine ödenir)</w:t>
      </w:r>
    </w:p>
    <w:p w:rsidR="002F33BD" w:rsidRPr="00C6299C" w:rsidRDefault="002F33BD" w:rsidP="002F33BD">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6906D8" w:rsidRPr="002D763A" w:rsidRDefault="006906D8" w:rsidP="006906D8">
      <w:pPr>
        <w:pStyle w:val="Normal2"/>
        <w:jc w:val="center"/>
        <w:rPr>
          <w:rFonts w:ascii="Segoe UI" w:hAnsi="Segoe UI" w:cs="Segoe UI"/>
          <w:bCs/>
          <w:sz w:val="24"/>
          <w:szCs w:val="24"/>
        </w:rPr>
      </w:pPr>
      <w:r w:rsidRPr="002D763A">
        <w:rPr>
          <w:rFonts w:ascii="Segoe UI" w:hAnsi="Segoe UI" w:cs="Segoe UI"/>
          <w:bCs/>
          <w:sz w:val="24"/>
          <w:szCs w:val="24"/>
        </w:rPr>
        <w:t xml:space="preserve">Venedik Turu (Gondol Gezisi Dahil) (65 Euro) </w:t>
      </w:r>
      <w:r w:rsidRPr="002D763A">
        <w:rPr>
          <w:rFonts w:ascii="Segoe UI" w:hAnsi="Segoe UI" w:cs="Segoe UI"/>
          <w:sz w:val="24"/>
          <w:szCs w:val="24"/>
        </w:rPr>
        <w:t xml:space="preserve">+ </w:t>
      </w:r>
      <w:r w:rsidRPr="009E3D33">
        <w:rPr>
          <w:rFonts w:ascii="Segoe UI" w:hAnsi="Segoe UI" w:cs="Segoe UI"/>
          <w:sz w:val="24"/>
          <w:szCs w:val="24"/>
        </w:rPr>
        <w:t>Portofino turu (50 Euro)</w:t>
      </w:r>
      <w:r w:rsidRPr="002D763A">
        <w:rPr>
          <w:rFonts w:ascii="Segoe UI" w:hAnsi="Segoe UI" w:cs="Segoe UI"/>
          <w:sz w:val="24"/>
          <w:szCs w:val="24"/>
        </w:rPr>
        <w:t xml:space="preserve">+ </w:t>
      </w:r>
      <w:r w:rsidRPr="009E3D33">
        <w:rPr>
          <w:rFonts w:ascii="Segoe UI" w:hAnsi="Segoe UI" w:cs="Segoe UI"/>
          <w:sz w:val="24"/>
          <w:szCs w:val="24"/>
        </w:rPr>
        <w:t>Nice &amp; Cannes</w:t>
      </w:r>
      <w:r>
        <w:rPr>
          <w:rFonts w:ascii="Segoe UI" w:hAnsi="Segoe UI" w:cs="Segoe UI"/>
          <w:sz w:val="24"/>
          <w:szCs w:val="24"/>
        </w:rPr>
        <w:t xml:space="preserve"> &amp; Eze</w:t>
      </w:r>
      <w:r w:rsidRPr="009E3D33">
        <w:rPr>
          <w:rFonts w:ascii="Segoe UI" w:hAnsi="Segoe UI" w:cs="Segoe UI"/>
          <w:sz w:val="24"/>
          <w:szCs w:val="24"/>
        </w:rPr>
        <w:t xml:space="preserve"> &amp; Monaco &amp; Monte Carlo turu (90 Euro)</w:t>
      </w:r>
      <w:r w:rsidRPr="002D763A">
        <w:rPr>
          <w:rFonts w:ascii="Segoe UI" w:hAnsi="Segoe UI" w:cs="Segoe UI"/>
          <w:bCs/>
          <w:sz w:val="24"/>
          <w:szCs w:val="24"/>
        </w:rPr>
        <w:t xml:space="preserve">+ Mega Toskana turu – </w:t>
      </w:r>
      <w:r>
        <w:rPr>
          <w:rFonts w:ascii="Segoe UI" w:hAnsi="Segoe UI" w:cs="Segoe UI"/>
          <w:bCs/>
          <w:sz w:val="24"/>
          <w:szCs w:val="24"/>
        </w:rPr>
        <w:t>Siena &amp; San Gimignano &amp; Pisa (90</w:t>
      </w:r>
      <w:r w:rsidRPr="002D763A">
        <w:rPr>
          <w:rFonts w:ascii="Segoe UI" w:hAnsi="Segoe UI" w:cs="Segoe UI"/>
          <w:bCs/>
          <w:sz w:val="24"/>
          <w:szCs w:val="24"/>
        </w:rPr>
        <w:t xml:space="preserve"> Euro) </w:t>
      </w:r>
    </w:p>
    <w:p w:rsidR="006906D8" w:rsidRDefault="006906D8" w:rsidP="006906D8">
      <w:pPr>
        <w:pStyle w:val="Normal2"/>
        <w:rPr>
          <w:rFonts w:ascii="Segoe UI" w:hAnsi="Segoe UI" w:cs="Segoe UI"/>
          <w:b/>
          <w:noProof w:val="0"/>
          <w:sz w:val="10"/>
          <w:szCs w:val="10"/>
          <w:u w:val="single"/>
        </w:rPr>
      </w:pPr>
    </w:p>
    <w:p w:rsidR="004E7064" w:rsidRDefault="004E7064" w:rsidP="006906D8">
      <w:pPr>
        <w:pStyle w:val="Normal2"/>
        <w:rPr>
          <w:rFonts w:ascii="Segoe UI" w:hAnsi="Segoe UI" w:cs="Segoe UI"/>
          <w:b/>
          <w:noProof w:val="0"/>
          <w:sz w:val="10"/>
          <w:szCs w:val="10"/>
          <w:u w:val="single"/>
        </w:rPr>
      </w:pPr>
    </w:p>
    <w:p w:rsidR="006906D8" w:rsidRDefault="006906D8" w:rsidP="006906D8">
      <w:pPr>
        <w:pStyle w:val="Normal2"/>
        <w:rPr>
          <w:rFonts w:ascii="Segoe UI" w:hAnsi="Segoe UI" w:cs="Segoe UI"/>
          <w:b/>
          <w:noProof w:val="0"/>
          <w:sz w:val="10"/>
          <w:szCs w:val="10"/>
          <w:u w:val="single"/>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410"/>
        <w:gridCol w:w="1843"/>
        <w:gridCol w:w="1984"/>
      </w:tblGrid>
      <w:tr w:rsidR="006906D8" w:rsidRPr="00E166B8" w:rsidTr="004C2A31">
        <w:trPr>
          <w:trHeight w:val="165"/>
        </w:trPr>
        <w:tc>
          <w:tcPr>
            <w:tcW w:w="10489" w:type="dxa"/>
            <w:gridSpan w:val="5"/>
            <w:shd w:val="clear" w:color="auto" w:fill="auto"/>
          </w:tcPr>
          <w:p w:rsidR="006906D8" w:rsidRPr="00E166B8" w:rsidRDefault="006906D8" w:rsidP="004C2A31">
            <w:pPr>
              <w:jc w:val="center"/>
              <w:rPr>
                <w:rFonts w:ascii="Segoe UI" w:hAnsi="Segoe UI" w:cs="Segoe UI"/>
                <w:b/>
                <w:bCs/>
                <w:color w:val="FF0000"/>
                <w:sz w:val="28"/>
                <w:szCs w:val="28"/>
              </w:rPr>
            </w:pPr>
            <w:r w:rsidRPr="00E166B8">
              <w:rPr>
                <w:rFonts w:ascii="Segoe UI" w:hAnsi="Segoe UI" w:cs="Segoe UI"/>
                <w:b/>
                <w:bCs/>
                <w:color w:val="000000"/>
                <w:sz w:val="18"/>
                <w:szCs w:val="18"/>
              </w:rPr>
              <w:t xml:space="preserve">OTEL İSİMLERİ </w:t>
            </w:r>
            <w:r w:rsidRPr="00E166B8">
              <w:rPr>
                <w:rFonts w:ascii="Segoe UI" w:hAnsi="Segoe UI" w:cs="Segoe UI"/>
                <w:b/>
                <w:bCs/>
                <w:color w:val="FF0000"/>
                <w:sz w:val="18"/>
                <w:szCs w:val="18"/>
              </w:rPr>
              <w:t>(Ve Benzeri )</w:t>
            </w:r>
          </w:p>
        </w:tc>
      </w:tr>
      <w:tr w:rsidR="006906D8" w:rsidRPr="00E166B8" w:rsidTr="004C2A31">
        <w:trPr>
          <w:trHeight w:val="1269"/>
        </w:trPr>
        <w:tc>
          <w:tcPr>
            <w:tcW w:w="2126" w:type="dxa"/>
            <w:shd w:val="clear" w:color="auto" w:fill="auto"/>
          </w:tcPr>
          <w:p w:rsidR="006906D8" w:rsidRDefault="006906D8" w:rsidP="004C2A3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6906D8" w:rsidRPr="00E166B8" w:rsidRDefault="006906D8" w:rsidP="004C2A3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6906D8" w:rsidRDefault="006906D8" w:rsidP="004C2A31">
            <w:pPr>
              <w:rPr>
                <w:rFonts w:ascii="Segoe UI" w:hAnsi="Segoe UI" w:cs="Segoe UI"/>
                <w:color w:val="000000"/>
                <w:sz w:val="18"/>
                <w:szCs w:val="18"/>
              </w:rPr>
            </w:pPr>
            <w:r>
              <w:rPr>
                <w:rFonts w:ascii="Segoe UI" w:hAnsi="Segoe UI" w:cs="Segoe UI"/>
                <w:color w:val="000000"/>
                <w:sz w:val="18"/>
                <w:szCs w:val="18"/>
              </w:rPr>
              <w:t>4* Excel Montemario</w:t>
            </w:r>
          </w:p>
          <w:p w:rsidR="006906D8" w:rsidRDefault="006906D8" w:rsidP="004C2A31">
            <w:pPr>
              <w:rPr>
                <w:rFonts w:ascii="Segoe UI" w:hAnsi="Segoe UI" w:cs="Segoe UI"/>
                <w:color w:val="000000"/>
                <w:sz w:val="18"/>
                <w:szCs w:val="18"/>
              </w:rPr>
            </w:pPr>
            <w:r>
              <w:rPr>
                <w:rFonts w:ascii="Segoe UI" w:hAnsi="Segoe UI" w:cs="Segoe UI"/>
                <w:color w:val="000000"/>
                <w:sz w:val="18"/>
                <w:szCs w:val="18"/>
              </w:rPr>
              <w:t>4* Hotel Alba Roma</w:t>
            </w:r>
          </w:p>
          <w:p w:rsidR="006906D8" w:rsidRPr="00E166B8" w:rsidRDefault="006906D8" w:rsidP="004C2A31">
            <w:pPr>
              <w:rPr>
                <w:rFonts w:ascii="Segoe UI" w:hAnsi="Segoe UI" w:cs="Segoe UI"/>
                <w:b/>
                <w:bCs/>
                <w:color w:val="FF0000"/>
                <w:sz w:val="28"/>
                <w:szCs w:val="28"/>
              </w:rPr>
            </w:pPr>
            <w:r>
              <w:rPr>
                <w:rFonts w:ascii="Segoe UI" w:hAnsi="Segoe UI" w:cs="Segoe UI"/>
                <w:color w:val="000000"/>
                <w:sz w:val="18"/>
                <w:szCs w:val="18"/>
              </w:rPr>
              <w:t>3* Ex Arcadia Hotel</w:t>
            </w:r>
          </w:p>
        </w:tc>
        <w:tc>
          <w:tcPr>
            <w:tcW w:w="2126" w:type="dxa"/>
            <w:shd w:val="clear" w:color="auto" w:fill="auto"/>
          </w:tcPr>
          <w:p w:rsidR="006906D8" w:rsidRPr="00E166B8" w:rsidRDefault="006906D8" w:rsidP="004C2A3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Cenova</w:t>
            </w:r>
          </w:p>
          <w:p w:rsidR="006906D8" w:rsidRPr="003F1F33" w:rsidRDefault="006906D8" w:rsidP="004C2A3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6906D8" w:rsidRDefault="006906D8" w:rsidP="004C2A31">
            <w:pPr>
              <w:jc w:val="center"/>
              <w:rPr>
                <w:rFonts w:ascii="Segoe UI" w:hAnsi="Segoe UI" w:cs="Segoe UI"/>
                <w:color w:val="000000"/>
                <w:sz w:val="18"/>
                <w:szCs w:val="18"/>
              </w:rPr>
            </w:pPr>
            <w:r>
              <w:rPr>
                <w:rFonts w:ascii="Segoe UI" w:hAnsi="Segoe UI" w:cs="Segoe UI"/>
                <w:color w:val="000000"/>
                <w:sz w:val="18"/>
                <w:szCs w:val="18"/>
              </w:rPr>
              <w:t xml:space="preserve">3* Hotel Bellevue </w:t>
            </w:r>
          </w:p>
          <w:p w:rsidR="006906D8" w:rsidRDefault="006906D8" w:rsidP="004C2A31">
            <w:pPr>
              <w:rPr>
                <w:rFonts w:ascii="Segoe UI" w:hAnsi="Segoe UI" w:cs="Segoe UI"/>
                <w:color w:val="000000"/>
                <w:sz w:val="18"/>
                <w:szCs w:val="18"/>
              </w:rPr>
            </w:pPr>
            <w:r>
              <w:rPr>
                <w:rFonts w:ascii="Segoe UI" w:hAnsi="Segoe UI" w:cs="Segoe UI"/>
                <w:color w:val="000000"/>
                <w:sz w:val="18"/>
                <w:szCs w:val="18"/>
              </w:rPr>
              <w:t>3* Alexander Hotel</w:t>
            </w:r>
          </w:p>
          <w:p w:rsidR="006906D8" w:rsidRPr="00E166B8" w:rsidRDefault="006906D8" w:rsidP="004C2A31">
            <w:pPr>
              <w:rPr>
                <w:rFonts w:ascii="Segoe UI" w:hAnsi="Segoe UI" w:cs="Segoe UI"/>
                <w:color w:val="000000"/>
                <w:sz w:val="18"/>
                <w:szCs w:val="18"/>
              </w:rPr>
            </w:pPr>
            <w:r>
              <w:rPr>
                <w:rFonts w:ascii="Segoe UI" w:hAnsi="Segoe UI" w:cs="Segoe UI"/>
                <w:color w:val="000000"/>
                <w:sz w:val="18"/>
                <w:szCs w:val="18"/>
              </w:rPr>
              <w:t>4* Tower Genoa Hotel</w:t>
            </w:r>
          </w:p>
        </w:tc>
        <w:tc>
          <w:tcPr>
            <w:tcW w:w="2410" w:type="dxa"/>
            <w:shd w:val="clear" w:color="auto" w:fill="auto"/>
          </w:tcPr>
          <w:p w:rsidR="006906D8" w:rsidRDefault="006906D8" w:rsidP="004C2A3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Venedik</w:t>
            </w:r>
            <w:r w:rsidR="004E7064">
              <w:rPr>
                <w:rFonts w:ascii="Segoe UI" w:hAnsi="Segoe UI" w:cs="Segoe UI"/>
                <w:b/>
                <w:bCs/>
                <w:color w:val="000000"/>
                <w:sz w:val="18"/>
                <w:szCs w:val="18"/>
                <w:u w:val="single"/>
              </w:rPr>
              <w:t>**</w:t>
            </w:r>
          </w:p>
          <w:p w:rsidR="006906D8" w:rsidRDefault="006906D8" w:rsidP="004C2A31">
            <w:pPr>
              <w:jc w:val="center"/>
              <w:rPr>
                <w:rFonts w:ascii="Segoe UI" w:hAnsi="Segoe UI" w:cs="Segoe UI"/>
                <w:b/>
                <w:bCs/>
                <w:color w:val="000000"/>
                <w:sz w:val="18"/>
                <w:szCs w:val="18"/>
                <w:u w:val="single"/>
              </w:rPr>
            </w:pPr>
          </w:p>
          <w:p w:rsidR="006906D8" w:rsidRPr="009E3D33" w:rsidRDefault="006906D8" w:rsidP="004C2A31">
            <w:pPr>
              <w:rPr>
                <w:rFonts w:ascii="Segoe UI" w:hAnsi="Segoe UI" w:cs="Segoe UI"/>
                <w:bCs/>
                <w:color w:val="000000"/>
                <w:sz w:val="18"/>
                <w:szCs w:val="18"/>
              </w:rPr>
            </w:pPr>
            <w:r w:rsidRPr="009E3D33">
              <w:rPr>
                <w:rFonts w:ascii="Segoe UI" w:hAnsi="Segoe UI" w:cs="Segoe UI"/>
                <w:bCs/>
                <w:color w:val="000000"/>
                <w:sz w:val="18"/>
                <w:szCs w:val="18"/>
              </w:rPr>
              <w:t>4* Hotel Spresiano</w:t>
            </w:r>
          </w:p>
          <w:p w:rsidR="006906D8" w:rsidRPr="009E3D33" w:rsidRDefault="006906D8" w:rsidP="004C2A31">
            <w:pPr>
              <w:rPr>
                <w:rFonts w:ascii="Segoe UI" w:hAnsi="Segoe UI" w:cs="Segoe UI"/>
                <w:bCs/>
                <w:color w:val="000000"/>
                <w:sz w:val="18"/>
                <w:szCs w:val="18"/>
              </w:rPr>
            </w:pPr>
            <w:r w:rsidRPr="009E3D33">
              <w:rPr>
                <w:rFonts w:ascii="Segoe UI" w:hAnsi="Segoe UI" w:cs="Segoe UI"/>
                <w:bCs/>
                <w:color w:val="000000"/>
                <w:sz w:val="18"/>
                <w:szCs w:val="18"/>
              </w:rPr>
              <w:t>3* Raffaello Hotel</w:t>
            </w:r>
          </w:p>
          <w:p w:rsidR="006906D8" w:rsidRPr="00E166B8" w:rsidRDefault="006906D8" w:rsidP="004C2A31">
            <w:pPr>
              <w:rPr>
                <w:rFonts w:ascii="Segoe UI" w:hAnsi="Segoe UI" w:cs="Segoe UI"/>
                <w:sz w:val="18"/>
                <w:szCs w:val="18"/>
              </w:rPr>
            </w:pPr>
            <w:r w:rsidRPr="009E3D33">
              <w:rPr>
                <w:rFonts w:ascii="Segoe UI" w:hAnsi="Segoe UI" w:cs="Segoe UI"/>
                <w:bCs/>
                <w:color w:val="000000"/>
                <w:sz w:val="18"/>
                <w:szCs w:val="18"/>
              </w:rPr>
              <w:t>4* Roy Hotel  - Treviso</w:t>
            </w:r>
          </w:p>
        </w:tc>
        <w:tc>
          <w:tcPr>
            <w:tcW w:w="1843" w:type="dxa"/>
            <w:shd w:val="clear" w:color="auto" w:fill="auto"/>
          </w:tcPr>
          <w:p w:rsidR="006906D8" w:rsidRDefault="006906D8" w:rsidP="004C2A31">
            <w:pPr>
              <w:jc w:val="center"/>
              <w:rPr>
                <w:rFonts w:ascii="Segoe UI" w:hAnsi="Segoe UI" w:cs="Segoe UI"/>
                <w:color w:val="000000"/>
                <w:sz w:val="18"/>
                <w:szCs w:val="18"/>
              </w:rPr>
            </w:pPr>
            <w:r>
              <w:rPr>
                <w:rFonts w:ascii="Segoe UI" w:hAnsi="Segoe UI" w:cs="Segoe UI"/>
                <w:b/>
                <w:bCs/>
                <w:color w:val="000000"/>
                <w:sz w:val="18"/>
                <w:szCs w:val="18"/>
                <w:u w:val="single"/>
              </w:rPr>
              <w:t xml:space="preserve">Floransa </w:t>
            </w:r>
            <w:r w:rsidR="004E7064">
              <w:rPr>
                <w:rFonts w:ascii="Segoe UI" w:hAnsi="Segoe UI" w:cs="Segoe UI"/>
                <w:b/>
                <w:bCs/>
                <w:color w:val="000000"/>
                <w:sz w:val="18"/>
                <w:szCs w:val="18"/>
                <w:u w:val="single"/>
              </w:rPr>
              <w:t>***</w:t>
            </w:r>
          </w:p>
          <w:p w:rsidR="006906D8" w:rsidRPr="004617C1" w:rsidRDefault="006906D8" w:rsidP="004C2A31">
            <w:pPr>
              <w:jc w:val="center"/>
              <w:rPr>
                <w:rFonts w:ascii="Segoe UI" w:hAnsi="Segoe UI" w:cs="Segoe UI"/>
                <w:bCs/>
                <w:color w:val="000000"/>
                <w:sz w:val="18"/>
                <w:szCs w:val="18"/>
              </w:rPr>
            </w:pPr>
          </w:p>
          <w:p w:rsidR="006906D8" w:rsidRDefault="006906D8" w:rsidP="004C2A31">
            <w:pPr>
              <w:rPr>
                <w:rFonts w:ascii="Segoe UI" w:hAnsi="Segoe UI" w:cs="Segoe UI"/>
                <w:bCs/>
                <w:color w:val="000000"/>
                <w:sz w:val="18"/>
                <w:szCs w:val="18"/>
              </w:rPr>
            </w:pPr>
            <w:r>
              <w:rPr>
                <w:rFonts w:ascii="Segoe UI" w:hAnsi="Segoe UI" w:cs="Segoe UI"/>
                <w:bCs/>
                <w:color w:val="000000"/>
                <w:sz w:val="18"/>
                <w:szCs w:val="18"/>
              </w:rPr>
              <w:t>4* Hotel Boston</w:t>
            </w:r>
          </w:p>
          <w:p w:rsidR="006906D8" w:rsidRDefault="006906D8" w:rsidP="004C2A31">
            <w:pPr>
              <w:rPr>
                <w:rFonts w:ascii="Segoe UI" w:hAnsi="Segoe UI" w:cs="Segoe UI"/>
                <w:bCs/>
                <w:color w:val="000000"/>
                <w:sz w:val="18"/>
                <w:szCs w:val="18"/>
              </w:rPr>
            </w:pPr>
            <w:r>
              <w:rPr>
                <w:rFonts w:ascii="Segoe UI" w:hAnsi="Segoe UI" w:cs="Segoe UI"/>
                <w:bCs/>
                <w:color w:val="000000"/>
                <w:sz w:val="18"/>
                <w:szCs w:val="18"/>
              </w:rPr>
              <w:t>4* Hotel Da Vinci</w:t>
            </w:r>
          </w:p>
          <w:p w:rsidR="006906D8" w:rsidRPr="004617C1" w:rsidRDefault="006906D8" w:rsidP="004C2A31">
            <w:pPr>
              <w:rPr>
                <w:rFonts w:ascii="Segoe UI" w:hAnsi="Segoe UI" w:cs="Segoe UI"/>
                <w:bCs/>
                <w:color w:val="000000"/>
                <w:sz w:val="18"/>
                <w:szCs w:val="18"/>
              </w:rPr>
            </w:pPr>
            <w:r>
              <w:rPr>
                <w:rFonts w:ascii="Segoe UI" w:hAnsi="Segoe UI" w:cs="Segoe UI"/>
                <w:bCs/>
                <w:color w:val="000000"/>
                <w:sz w:val="18"/>
                <w:szCs w:val="18"/>
              </w:rPr>
              <w:t>3* Universo Hotel</w:t>
            </w:r>
          </w:p>
        </w:tc>
        <w:tc>
          <w:tcPr>
            <w:tcW w:w="1984" w:type="dxa"/>
            <w:shd w:val="clear" w:color="auto" w:fill="auto"/>
          </w:tcPr>
          <w:p w:rsidR="006906D8" w:rsidRPr="00E166B8" w:rsidRDefault="006906D8" w:rsidP="004C2A31">
            <w:pPr>
              <w:jc w:val="center"/>
              <w:rPr>
                <w:rFonts w:ascii="Segoe UI" w:hAnsi="Segoe UI" w:cs="Segoe UI"/>
                <w:b/>
                <w:bCs/>
                <w:color w:val="000000"/>
                <w:sz w:val="18"/>
                <w:szCs w:val="18"/>
              </w:rPr>
            </w:pPr>
            <w:r w:rsidRPr="00E166B8">
              <w:rPr>
                <w:rFonts w:ascii="Segoe UI" w:hAnsi="Segoe UI" w:cs="Segoe UI"/>
                <w:b/>
                <w:bCs/>
                <w:color w:val="000000"/>
                <w:sz w:val="18"/>
                <w:szCs w:val="18"/>
                <w:u w:val="single"/>
              </w:rPr>
              <w:t>Milano</w:t>
            </w:r>
          </w:p>
          <w:p w:rsidR="006906D8" w:rsidRDefault="006906D8" w:rsidP="004C2A3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6906D8" w:rsidRPr="00E166B8" w:rsidRDefault="006906D8" w:rsidP="004C2A31">
            <w:pPr>
              <w:rPr>
                <w:rFonts w:ascii="Segoe UI" w:hAnsi="Segoe UI" w:cs="Segoe UI"/>
                <w:color w:val="000000"/>
                <w:sz w:val="18"/>
                <w:szCs w:val="18"/>
              </w:rPr>
            </w:pPr>
            <w:r w:rsidRPr="00E166B8">
              <w:rPr>
                <w:rFonts w:ascii="Segoe UI" w:hAnsi="Segoe UI" w:cs="Segoe UI"/>
                <w:color w:val="000000"/>
                <w:sz w:val="18"/>
                <w:szCs w:val="18"/>
              </w:rPr>
              <w:t xml:space="preserve">3* B&amp;B Hotel Monza  </w:t>
            </w:r>
          </w:p>
          <w:p w:rsidR="006906D8" w:rsidRDefault="006906D8" w:rsidP="004C2A31">
            <w:pPr>
              <w:rPr>
                <w:rFonts w:ascii="Segoe UI" w:hAnsi="Segoe UI" w:cs="Segoe UI"/>
                <w:color w:val="000000"/>
                <w:sz w:val="18"/>
                <w:szCs w:val="18"/>
              </w:rPr>
            </w:pPr>
            <w:r>
              <w:rPr>
                <w:rFonts w:ascii="Segoe UI" w:hAnsi="Segoe UI" w:cs="Segoe UI"/>
                <w:color w:val="000000"/>
                <w:sz w:val="18"/>
                <w:szCs w:val="18"/>
              </w:rPr>
              <w:t>4*Della Rotonda</w:t>
            </w:r>
          </w:p>
          <w:p w:rsidR="006906D8" w:rsidRPr="00352030" w:rsidRDefault="006906D8" w:rsidP="004C2A31">
            <w:pPr>
              <w:rPr>
                <w:rFonts w:ascii="Segoe UI" w:hAnsi="Segoe UI" w:cs="Segoe UI"/>
                <w:color w:val="000000"/>
                <w:sz w:val="18"/>
                <w:szCs w:val="18"/>
              </w:rPr>
            </w:pPr>
            <w:r>
              <w:rPr>
                <w:rFonts w:ascii="Segoe UI" w:hAnsi="Segoe UI" w:cs="Segoe UI"/>
                <w:bCs/>
                <w:color w:val="000000"/>
                <w:sz w:val="18"/>
                <w:szCs w:val="18"/>
              </w:rPr>
              <w:t>4*</w:t>
            </w:r>
            <w:r w:rsidRPr="00352030">
              <w:rPr>
                <w:rFonts w:ascii="Segoe UI" w:hAnsi="Segoe UI" w:cs="Segoe UI"/>
                <w:bCs/>
                <w:color w:val="000000"/>
                <w:sz w:val="18"/>
                <w:szCs w:val="18"/>
              </w:rPr>
              <w:t>Concorde Hotel Fair</w:t>
            </w:r>
          </w:p>
          <w:p w:rsidR="006906D8" w:rsidRPr="00E166B8" w:rsidRDefault="006906D8" w:rsidP="004C2A31">
            <w:pPr>
              <w:rPr>
                <w:rFonts w:ascii="Segoe UI" w:hAnsi="Segoe UI" w:cs="Segoe UI"/>
                <w:color w:val="000000"/>
                <w:sz w:val="18"/>
                <w:szCs w:val="18"/>
              </w:rPr>
            </w:pPr>
            <w:r w:rsidRPr="00E166B8">
              <w:rPr>
                <w:rFonts w:ascii="Segoe UI" w:hAnsi="Segoe UI" w:cs="Segoe UI"/>
                <w:color w:val="000000"/>
                <w:sz w:val="18"/>
                <w:szCs w:val="18"/>
              </w:rPr>
              <w:t xml:space="preserve"> </w:t>
            </w:r>
          </w:p>
        </w:tc>
      </w:tr>
    </w:tbl>
    <w:p w:rsidR="00E77ABC" w:rsidRDefault="00E77ABC" w:rsidP="00DF2376">
      <w:pPr>
        <w:rPr>
          <w:lang w:val="tr-TR"/>
        </w:rPr>
      </w:pPr>
    </w:p>
    <w:p w:rsidR="004E7064" w:rsidRPr="00DF2376" w:rsidRDefault="004E7064" w:rsidP="00DF2376">
      <w:pPr>
        <w:rPr>
          <w:lang w:val="tr-TR"/>
        </w:rPr>
      </w:pPr>
    </w:p>
    <w:p w:rsidR="00082381" w:rsidRDefault="00082381" w:rsidP="000F7E7C">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004E7064">
        <w:rPr>
          <w:rFonts w:ascii="Segoe UI" w:hAnsi="Segoe UI" w:cs="Segoe UI"/>
          <w:i w:val="0"/>
          <w:sz w:val="18"/>
          <w:szCs w:val="18"/>
          <w:lang w:val="tr-TR"/>
        </w:rPr>
        <w:t>*</w:t>
      </w:r>
      <w:r w:rsidR="00B923A4">
        <w:rPr>
          <w:rFonts w:ascii="Segoe UI" w:hAnsi="Segoe UI" w:cs="Segoe UI"/>
          <w:i w:val="0"/>
          <w:sz w:val="18"/>
          <w:szCs w:val="18"/>
          <w:lang w:val="tr-TR"/>
        </w:rPr>
        <w:t xml:space="preserve">  Venedik </w:t>
      </w:r>
      <w:r>
        <w:rPr>
          <w:rFonts w:ascii="Segoe UI" w:hAnsi="Segoe UI" w:cs="Segoe UI"/>
          <w:i w:val="0"/>
          <w:sz w:val="18"/>
          <w:szCs w:val="18"/>
          <w:lang w:val="tr-TR"/>
        </w:rPr>
        <w:t>turu tren, özel tekne ve gondol ile gerçekleştirilmektedir.</w:t>
      </w:r>
    </w:p>
    <w:p w:rsidR="00704214" w:rsidRDefault="00803117" w:rsidP="000F7E7C">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00814AA5">
        <w:rPr>
          <w:rFonts w:ascii="Segoe UI" w:hAnsi="Segoe UI" w:cs="Segoe UI"/>
          <w:i w:val="0"/>
          <w:sz w:val="18"/>
          <w:szCs w:val="18"/>
          <w:lang w:val="tr-TR"/>
        </w:rPr>
        <w:t xml:space="preserve">Venedik </w:t>
      </w:r>
      <w:r w:rsidR="00CF5C62">
        <w:rPr>
          <w:rFonts w:ascii="Segoe UI" w:hAnsi="Segoe UI" w:cs="Segoe UI"/>
          <w:i w:val="0"/>
          <w:sz w:val="18"/>
          <w:szCs w:val="18"/>
          <w:lang w:val="tr-TR"/>
        </w:rPr>
        <w:t>konaklamaları</w:t>
      </w:r>
      <w:r w:rsidR="001E0A80">
        <w:rPr>
          <w:rFonts w:ascii="Segoe UI" w:hAnsi="Segoe UI" w:cs="Segoe UI"/>
          <w:i w:val="0"/>
          <w:sz w:val="18"/>
          <w:szCs w:val="18"/>
          <w:lang w:val="tr-TR"/>
        </w:rPr>
        <w:t xml:space="preserve"> </w:t>
      </w:r>
      <w:r w:rsidR="00CF5C62">
        <w:rPr>
          <w:rFonts w:ascii="Segoe UI" w:hAnsi="Segoe UI" w:cs="Segoe UI"/>
          <w:i w:val="0"/>
          <w:sz w:val="18"/>
          <w:szCs w:val="18"/>
          <w:lang w:val="tr-TR"/>
        </w:rPr>
        <w:t>P</w:t>
      </w:r>
      <w:r w:rsidR="00814AA5">
        <w:rPr>
          <w:rFonts w:ascii="Segoe UI" w:hAnsi="Segoe UI" w:cs="Segoe UI"/>
          <w:i w:val="0"/>
          <w:sz w:val="18"/>
          <w:szCs w:val="18"/>
          <w:lang w:val="tr-TR"/>
        </w:rPr>
        <w:t>adova,</w:t>
      </w:r>
      <w:r w:rsidR="00CF5C62">
        <w:rPr>
          <w:rFonts w:ascii="Segoe UI" w:hAnsi="Segoe UI" w:cs="Segoe UI"/>
          <w:i w:val="0"/>
          <w:sz w:val="18"/>
          <w:szCs w:val="18"/>
          <w:lang w:val="tr-TR"/>
        </w:rPr>
        <w:t xml:space="preserve"> </w:t>
      </w:r>
      <w:r w:rsidR="00BF287F">
        <w:rPr>
          <w:rFonts w:ascii="Segoe UI" w:hAnsi="Segoe UI" w:cs="Segoe UI"/>
          <w:i w:val="0"/>
          <w:sz w:val="18"/>
          <w:szCs w:val="18"/>
          <w:lang w:val="tr-TR"/>
        </w:rPr>
        <w:t xml:space="preserve">Trieste, </w:t>
      </w:r>
      <w:r w:rsidR="00CF5C62">
        <w:rPr>
          <w:rFonts w:ascii="Segoe UI" w:hAnsi="Segoe UI" w:cs="Segoe UI"/>
          <w:i w:val="0"/>
          <w:sz w:val="18"/>
          <w:szCs w:val="18"/>
          <w:lang w:val="tr-TR"/>
        </w:rPr>
        <w:t>M</w:t>
      </w:r>
      <w:r w:rsidR="00814AA5">
        <w:rPr>
          <w:rFonts w:ascii="Segoe UI" w:hAnsi="Segoe UI" w:cs="Segoe UI"/>
          <w:i w:val="0"/>
          <w:sz w:val="18"/>
          <w:szCs w:val="18"/>
          <w:lang w:val="tr-TR"/>
        </w:rPr>
        <w:t>estre,</w:t>
      </w:r>
      <w:r w:rsidR="00CF5C62">
        <w:rPr>
          <w:rFonts w:ascii="Segoe UI" w:hAnsi="Segoe UI" w:cs="Segoe UI"/>
          <w:i w:val="0"/>
          <w:sz w:val="18"/>
          <w:szCs w:val="18"/>
          <w:lang w:val="tr-TR"/>
        </w:rPr>
        <w:t xml:space="preserve"> Mogliano Veneto,</w:t>
      </w:r>
      <w:r w:rsidR="00BF287F">
        <w:rPr>
          <w:rFonts w:ascii="Segoe UI" w:hAnsi="Segoe UI" w:cs="Segoe UI"/>
          <w:i w:val="0"/>
          <w:sz w:val="18"/>
          <w:szCs w:val="18"/>
          <w:lang w:val="tr-TR"/>
        </w:rPr>
        <w:t xml:space="preserve"> Spresiano ve</w:t>
      </w:r>
      <w:r w:rsidR="00CF5C62">
        <w:rPr>
          <w:rFonts w:ascii="Segoe UI" w:hAnsi="Segoe UI" w:cs="Segoe UI"/>
          <w:i w:val="0"/>
          <w:sz w:val="18"/>
          <w:szCs w:val="18"/>
          <w:lang w:val="tr-TR"/>
        </w:rPr>
        <w:t xml:space="preserve"> </w:t>
      </w:r>
      <w:r w:rsidR="000D185C">
        <w:rPr>
          <w:rFonts w:ascii="Segoe UI" w:hAnsi="Segoe UI" w:cs="Segoe UI"/>
          <w:i w:val="0"/>
          <w:sz w:val="18"/>
          <w:szCs w:val="18"/>
          <w:lang w:val="tr-TR"/>
        </w:rPr>
        <w:t xml:space="preserve">Treviso </w:t>
      </w:r>
      <w:r w:rsidR="00814AA5">
        <w:rPr>
          <w:rFonts w:ascii="Segoe UI" w:hAnsi="Segoe UI" w:cs="Segoe UI"/>
          <w:i w:val="0"/>
          <w:sz w:val="18"/>
          <w:szCs w:val="18"/>
          <w:lang w:val="tr-TR"/>
        </w:rPr>
        <w:t>bölgelerinden birinde sunulmaktadır.</w:t>
      </w:r>
    </w:p>
    <w:p w:rsidR="00082381" w:rsidRPr="00B6597F" w:rsidRDefault="001E0A80" w:rsidP="001E0A80">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Floransa konaklaması Montecatini, Prato, Mugello bölgelerinden birinde sunulmaktadır.</w:t>
      </w:r>
    </w:p>
    <w:p w:rsidR="00CF5C62" w:rsidRPr="004F4CEA" w:rsidRDefault="00CF5C62" w:rsidP="000F7E7C">
      <w:pPr>
        <w:rPr>
          <w:sz w:val="4"/>
          <w:szCs w:val="4"/>
          <w:lang w:val="tr-TR"/>
        </w:rPr>
      </w:pPr>
    </w:p>
    <w:p w:rsidR="00734266" w:rsidRDefault="00082381" w:rsidP="000F7E7C">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Italya otel standartları T.C. otel standartlarının altındadır.</w:t>
      </w:r>
    </w:p>
    <w:p w:rsidR="000A27D0" w:rsidRPr="00F60846" w:rsidRDefault="000A27D0" w:rsidP="00F60846">
      <w:pPr>
        <w:pStyle w:val="Balk5"/>
        <w:tabs>
          <w:tab w:val="center" w:pos="5315"/>
        </w:tabs>
        <w:spacing w:before="0" w:after="0"/>
        <w:jc w:val="center"/>
        <w:rPr>
          <w:rFonts w:ascii="Segoe UI" w:hAnsi="Segoe UI" w:cs="Segoe UI"/>
          <w:i w:val="0"/>
          <w:sz w:val="18"/>
          <w:szCs w:val="18"/>
          <w:lang w:val="tr-TR"/>
        </w:rPr>
      </w:pPr>
      <w:r w:rsidRPr="00F60846">
        <w:rPr>
          <w:rFonts w:ascii="Segoe UI" w:hAnsi="Segoe UI" w:cs="Segoe UI"/>
          <w:i w:val="0"/>
          <w:sz w:val="18"/>
          <w:szCs w:val="18"/>
          <w:lang w:val="tr-TR"/>
        </w:rPr>
        <w:t xml:space="preserve">*** Otellerinin Giriş saatleri 15:00 – 17:00 arası  / Çıkış </w:t>
      </w:r>
      <w:proofErr w:type="gramStart"/>
      <w:r w:rsidRPr="00F60846">
        <w:rPr>
          <w:rFonts w:ascii="Segoe UI" w:hAnsi="Segoe UI" w:cs="Segoe UI"/>
          <w:i w:val="0"/>
          <w:sz w:val="18"/>
          <w:szCs w:val="18"/>
          <w:lang w:val="tr-TR"/>
        </w:rPr>
        <w:t>saatleri  10</w:t>
      </w:r>
      <w:proofErr w:type="gramEnd"/>
      <w:r w:rsidRPr="00F60846">
        <w:rPr>
          <w:rFonts w:ascii="Segoe UI" w:hAnsi="Segoe UI" w:cs="Segoe UI"/>
          <w:i w:val="0"/>
          <w:sz w:val="18"/>
          <w:szCs w:val="18"/>
          <w:lang w:val="tr-TR"/>
        </w:rPr>
        <w:t>:00 – 12:00 arasındadır.</w:t>
      </w:r>
    </w:p>
    <w:p w:rsidR="000A27D0" w:rsidRPr="00F60846" w:rsidRDefault="000A27D0" w:rsidP="00F60846">
      <w:pPr>
        <w:pStyle w:val="Balk5"/>
        <w:tabs>
          <w:tab w:val="center" w:pos="5315"/>
        </w:tabs>
        <w:spacing w:before="0" w:after="0"/>
        <w:jc w:val="center"/>
        <w:rPr>
          <w:rFonts w:ascii="Segoe UI" w:hAnsi="Segoe UI" w:cs="Segoe UI"/>
          <w:i w:val="0"/>
          <w:sz w:val="18"/>
          <w:szCs w:val="18"/>
          <w:lang w:val="tr-TR"/>
        </w:rPr>
      </w:pPr>
      <w:r w:rsidRPr="00F60846">
        <w:rPr>
          <w:rFonts w:ascii="Segoe UI" w:hAnsi="Segoe UI" w:cs="Segoe UI"/>
          <w:i w:val="0"/>
          <w:sz w:val="18"/>
          <w:szCs w:val="18"/>
          <w:lang w:val="tr-TR"/>
        </w:rPr>
        <w:t xml:space="preserve">***Aynı </w:t>
      </w:r>
      <w:proofErr w:type="gramStart"/>
      <w:r w:rsidRPr="00F60846">
        <w:rPr>
          <w:rFonts w:ascii="Segoe UI" w:hAnsi="Segoe UI" w:cs="Segoe UI"/>
          <w:i w:val="0"/>
          <w:sz w:val="18"/>
          <w:szCs w:val="18"/>
          <w:lang w:val="tr-TR"/>
        </w:rPr>
        <w:t>destinasyon</w:t>
      </w:r>
      <w:proofErr w:type="gramEnd"/>
      <w:r w:rsidRPr="00F60846">
        <w:rPr>
          <w:rFonts w:ascii="Segoe UI" w:hAnsi="Segoe UI" w:cs="Segoe UI"/>
          <w:i w:val="0"/>
          <w:sz w:val="18"/>
          <w:szCs w:val="18"/>
          <w:lang w:val="tr-TR"/>
        </w:rPr>
        <w:t xml:space="preserve"> için alternatifli oteller verildiği ve/veya sadece kategori bilgisi verildiği durumlarda konaklayacağınız </w:t>
      </w:r>
    </w:p>
    <w:p w:rsidR="000A27D0" w:rsidRPr="00F60846" w:rsidRDefault="000A27D0" w:rsidP="00F60846">
      <w:pPr>
        <w:pStyle w:val="Balk5"/>
        <w:tabs>
          <w:tab w:val="center" w:pos="5315"/>
        </w:tabs>
        <w:spacing w:before="0" w:after="0"/>
        <w:jc w:val="center"/>
        <w:rPr>
          <w:rFonts w:ascii="Segoe UI" w:hAnsi="Segoe UI" w:cs="Segoe UI"/>
          <w:i w:val="0"/>
          <w:sz w:val="18"/>
          <w:szCs w:val="18"/>
          <w:lang w:val="tr-TR"/>
        </w:rPr>
      </w:pPr>
      <w:proofErr w:type="gramStart"/>
      <w:r w:rsidRPr="00F60846">
        <w:rPr>
          <w:rFonts w:ascii="Segoe UI" w:hAnsi="Segoe UI" w:cs="Segoe UI"/>
          <w:i w:val="0"/>
          <w:sz w:val="18"/>
          <w:szCs w:val="18"/>
          <w:lang w:val="tr-TR"/>
        </w:rPr>
        <w:t>otelleri</w:t>
      </w:r>
      <w:proofErr w:type="gramEnd"/>
      <w:r w:rsidRPr="00F60846">
        <w:rPr>
          <w:rFonts w:ascii="Segoe UI" w:hAnsi="Segoe UI" w:cs="Segoe UI"/>
          <w:i w:val="0"/>
          <w:sz w:val="18"/>
          <w:szCs w:val="18"/>
          <w:lang w:val="tr-TR"/>
        </w:rPr>
        <w:t xml:space="preserve"> gezi hareketinden 48 saat önce acentenizden öğrenebilirsiniz. </w:t>
      </w:r>
    </w:p>
    <w:p w:rsidR="00BF287F" w:rsidRDefault="00BF287F" w:rsidP="008E54A6">
      <w:pPr>
        <w:pStyle w:val="Balk5"/>
        <w:spacing w:before="0" w:after="0"/>
        <w:jc w:val="both"/>
        <w:rPr>
          <w:rFonts w:ascii="Segoe UI" w:hAnsi="Segoe UI" w:cs="Segoe UI"/>
          <w:i w:val="0"/>
          <w:sz w:val="18"/>
          <w:szCs w:val="18"/>
          <w:lang w:val="tr-TR"/>
        </w:rPr>
      </w:pPr>
    </w:p>
    <w:p w:rsidR="004E7064" w:rsidRPr="004E7064" w:rsidRDefault="004E7064" w:rsidP="004E7064">
      <w:pPr>
        <w:rPr>
          <w:lang w:val="tr-TR"/>
        </w:rPr>
      </w:pPr>
    </w:p>
    <w:p w:rsidR="008E54A6" w:rsidRDefault="008E54A6" w:rsidP="008E54A6">
      <w:pPr>
        <w:pStyle w:val="Balk5"/>
        <w:spacing w:before="0" w:after="0"/>
        <w:jc w:val="both"/>
        <w:rPr>
          <w:rFonts w:ascii="Segoe UI" w:hAnsi="Segoe UI" w:cs="Segoe UI"/>
          <w:i w:val="0"/>
          <w:sz w:val="18"/>
          <w:szCs w:val="18"/>
          <w:lang w:val="tr-TR"/>
        </w:rPr>
      </w:pPr>
      <w:r w:rsidRPr="00B3260E">
        <w:rPr>
          <w:rFonts w:ascii="Segoe UI" w:hAnsi="Segoe UI" w:cs="Segoe UI"/>
          <w:i w:val="0"/>
          <w:sz w:val="18"/>
          <w:szCs w:val="18"/>
          <w:lang w:val="tr-TR"/>
        </w:rPr>
        <w:t>FİYATLA</w:t>
      </w:r>
      <w:r w:rsidR="001F6382">
        <w:rPr>
          <w:rFonts w:ascii="Segoe UI" w:hAnsi="Segoe UI" w:cs="Segoe UI"/>
          <w:i w:val="0"/>
          <w:sz w:val="18"/>
          <w:szCs w:val="18"/>
          <w:lang w:val="tr-TR"/>
        </w:rPr>
        <w:t xml:space="preserve">RIMIZA </w:t>
      </w:r>
      <w:proofErr w:type="gramStart"/>
      <w:r w:rsidR="001F6382">
        <w:rPr>
          <w:rFonts w:ascii="Segoe UI" w:hAnsi="Segoe UI" w:cs="Segoe UI"/>
          <w:i w:val="0"/>
          <w:sz w:val="18"/>
          <w:szCs w:val="18"/>
          <w:lang w:val="tr-TR"/>
        </w:rPr>
        <w:t>DAHİL</w:t>
      </w:r>
      <w:proofErr w:type="gramEnd"/>
      <w:r w:rsidR="001F6382">
        <w:rPr>
          <w:rFonts w:ascii="Segoe UI" w:hAnsi="Segoe UI" w:cs="Segoe UI"/>
          <w:i w:val="0"/>
          <w:sz w:val="18"/>
          <w:szCs w:val="18"/>
          <w:lang w:val="tr-TR"/>
        </w:rPr>
        <w:t xml:space="preserve"> OLAN SERVİSLERİMİZ</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sz w:val="18"/>
          <w:szCs w:val="18"/>
        </w:rPr>
        <w:t>Türk</w:t>
      </w:r>
      <w:r w:rsidRPr="00B3260E">
        <w:rPr>
          <w:rFonts w:ascii="Segoe UI" w:hAnsi="Segoe UI" w:cs="Segoe UI"/>
          <w:sz w:val="18"/>
          <w:szCs w:val="18"/>
        </w:rPr>
        <w:t xml:space="preserve"> Hava</w:t>
      </w:r>
      <w:r>
        <w:rPr>
          <w:rFonts w:ascii="Segoe UI" w:hAnsi="Segoe UI" w:cs="Segoe UI"/>
          <w:sz w:val="18"/>
          <w:szCs w:val="18"/>
        </w:rPr>
        <w:t>y</w:t>
      </w:r>
      <w:r w:rsidRPr="00B3260E">
        <w:rPr>
          <w:rFonts w:ascii="Segoe UI" w:hAnsi="Segoe UI" w:cs="Segoe UI"/>
          <w:sz w:val="18"/>
          <w:szCs w:val="18"/>
        </w:rPr>
        <w:t>olları ile İstanbul</w:t>
      </w:r>
      <w:r w:rsidR="004E7064">
        <w:rPr>
          <w:rFonts w:ascii="Segoe UI" w:hAnsi="Segoe UI" w:cs="Segoe UI"/>
          <w:sz w:val="18"/>
          <w:szCs w:val="18"/>
        </w:rPr>
        <w:t xml:space="preserve"> (SAW) - Milano</w:t>
      </w:r>
      <w:r w:rsidR="00981FF2">
        <w:rPr>
          <w:rFonts w:ascii="Segoe UI" w:hAnsi="Segoe UI" w:cs="Segoe UI"/>
          <w:sz w:val="18"/>
          <w:szCs w:val="18"/>
        </w:rPr>
        <w:t xml:space="preserve"> (MXP</w:t>
      </w:r>
      <w:r>
        <w:rPr>
          <w:rFonts w:ascii="Segoe UI" w:hAnsi="Segoe UI" w:cs="Segoe UI"/>
          <w:sz w:val="18"/>
          <w:szCs w:val="18"/>
        </w:rPr>
        <w:t>)</w:t>
      </w:r>
      <w:r w:rsidR="004E7064">
        <w:rPr>
          <w:rFonts w:ascii="Segoe UI" w:hAnsi="Segoe UI" w:cs="Segoe UI"/>
          <w:sz w:val="18"/>
          <w:szCs w:val="18"/>
        </w:rPr>
        <w:t xml:space="preserve"> / Roma</w:t>
      </w:r>
      <w:r w:rsidR="00981FF2">
        <w:rPr>
          <w:rFonts w:ascii="Segoe UI" w:hAnsi="Segoe UI" w:cs="Segoe UI"/>
          <w:sz w:val="18"/>
          <w:szCs w:val="18"/>
        </w:rPr>
        <w:t xml:space="preserve"> (FCO</w:t>
      </w:r>
      <w:r w:rsidR="00F45EF5">
        <w:rPr>
          <w:rFonts w:ascii="Segoe UI" w:hAnsi="Segoe UI" w:cs="Segoe UI"/>
          <w:sz w:val="18"/>
          <w:szCs w:val="18"/>
        </w:rPr>
        <w:t>)</w:t>
      </w:r>
      <w:r>
        <w:rPr>
          <w:rFonts w:ascii="Segoe UI" w:hAnsi="Segoe UI" w:cs="Segoe UI"/>
          <w:noProof w:val="0"/>
          <w:sz w:val="18"/>
          <w:szCs w:val="18"/>
        </w:rPr>
        <w:t>– İstanbul</w:t>
      </w:r>
      <w:r w:rsidR="00981FF2">
        <w:rPr>
          <w:rFonts w:ascii="Segoe UI" w:hAnsi="Segoe UI" w:cs="Segoe UI"/>
          <w:noProof w:val="0"/>
          <w:sz w:val="18"/>
          <w:szCs w:val="18"/>
        </w:rPr>
        <w:t xml:space="preserve"> </w:t>
      </w:r>
      <w:r w:rsidR="00555811">
        <w:rPr>
          <w:rFonts w:ascii="Segoe UI" w:hAnsi="Segoe UI" w:cs="Segoe UI"/>
          <w:noProof w:val="0"/>
          <w:sz w:val="18"/>
          <w:szCs w:val="18"/>
        </w:rPr>
        <w:t>(SAW</w:t>
      </w:r>
      <w:r>
        <w:rPr>
          <w:rFonts w:ascii="Segoe UI" w:hAnsi="Segoe UI" w:cs="Segoe UI"/>
          <w:noProof w:val="0"/>
          <w:sz w:val="18"/>
          <w:szCs w:val="18"/>
        </w:rPr>
        <w:t xml:space="preserve">) gidiş </w:t>
      </w:r>
      <w:r w:rsidRPr="00B3260E">
        <w:rPr>
          <w:rFonts w:ascii="Segoe UI" w:hAnsi="Segoe UI" w:cs="Segoe UI"/>
          <w:noProof w:val="0"/>
          <w:sz w:val="18"/>
          <w:szCs w:val="18"/>
        </w:rPr>
        <w:t>dönüş</w:t>
      </w:r>
      <w:r w:rsidR="002902D4">
        <w:rPr>
          <w:rFonts w:ascii="Segoe UI" w:hAnsi="Segoe UI" w:cs="Segoe UI"/>
          <w:noProof w:val="0"/>
          <w:sz w:val="18"/>
          <w:szCs w:val="18"/>
        </w:rPr>
        <w:t xml:space="preserve"> ikram </w:t>
      </w:r>
      <w:proofErr w:type="gramStart"/>
      <w:r w:rsidR="002902D4">
        <w:rPr>
          <w:rFonts w:ascii="Segoe UI" w:hAnsi="Segoe UI" w:cs="Segoe UI"/>
          <w:noProof w:val="0"/>
          <w:sz w:val="18"/>
          <w:szCs w:val="18"/>
        </w:rPr>
        <w:t>dahil</w:t>
      </w:r>
      <w:proofErr w:type="gramEnd"/>
      <w:r w:rsidRPr="00B3260E">
        <w:rPr>
          <w:rFonts w:ascii="Segoe UI" w:hAnsi="Segoe UI" w:cs="Segoe UI"/>
          <w:noProof w:val="0"/>
          <w:sz w:val="18"/>
          <w:szCs w:val="18"/>
        </w:rPr>
        <w:t xml:space="preserve"> uçak bileti</w:t>
      </w:r>
      <w:r>
        <w:rPr>
          <w:rFonts w:ascii="Segoe UI" w:hAnsi="Segoe UI" w:cs="Segoe UI"/>
          <w:noProof w:val="0"/>
          <w:sz w:val="18"/>
          <w:szCs w:val="18"/>
        </w:rPr>
        <w:t>,</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Programda belirtilen</w:t>
      </w:r>
      <w:r w:rsidRPr="00B3260E">
        <w:rPr>
          <w:rFonts w:ascii="Segoe UI" w:hAnsi="Segoe UI" w:cs="Segoe UI"/>
          <w:noProof w:val="0"/>
          <w:sz w:val="18"/>
          <w:szCs w:val="18"/>
        </w:rPr>
        <w:t xml:space="preserve"> otellerde </w:t>
      </w:r>
      <w:r>
        <w:rPr>
          <w:rFonts w:ascii="Segoe UI" w:hAnsi="Segoe UI" w:cs="Segoe UI"/>
          <w:noProof w:val="0"/>
          <w:sz w:val="18"/>
          <w:szCs w:val="18"/>
        </w:rPr>
        <w:t>7</w:t>
      </w:r>
      <w:r w:rsidR="00852DC0">
        <w:rPr>
          <w:rFonts w:ascii="Segoe UI" w:hAnsi="Segoe UI" w:cs="Segoe UI"/>
          <w:noProof w:val="0"/>
          <w:sz w:val="18"/>
          <w:szCs w:val="18"/>
        </w:rPr>
        <w:t xml:space="preserve"> gece</w:t>
      </w:r>
      <w:r w:rsidR="002902D4">
        <w:rPr>
          <w:rFonts w:ascii="Segoe UI" w:hAnsi="Segoe UI" w:cs="Segoe UI"/>
          <w:noProof w:val="0"/>
          <w:sz w:val="18"/>
          <w:szCs w:val="18"/>
        </w:rPr>
        <w:t xml:space="preserve"> kahvaltı </w:t>
      </w:r>
      <w:proofErr w:type="gramStart"/>
      <w:r w:rsidR="002902D4">
        <w:rPr>
          <w:rFonts w:ascii="Segoe UI" w:hAnsi="Segoe UI" w:cs="Segoe UI"/>
          <w:noProof w:val="0"/>
          <w:sz w:val="18"/>
          <w:szCs w:val="18"/>
        </w:rPr>
        <w:t>dahil</w:t>
      </w:r>
      <w:proofErr w:type="gramEnd"/>
      <w:r w:rsidR="00852DC0">
        <w:rPr>
          <w:rFonts w:ascii="Segoe UI" w:hAnsi="Segoe UI" w:cs="Segoe UI"/>
          <w:noProof w:val="0"/>
          <w:sz w:val="18"/>
          <w:szCs w:val="18"/>
        </w:rPr>
        <w:t xml:space="preserve"> </w:t>
      </w:r>
      <w:r w:rsidRPr="00B3260E">
        <w:rPr>
          <w:rFonts w:ascii="Segoe UI" w:hAnsi="Segoe UI" w:cs="Segoe UI"/>
          <w:noProof w:val="0"/>
          <w:sz w:val="18"/>
          <w:szCs w:val="18"/>
        </w:rPr>
        <w:t xml:space="preserve">konaklamalar, </w:t>
      </w:r>
    </w:p>
    <w:p w:rsidR="00F45EF5" w:rsidRDefault="008E54A6" w:rsidP="009A5602">
      <w:pPr>
        <w:pStyle w:val="Normal2"/>
        <w:ind w:right="-54"/>
        <w:jc w:val="both"/>
        <w:rPr>
          <w:rFonts w:ascii="Segoe UI" w:hAnsi="Segoe UI" w:cs="Segoe UI"/>
          <w:sz w:val="18"/>
          <w:szCs w:val="18"/>
        </w:rPr>
      </w:pPr>
      <w:r w:rsidRPr="00B3260E">
        <w:rPr>
          <w:rFonts w:ascii="Segoe UI" w:hAnsi="Segoe UI" w:cs="Segoe UI"/>
          <w:b/>
          <w:sz w:val="18"/>
          <w:szCs w:val="18"/>
        </w:rPr>
        <w:sym w:font="Wingdings" w:char="F097"/>
      </w:r>
      <w:r>
        <w:rPr>
          <w:rFonts w:ascii="Segoe UI" w:hAnsi="Segoe UI" w:cs="Segoe UI"/>
          <w:sz w:val="18"/>
          <w:szCs w:val="18"/>
        </w:rPr>
        <w:t>Havalimanı</w:t>
      </w:r>
      <w:r w:rsidR="004F1864">
        <w:rPr>
          <w:rFonts w:ascii="Segoe UI" w:hAnsi="Segoe UI" w:cs="Segoe UI"/>
          <w:sz w:val="18"/>
          <w:szCs w:val="18"/>
        </w:rPr>
        <w:t xml:space="preserve"> vergi </w:t>
      </w:r>
      <w:r>
        <w:rPr>
          <w:rFonts w:ascii="Segoe UI" w:hAnsi="Segoe UI" w:cs="Segoe UI"/>
          <w:sz w:val="18"/>
          <w:szCs w:val="18"/>
        </w:rPr>
        <w:t>bedeli,</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sidR="006906D8" w:rsidRPr="006906D8">
        <w:rPr>
          <w:rFonts w:ascii="Segoe UI" w:hAnsi="Segoe UI" w:cs="Segoe UI"/>
          <w:sz w:val="18"/>
          <w:szCs w:val="18"/>
        </w:rPr>
        <w:t xml:space="preserve"> </w:t>
      </w:r>
      <w:r w:rsidR="006906D8">
        <w:rPr>
          <w:rFonts w:ascii="Segoe UI" w:hAnsi="Segoe UI" w:cs="Segoe UI"/>
          <w:sz w:val="18"/>
          <w:szCs w:val="18"/>
        </w:rPr>
        <w:t xml:space="preserve">Roma, Floransa, Bologna, Parma, Cenova, Torino, Milano ve Como </w:t>
      </w:r>
      <w:r w:rsidR="006906D8">
        <w:rPr>
          <w:rFonts w:ascii="Segoe UI" w:hAnsi="Segoe UI" w:cs="Segoe UI"/>
          <w:noProof w:val="0"/>
          <w:sz w:val="18"/>
          <w:szCs w:val="18"/>
        </w:rPr>
        <w:t>panoramik şehir turları,</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w:t>
      </w:r>
      <w:r w:rsidRPr="00B3260E">
        <w:rPr>
          <w:rFonts w:ascii="Segoe UI" w:hAnsi="Segoe UI" w:cs="Segoe UI"/>
          <w:noProof w:val="0"/>
          <w:sz w:val="18"/>
          <w:szCs w:val="18"/>
        </w:rPr>
        <w:t>rofesyonel</w:t>
      </w:r>
      <w:r w:rsidR="004F1864">
        <w:rPr>
          <w:rFonts w:ascii="Segoe UI" w:hAnsi="Segoe UI" w:cs="Segoe UI"/>
          <w:noProof w:val="0"/>
          <w:sz w:val="18"/>
          <w:szCs w:val="18"/>
        </w:rPr>
        <w:t xml:space="preserve"> Türkçe</w:t>
      </w:r>
      <w:r w:rsidRPr="00B3260E">
        <w:rPr>
          <w:rFonts w:ascii="Segoe UI" w:hAnsi="Segoe UI" w:cs="Segoe UI"/>
          <w:noProof w:val="0"/>
          <w:sz w:val="18"/>
          <w:szCs w:val="18"/>
        </w:rPr>
        <w:t xml:space="preserve"> rehberlik hizmetleri</w:t>
      </w:r>
    </w:p>
    <w:p w:rsidR="00F45EF5" w:rsidRDefault="009A5602" w:rsidP="009A5602">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Otel vergileri &amp; turist şehir vergileri,</w:t>
      </w:r>
    </w:p>
    <w:p w:rsidR="00E57897" w:rsidRDefault="00E57897" w:rsidP="009A5602">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TURSAB zorunlu mesleki sorumluluk sigortası</w:t>
      </w:r>
    </w:p>
    <w:p w:rsidR="004E7064" w:rsidRDefault="004E7064" w:rsidP="009A5602">
      <w:pPr>
        <w:pStyle w:val="Normal2"/>
        <w:ind w:right="-54"/>
        <w:jc w:val="both"/>
        <w:rPr>
          <w:rFonts w:ascii="Segoe UI" w:hAnsi="Segoe UI" w:cs="Segoe UI"/>
          <w:noProof w:val="0"/>
          <w:sz w:val="18"/>
          <w:szCs w:val="18"/>
        </w:rPr>
      </w:pPr>
    </w:p>
    <w:p w:rsidR="009A5602" w:rsidRDefault="009A5602" w:rsidP="009A5602">
      <w:pPr>
        <w:jc w:val="both"/>
        <w:rPr>
          <w:rFonts w:ascii="Segoe UI" w:hAnsi="Segoe UI" w:cs="Segoe UI"/>
          <w:b/>
          <w:bCs/>
          <w:sz w:val="18"/>
          <w:szCs w:val="18"/>
          <w:lang w:val="tr-TR"/>
        </w:rPr>
      </w:pPr>
      <w:r>
        <w:rPr>
          <w:rFonts w:ascii="Segoe UI" w:hAnsi="Segoe UI" w:cs="Segoe UI"/>
          <w:b/>
          <w:bCs/>
          <w:sz w:val="18"/>
          <w:szCs w:val="18"/>
          <w:lang w:val="tr-TR"/>
        </w:rPr>
        <w:t xml:space="preserve">FİYATLARIMIZA </w:t>
      </w:r>
      <w:proofErr w:type="gramStart"/>
      <w:r>
        <w:rPr>
          <w:rFonts w:ascii="Segoe UI" w:hAnsi="Segoe UI" w:cs="Segoe UI"/>
          <w:b/>
          <w:bCs/>
          <w:sz w:val="18"/>
          <w:szCs w:val="18"/>
          <w:lang w:val="tr-TR"/>
        </w:rPr>
        <w:t>DAHİL</w:t>
      </w:r>
      <w:proofErr w:type="gramEnd"/>
      <w:r>
        <w:rPr>
          <w:rFonts w:ascii="Segoe UI" w:hAnsi="Segoe UI" w:cs="Segoe UI"/>
          <w:b/>
          <w:bCs/>
          <w:sz w:val="18"/>
          <w:szCs w:val="18"/>
          <w:lang w:val="tr-TR"/>
        </w:rPr>
        <w:t xml:space="preserve"> OLMAYAN SERVİSLERİMİZ</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Vize ücreti ve servis bedeli (120 Euro ) </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sidR="00981FF2">
        <w:rPr>
          <w:rFonts w:ascii="Segoe UI" w:hAnsi="Segoe UI" w:cs="Segoe UI"/>
          <w:sz w:val="18"/>
          <w:szCs w:val="18"/>
          <w:lang w:val="tr-TR"/>
        </w:rPr>
        <w:t>Seyahat Sağlık</w:t>
      </w:r>
      <w:r w:rsidR="00AD283F">
        <w:rPr>
          <w:rFonts w:ascii="Segoe UI" w:hAnsi="Segoe UI" w:cs="Segoe UI"/>
          <w:sz w:val="18"/>
          <w:szCs w:val="18"/>
          <w:lang w:val="tr-TR"/>
        </w:rPr>
        <w:t xml:space="preserve"> sigortası (15</w:t>
      </w:r>
      <w:r>
        <w:rPr>
          <w:rFonts w:ascii="Segoe UI" w:hAnsi="Segoe UI" w:cs="Segoe UI"/>
          <w:sz w:val="18"/>
          <w:szCs w:val="18"/>
          <w:lang w:val="tr-TR"/>
        </w:rPr>
        <w:t xml:space="preserve"> Euro) </w:t>
      </w:r>
    </w:p>
    <w:p w:rsidR="00545261"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sidR="002902D4">
        <w:rPr>
          <w:rFonts w:ascii="Segoe UI" w:hAnsi="Segoe UI" w:cs="Segoe UI"/>
          <w:sz w:val="18"/>
          <w:szCs w:val="18"/>
          <w:lang w:val="tr-TR"/>
        </w:rPr>
        <w:t>Her türlü otel ekstraları ve kişisel harcamalar</w:t>
      </w:r>
      <w:r>
        <w:rPr>
          <w:rFonts w:ascii="Segoe UI" w:hAnsi="Segoe UI" w:cs="Segoe UI"/>
          <w:sz w:val="18"/>
          <w:szCs w:val="18"/>
          <w:lang w:val="tr-TR"/>
        </w:rPr>
        <w:t xml:space="preserve"> </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sidR="002902D4">
        <w:rPr>
          <w:rFonts w:ascii="Segoe UI" w:hAnsi="Segoe UI" w:cs="Segoe UI"/>
          <w:sz w:val="18"/>
          <w:szCs w:val="18"/>
          <w:lang w:val="tr-TR"/>
        </w:rPr>
        <w:t xml:space="preserve">Yurtdışı çıkış vergisi </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Müze, ören yerleri ve buna benzer tüm giriş ücretleri,</w:t>
      </w:r>
    </w:p>
    <w:p w:rsidR="00E57897" w:rsidRDefault="009A5602" w:rsidP="00F45EF5">
      <w:pPr>
        <w:ind w:right="72"/>
        <w:jc w:val="both"/>
        <w:rPr>
          <w:rFonts w:ascii="Segoe UI" w:hAnsi="Segoe UI" w:cs="Segoe UI"/>
          <w:sz w:val="18"/>
          <w:szCs w:val="18"/>
          <w:lang w:val="tr-TR"/>
        </w:rPr>
      </w:pPr>
      <w:r>
        <w:rPr>
          <w:rFonts w:ascii="Segoe UI" w:hAnsi="Segoe UI" w:cs="Segoe UI"/>
          <w:b/>
          <w:sz w:val="18"/>
          <w:szCs w:val="18"/>
        </w:rPr>
        <w:sym w:font="Wingdings" w:char="F097"/>
      </w:r>
      <w:r w:rsidR="002902D4">
        <w:rPr>
          <w:rFonts w:ascii="Segoe UI" w:hAnsi="Segoe UI" w:cs="Segoe UI"/>
          <w:b/>
          <w:sz w:val="18"/>
          <w:szCs w:val="18"/>
        </w:rPr>
        <w:t xml:space="preserve"> </w:t>
      </w:r>
      <w:r w:rsidR="002902D4">
        <w:rPr>
          <w:rFonts w:ascii="Segoe UI" w:hAnsi="Segoe UI" w:cs="Segoe UI"/>
          <w:sz w:val="18"/>
          <w:szCs w:val="18"/>
          <w:lang w:val="tr-TR"/>
        </w:rPr>
        <w:t>Programda belirtilen tüm ekstra turlar</w:t>
      </w:r>
    </w:p>
    <w:p w:rsidR="002902D4" w:rsidRDefault="002902D4" w:rsidP="002902D4">
      <w:pPr>
        <w:ind w:right="72"/>
        <w:jc w:val="both"/>
        <w:rPr>
          <w:rFonts w:ascii="Segoe UI" w:hAnsi="Segoe UI" w:cs="Segoe UI"/>
          <w:sz w:val="18"/>
          <w:szCs w:val="18"/>
          <w:lang w:val="tr-TR"/>
        </w:rPr>
      </w:pPr>
      <w:r>
        <w:rPr>
          <w:rFonts w:ascii="Segoe UI" w:hAnsi="Segoe UI" w:cs="Segoe UI"/>
          <w:b/>
          <w:sz w:val="18"/>
          <w:szCs w:val="18"/>
        </w:rPr>
        <w:sym w:font="Wingdings" w:char="F097"/>
      </w:r>
      <w:r w:rsidR="00F60846">
        <w:rPr>
          <w:rFonts w:ascii="Segoe UI" w:hAnsi="Segoe UI" w:cs="Segoe UI"/>
          <w:sz w:val="18"/>
          <w:szCs w:val="18"/>
          <w:lang w:val="tr-TR"/>
        </w:rPr>
        <w:t>Rehber ve</w:t>
      </w:r>
      <w:r>
        <w:rPr>
          <w:rFonts w:ascii="Segoe UI" w:hAnsi="Segoe UI" w:cs="Segoe UI"/>
          <w:sz w:val="18"/>
          <w:szCs w:val="18"/>
          <w:lang w:val="tr-TR"/>
        </w:rPr>
        <w:t xml:space="preserve"> </w:t>
      </w:r>
      <w:r w:rsidRPr="009F7BDB">
        <w:rPr>
          <w:rFonts w:ascii="Segoe UI" w:hAnsi="Segoe UI" w:cs="Segoe UI"/>
          <w:sz w:val="18"/>
          <w:szCs w:val="18"/>
          <w:lang w:val="tr-TR"/>
        </w:rPr>
        <w:t>şoför</w:t>
      </w:r>
      <w:r>
        <w:rPr>
          <w:rFonts w:ascii="Segoe UI" w:hAnsi="Segoe UI" w:cs="Segoe UI"/>
          <w:sz w:val="18"/>
          <w:szCs w:val="18"/>
          <w:lang w:val="tr-TR"/>
        </w:rPr>
        <w:t xml:space="preserve"> </w:t>
      </w:r>
      <w:r w:rsidR="00F60846">
        <w:rPr>
          <w:rFonts w:ascii="Segoe UI" w:hAnsi="Segoe UI" w:cs="Segoe UI"/>
          <w:sz w:val="18"/>
          <w:szCs w:val="18"/>
          <w:lang w:val="tr-TR"/>
        </w:rPr>
        <w:t>bahşişleri</w:t>
      </w:r>
    </w:p>
    <w:p w:rsidR="002902D4" w:rsidRPr="00BF287F" w:rsidRDefault="002902D4" w:rsidP="00F45EF5">
      <w:pPr>
        <w:ind w:right="72"/>
        <w:jc w:val="both"/>
        <w:rPr>
          <w:rFonts w:ascii="Segoe UI" w:hAnsi="Segoe UI" w:cs="Segoe UI"/>
          <w:sz w:val="18"/>
          <w:szCs w:val="18"/>
          <w:lang w:val="tr-TR"/>
        </w:rPr>
      </w:pPr>
    </w:p>
    <w:p w:rsidR="000D185C" w:rsidRPr="00734017" w:rsidRDefault="000D185C" w:rsidP="008E54A6">
      <w:pPr>
        <w:jc w:val="both"/>
        <w:rPr>
          <w:rFonts w:ascii="Segoe UI" w:hAnsi="Segoe UI" w:cs="Segoe UI"/>
          <w:sz w:val="10"/>
          <w:szCs w:val="10"/>
          <w:lang w:val="tr-TR"/>
        </w:rPr>
      </w:pPr>
    </w:p>
    <w:p w:rsidR="00576FBA" w:rsidRDefault="00576FBA" w:rsidP="00576FBA">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4E7064" w:rsidRDefault="00576FBA" w:rsidP="00576FBA">
      <w:pPr>
        <w:spacing w:line="276" w:lineRule="auto"/>
        <w:rPr>
          <w:rFonts w:ascii="Segoe UI" w:hAnsi="Segoe UI" w:cs="Segoe UI"/>
          <w:b/>
          <w:bCs/>
          <w:sz w:val="18"/>
          <w:szCs w:val="18"/>
        </w:rPr>
      </w:pPr>
      <w:r>
        <w:rPr>
          <w:rFonts w:ascii="Segoe UI" w:hAnsi="Segoe UI" w:cs="Segoe UI"/>
          <w:b/>
          <w:bCs/>
          <w:sz w:val="18"/>
          <w:szCs w:val="18"/>
        </w:rPr>
        <w:t xml:space="preserve">***Tur Programımız minimum 40 </w:t>
      </w:r>
      <w:proofErr w:type="gramStart"/>
      <w:r>
        <w:rPr>
          <w:rFonts w:ascii="Segoe UI" w:hAnsi="Segoe UI" w:cs="Segoe UI"/>
          <w:b/>
          <w:bCs/>
          <w:sz w:val="18"/>
          <w:szCs w:val="18"/>
        </w:rPr>
        <w:t>kişi</w:t>
      </w:r>
      <w:proofErr w:type="gramEnd"/>
      <w:r>
        <w:rPr>
          <w:rFonts w:ascii="Segoe UI" w:hAnsi="Segoe UI" w:cs="Segoe UI"/>
          <w:b/>
          <w:bCs/>
          <w:sz w:val="18"/>
          <w:szCs w:val="18"/>
        </w:rPr>
        <w:t xml:space="preserve"> katılım şartı ile düzenlenmektedir.  </w:t>
      </w:r>
      <w:proofErr w:type="gramStart"/>
      <w:r>
        <w:rPr>
          <w:rFonts w:ascii="Segoe UI" w:hAnsi="Segoe UI" w:cs="Segoe UI"/>
          <w:b/>
          <w:bCs/>
          <w:sz w:val="18"/>
          <w:szCs w:val="18"/>
        </w:rPr>
        <w:t>Gezi için yeterli katılım sağlanamadığı takdirde, lokal Türkçe veya İngilizce rehberlik ile opere edilebilecektir.</w:t>
      </w:r>
      <w:proofErr w:type="gramEnd"/>
      <w:r>
        <w:rPr>
          <w:rFonts w:ascii="Segoe UI" w:hAnsi="Segoe UI" w:cs="Segoe UI"/>
          <w:b/>
          <w:bCs/>
          <w:sz w:val="18"/>
          <w:szCs w:val="18"/>
        </w:rPr>
        <w:t xml:space="preserve"> </w:t>
      </w:r>
      <w:proofErr w:type="gramStart"/>
      <w:r>
        <w:rPr>
          <w:rFonts w:ascii="Segoe UI" w:hAnsi="Segoe UI" w:cs="Segoe UI"/>
          <w:b/>
          <w:bCs/>
          <w:sz w:val="18"/>
          <w:szCs w:val="18"/>
        </w:rPr>
        <w:t>Son iptal bildirim tarihi tur kakışına 20 gün kaladır.</w:t>
      </w:r>
      <w:proofErr w:type="gramEnd"/>
      <w:r>
        <w:rPr>
          <w:rFonts w:ascii="Segoe UI" w:hAnsi="Segoe UI" w:cs="Segoe UI"/>
          <w:b/>
          <w:bCs/>
          <w:sz w:val="18"/>
          <w:szCs w:val="18"/>
        </w:rPr>
        <w:t xml:space="preserve"> </w:t>
      </w:r>
      <w:proofErr w:type="gramStart"/>
      <w:r>
        <w:rPr>
          <w:rFonts w:ascii="Segoe UI" w:hAnsi="Segoe UI" w:cs="Segoe UI"/>
          <w:b/>
          <w:bCs/>
          <w:sz w:val="18"/>
          <w:szCs w:val="18"/>
        </w:rPr>
        <w:t>Katılım yetersizliği nedeniyle iptal edilen tur acenteniz aracılığı ile tarafınıza bildirilecektir.</w:t>
      </w:r>
      <w:proofErr w:type="gramEnd"/>
      <w:r>
        <w:rPr>
          <w:rFonts w:ascii="Segoe UI" w:hAnsi="Segoe UI" w:cs="Segoe UI"/>
          <w:b/>
          <w:bCs/>
          <w:sz w:val="18"/>
          <w:szCs w:val="18"/>
        </w:rPr>
        <w:t xml:space="preserve"> </w:t>
      </w:r>
      <w:r>
        <w:rPr>
          <w:rFonts w:ascii="Segoe UI" w:hAnsi="Segoe UI" w:cs="Segoe UI"/>
          <w:b/>
          <w:bCs/>
          <w:sz w:val="18"/>
          <w:szCs w:val="18"/>
        </w:rPr>
        <w:br/>
        <w:t xml:space="preserve">***Tur programında isim belirtilmeden sadece kategori bilgisi verildiği ve/veya aynı destinasyon için seçenekli bulunduğu durumlarda </w:t>
      </w:r>
      <w:proofErr w:type="gramStart"/>
      <w:r>
        <w:rPr>
          <w:rFonts w:ascii="Segoe UI" w:hAnsi="Segoe UI" w:cs="Segoe UI"/>
          <w:b/>
          <w:bCs/>
          <w:sz w:val="18"/>
          <w:szCs w:val="18"/>
        </w:rPr>
        <w:t>otel(</w:t>
      </w:r>
      <w:proofErr w:type="gramEnd"/>
      <w:r>
        <w:rPr>
          <w:rFonts w:ascii="Segoe UI" w:hAnsi="Segoe UI" w:cs="Segoe UI"/>
          <w:b/>
          <w:bCs/>
          <w:sz w:val="18"/>
          <w:szCs w:val="18"/>
        </w:rPr>
        <w:t>ler) gezi hareketinden 48 saat önce acenteniz tarafından bildirilecektir.</w:t>
      </w:r>
      <w:r>
        <w:rPr>
          <w:rFonts w:ascii="Segoe UI" w:hAnsi="Segoe UI" w:cs="Segoe UI"/>
          <w:b/>
          <w:bCs/>
          <w:sz w:val="18"/>
          <w:szCs w:val="18"/>
        </w:rPr>
        <w:br/>
        <w:t>***Fuar, kongre, konser</w:t>
      </w:r>
      <w:proofErr w:type="gramStart"/>
      <w:r>
        <w:rPr>
          <w:rFonts w:ascii="Segoe UI" w:hAnsi="Segoe UI" w:cs="Segoe UI"/>
          <w:b/>
          <w:bCs/>
          <w:sz w:val="18"/>
          <w:szCs w:val="18"/>
        </w:rPr>
        <w:t>,  etkinlik</w:t>
      </w:r>
      <w:proofErr w:type="gramEnd"/>
      <w:r>
        <w:rPr>
          <w:rFonts w:ascii="Segoe UI" w:hAnsi="Segoe UI" w:cs="Segoe UI"/>
          <w:b/>
          <w:bCs/>
          <w:sz w:val="18"/>
          <w:szCs w:val="18"/>
        </w:rPr>
        <w:t xml:space="preserve">, spor turnuvası vb. gibi dönemlerde oteller belirtilen km’ lerden fazla mesafede kullanılabilir. </w:t>
      </w:r>
      <w:proofErr w:type="gramStart"/>
      <w:r>
        <w:rPr>
          <w:rFonts w:ascii="Segoe UI" w:hAnsi="Segoe UI" w:cs="Segoe UI"/>
          <w:b/>
          <w:bCs/>
          <w:sz w:val="18"/>
          <w:szCs w:val="18"/>
        </w:rPr>
        <w:t>Böyle bir durumda, turun hareket tarihinden 15 gün önce acenteniz tarafından bilgi verilecektir.</w:t>
      </w:r>
      <w:proofErr w:type="gramEnd"/>
      <w:r>
        <w:rPr>
          <w:rFonts w:ascii="Segoe UI" w:hAnsi="Segoe UI" w:cs="Segoe UI"/>
          <w:b/>
          <w:bCs/>
          <w:sz w:val="18"/>
          <w:szCs w:val="18"/>
        </w:rPr>
        <w:br/>
        <w:t xml:space="preserve">*** 3 Kişilik odalar, otellerin müsaitliğine göre verilebilmekte olup, bu tip odalarda 3. </w:t>
      </w:r>
      <w:proofErr w:type="gramStart"/>
      <w:r>
        <w:rPr>
          <w:rFonts w:ascii="Segoe UI" w:hAnsi="Segoe UI" w:cs="Segoe UI"/>
          <w:b/>
          <w:bCs/>
          <w:sz w:val="18"/>
          <w:szCs w:val="18"/>
        </w:rPr>
        <w:t>Kişiye tahsis edilen yatak standart yataklardan küçüktür.</w:t>
      </w:r>
      <w:proofErr w:type="gramEnd"/>
      <w:r>
        <w:rPr>
          <w:rFonts w:ascii="Segoe UI" w:hAnsi="Segoe UI" w:cs="Segoe UI"/>
          <w:b/>
          <w:bCs/>
          <w:sz w:val="18"/>
          <w:szCs w:val="18"/>
        </w:rPr>
        <w:t xml:space="preserve"> </w:t>
      </w:r>
      <w:proofErr w:type="gramStart"/>
      <w:r>
        <w:rPr>
          <w:rFonts w:ascii="Segoe UI" w:hAnsi="Segoe UI" w:cs="Segoe UI"/>
          <w:b/>
          <w:bCs/>
          <w:sz w:val="18"/>
          <w:szCs w:val="18"/>
        </w:rPr>
        <w:t>3 Kişilik odalar 1 büyük yatak + 1ilave yataktan oluşmaktadır.</w:t>
      </w:r>
      <w:proofErr w:type="gramEnd"/>
      <w:r>
        <w:rPr>
          <w:rFonts w:ascii="Segoe UI" w:hAnsi="Segoe UI" w:cs="Segoe UI"/>
          <w:b/>
          <w:bCs/>
          <w:sz w:val="18"/>
          <w:szCs w:val="18"/>
        </w:rPr>
        <w:t xml:space="preserve"> </w:t>
      </w:r>
      <w:proofErr w:type="gramStart"/>
      <w:r>
        <w:rPr>
          <w:rFonts w:ascii="Segoe UI" w:hAnsi="Segoe UI" w:cs="Segoe UI"/>
          <w:b/>
          <w:bCs/>
          <w:sz w:val="18"/>
          <w:szCs w:val="18"/>
        </w:rPr>
        <w:t>İlave yataklar.</w:t>
      </w:r>
      <w:proofErr w:type="gramEnd"/>
      <w:r>
        <w:rPr>
          <w:rFonts w:ascii="Segoe UI" w:hAnsi="Segoe UI" w:cs="Segoe UI"/>
          <w:b/>
          <w:bCs/>
          <w:sz w:val="18"/>
          <w:szCs w:val="18"/>
        </w:rPr>
        <w:t xml:space="preserve"> Açma-kapama ve coach bed olarak adlandırılan yataklardan oluştukları için Tur katılımcısı 3. Kişi ve/veya çocuk rezervasyonlarında odalarda yaşanabilecek sıkışıklık ve yatak tipini </w:t>
      </w:r>
      <w:proofErr w:type="gramStart"/>
      <w:r>
        <w:rPr>
          <w:rFonts w:ascii="Segoe UI" w:hAnsi="Segoe UI" w:cs="Segoe UI"/>
          <w:b/>
          <w:bCs/>
          <w:sz w:val="18"/>
          <w:szCs w:val="18"/>
        </w:rPr>
        <w:t>kabul</w:t>
      </w:r>
      <w:proofErr w:type="gramEnd"/>
      <w:r>
        <w:rPr>
          <w:rFonts w:ascii="Segoe UI" w:hAnsi="Segoe UI" w:cs="Segoe UI"/>
          <w:b/>
          <w:bCs/>
          <w:sz w:val="18"/>
          <w:szCs w:val="18"/>
        </w:rPr>
        <w:t xml:space="preserve"> ettiklerini beyan etmiş sayılırlar. </w:t>
      </w:r>
      <w:proofErr w:type="gramStart"/>
      <w:r>
        <w:rPr>
          <w:rFonts w:ascii="Segoe UI" w:hAnsi="Segoe UI" w:cs="Segoe UI"/>
          <w:b/>
          <w:bCs/>
          <w:sz w:val="18"/>
          <w:szCs w:val="18"/>
        </w:rPr>
        <w:t>Çocuk indirimleri 2 yetişkin yanında kalan –yaş grubuna uyan- tek çocuk için geçerlidir.</w:t>
      </w:r>
      <w:proofErr w:type="gramEnd"/>
    </w:p>
    <w:p w:rsidR="00576FBA" w:rsidRPr="00817FB9" w:rsidRDefault="00576FBA" w:rsidP="00576FBA">
      <w:pPr>
        <w:spacing w:line="276" w:lineRule="auto"/>
        <w:rPr>
          <w:rFonts w:ascii="Segoe UI" w:hAnsi="Segoe UI" w:cs="Segoe UI"/>
          <w:b/>
          <w:bCs/>
          <w:sz w:val="18"/>
          <w:szCs w:val="18"/>
        </w:rPr>
      </w:pPr>
      <w:r>
        <w:rPr>
          <w:rFonts w:ascii="Segoe UI" w:hAnsi="Segoe UI" w:cs="Segoe UI"/>
          <w:b/>
          <w:bCs/>
          <w:sz w:val="18"/>
          <w:szCs w:val="18"/>
        </w:rPr>
        <w:br/>
        <w:t>***</w:t>
      </w:r>
      <w:r w:rsidRPr="00946434">
        <w:rPr>
          <w:rFonts w:ascii="Segoe UI" w:hAnsi="Segoe UI" w:cs="Segoe UI"/>
          <w:b/>
          <w:bCs/>
          <w:sz w:val="18"/>
          <w:szCs w:val="18"/>
        </w:rPr>
        <w:t xml:space="preserve">Tura iştirak </w:t>
      </w:r>
      <w:proofErr w:type="gramStart"/>
      <w:r w:rsidRPr="00946434">
        <w:rPr>
          <w:rFonts w:ascii="Segoe UI" w:hAnsi="Segoe UI" w:cs="Segoe UI"/>
          <w:b/>
          <w:bCs/>
          <w:sz w:val="18"/>
          <w:szCs w:val="18"/>
        </w:rPr>
        <w:t>eden</w:t>
      </w:r>
      <w:proofErr w:type="gramEnd"/>
      <w:r w:rsidRPr="00946434">
        <w:rPr>
          <w:rFonts w:ascii="Segoe UI" w:hAnsi="Segoe UI" w:cs="Segoe UI"/>
          <w:b/>
          <w:bCs/>
          <w:sz w:val="18"/>
          <w:szCs w:val="18"/>
        </w:rPr>
        <w:t xml:space="preserve"> kişilerin, şahsi eşyaları, çantaları, valizleri kendi sorumluluğunda olup, unutulan/kaybolan/çalınan eşyalardan </w:t>
      </w:r>
      <w:r>
        <w:rPr>
          <w:rFonts w:ascii="Segoe UI" w:hAnsi="Segoe UI" w:cs="Segoe UI"/>
          <w:b/>
          <w:bCs/>
          <w:sz w:val="18"/>
          <w:szCs w:val="18"/>
        </w:rPr>
        <w:lastRenderedPageBreak/>
        <w:t>Flyexpress</w:t>
      </w:r>
      <w:r w:rsidRPr="00946434">
        <w:rPr>
          <w:rFonts w:ascii="Segoe UI" w:hAnsi="Segoe UI" w:cs="Segoe UI"/>
          <w:b/>
          <w:bCs/>
          <w:sz w:val="18"/>
          <w:szCs w:val="18"/>
        </w:rPr>
        <w:t xml:space="preserve"> sorumlu değildir. </w:t>
      </w:r>
      <w:proofErr w:type="gramStart"/>
      <w:r w:rsidRPr="00946434">
        <w:rPr>
          <w:rFonts w:ascii="Segoe UI" w:hAnsi="Segoe UI" w:cs="Segoe UI"/>
          <w:b/>
          <w:bCs/>
          <w:sz w:val="18"/>
          <w:szCs w:val="18"/>
        </w:rPr>
        <w:t>Unutulan eşyaların bulunma durumlarında Ülkeye ve/veya kişiye ulaştırılması sırasında yapılan masraflar eşya sahibine aittir.</w:t>
      </w:r>
      <w:proofErr w:type="gramEnd"/>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 xml:space="preserve">***Tur paketine dahil olan panoramik şehir turları, </w:t>
      </w:r>
      <w:proofErr w:type="gramStart"/>
      <w:r>
        <w:rPr>
          <w:rFonts w:ascii="Segoe UI" w:hAnsi="Segoe UI" w:cs="Segoe UI"/>
          <w:b/>
          <w:bCs/>
          <w:sz w:val="18"/>
          <w:szCs w:val="18"/>
        </w:rPr>
        <w:t>şehirlerin  genel</w:t>
      </w:r>
      <w:proofErr w:type="gramEnd"/>
      <w:r>
        <w:rPr>
          <w:rFonts w:ascii="Segoe UI" w:hAnsi="Segoe UI" w:cs="Segoe UI"/>
          <w:b/>
          <w:bCs/>
          <w:sz w:val="18"/>
          <w:szCs w:val="18"/>
        </w:rPr>
        <w:t xml:space="preserve">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w:t>
      </w:r>
      <w:proofErr w:type="gramStart"/>
      <w:r>
        <w:rPr>
          <w:rFonts w:ascii="Segoe UI" w:hAnsi="Segoe UI" w:cs="Segoe UI"/>
          <w:b/>
          <w:bCs/>
          <w:sz w:val="18"/>
          <w:szCs w:val="18"/>
        </w:rPr>
        <w:t>,  girilmesine</w:t>
      </w:r>
      <w:proofErr w:type="gramEnd"/>
      <w:r>
        <w:rPr>
          <w:rFonts w:ascii="Segoe UI" w:hAnsi="Segoe UI" w:cs="Segoe UI"/>
          <w:b/>
          <w:bCs/>
          <w:sz w:val="18"/>
          <w:szCs w:val="18"/>
        </w:rPr>
        <w:t xml:space="preserve"> izin verilmeyen veya her hangi bir etkinlik nedeniyle kapalı yollar sebebiyle gerçekleşmediği takdirde, keza hava şartları nedeniyle turun yapılması imkansız hale geldiği durumlarda bahse konu turların yapılamamasından Flyexpress sorumlu değildir. </w:t>
      </w:r>
      <w:proofErr w:type="gramStart"/>
      <w:r>
        <w:rPr>
          <w:rFonts w:ascii="Segoe UI" w:hAnsi="Segoe UI" w:cs="Segoe UI"/>
          <w:b/>
          <w:bCs/>
          <w:sz w:val="18"/>
          <w:szCs w:val="18"/>
        </w:rPr>
        <w:t>Bazı turlar kapalı yollar veya araç girişine izin verilmeyen noktalarda imkanlar dâhilin de toplu taşıma veya yaya olarak yapılabilir.</w:t>
      </w:r>
      <w:proofErr w:type="gramEnd"/>
      <w:r>
        <w:rPr>
          <w:rFonts w:ascii="Segoe UI" w:hAnsi="Segoe UI" w:cs="Segoe UI"/>
          <w:b/>
          <w:bCs/>
          <w:sz w:val="18"/>
          <w:szCs w:val="18"/>
        </w:rPr>
        <w:br/>
        <w:t xml:space="preserve">***Ekstra turlar, servis aldığımız yerel acente tarafından en </w:t>
      </w:r>
      <w:proofErr w:type="gramStart"/>
      <w:r>
        <w:rPr>
          <w:rFonts w:ascii="Segoe UI" w:hAnsi="Segoe UI" w:cs="Segoe UI"/>
          <w:b/>
          <w:bCs/>
          <w:sz w:val="18"/>
          <w:szCs w:val="18"/>
        </w:rPr>
        <w:t>az</w:t>
      </w:r>
      <w:proofErr w:type="gramEnd"/>
      <w:r>
        <w:rPr>
          <w:rFonts w:ascii="Segoe UI" w:hAnsi="Segoe UI" w:cs="Segoe UI"/>
          <w:b/>
          <w:bCs/>
          <w:sz w:val="18"/>
          <w:szCs w:val="18"/>
        </w:rPr>
        <w:t xml:space="preserve"> 10 kişi katılım şartı ile düzenlenmektedir. </w:t>
      </w:r>
      <w:proofErr w:type="gramStart"/>
      <w:r>
        <w:rPr>
          <w:rFonts w:ascii="Segoe UI" w:hAnsi="Segoe UI" w:cs="Segoe UI"/>
          <w:b/>
          <w:bCs/>
          <w:sz w:val="18"/>
          <w:szCs w:val="18"/>
        </w:rPr>
        <w:t>Yeterli sayı sağlanamadığı takdirde geziler yapılamamakta veya ekstra gezi fiyatları, içerik, kullanılacak araç katılımcı sayısına göre değişiklik göstermektedir.</w:t>
      </w:r>
      <w:proofErr w:type="gramEnd"/>
      <w:r>
        <w:rPr>
          <w:rFonts w:ascii="Segoe UI" w:hAnsi="Segoe UI" w:cs="Segoe UI"/>
          <w:b/>
          <w:bCs/>
          <w:sz w:val="18"/>
          <w:szCs w:val="18"/>
        </w:rPr>
        <w:t xml:space="preserve"> </w:t>
      </w:r>
      <w:proofErr w:type="gramStart"/>
      <w:r>
        <w:rPr>
          <w:rFonts w:ascii="Segoe UI" w:hAnsi="Segoe UI" w:cs="Segoe UI"/>
          <w:b/>
          <w:bCs/>
          <w:sz w:val="18"/>
          <w:szCs w:val="18"/>
        </w:rPr>
        <w:t>Ayrıca turların günleri ve saatleri, gidilecek yerlerde ki müze, ören yerlerinin açık/kapalı olma durumlarına ve hava şartlarına göre rehber tarafından değiştirilebilir.</w:t>
      </w:r>
      <w:proofErr w:type="gramEnd"/>
      <w:r>
        <w:rPr>
          <w:rFonts w:ascii="Segoe UI" w:hAnsi="Segoe UI" w:cs="Segoe UI"/>
          <w:b/>
          <w:bCs/>
          <w:sz w:val="18"/>
          <w:szCs w:val="18"/>
        </w:rPr>
        <w:br/>
        <w:t xml:space="preserve">***Ekstra turlar katılımcının isteğine bağlı olup zorunlu değildir. Tur esnasında düzenlenen ekstra turlara katılmak istemeyen yolcular, yol üzerinde bulunan müsait bir dinlenme tesisinde beklemeyi </w:t>
      </w:r>
      <w:proofErr w:type="gramStart"/>
      <w:r>
        <w:rPr>
          <w:rFonts w:ascii="Segoe UI" w:hAnsi="Segoe UI" w:cs="Segoe UI"/>
          <w:b/>
          <w:bCs/>
          <w:sz w:val="18"/>
          <w:szCs w:val="18"/>
        </w:rPr>
        <w:t>kabul</w:t>
      </w:r>
      <w:proofErr w:type="gramEnd"/>
      <w:r>
        <w:rPr>
          <w:rFonts w:ascii="Segoe UI" w:hAnsi="Segoe UI" w:cs="Segoe UI"/>
          <w:b/>
          <w:bCs/>
          <w:sz w:val="18"/>
          <w:szCs w:val="18"/>
        </w:rPr>
        <w:t xml:space="preserve"> etmiş sayılırlar. </w:t>
      </w:r>
      <w:proofErr w:type="gramStart"/>
      <w:r>
        <w:rPr>
          <w:rFonts w:ascii="Segoe UI" w:hAnsi="Segoe UI" w:cs="Segoe UI"/>
          <w:b/>
          <w:bCs/>
          <w:sz w:val="18"/>
          <w:szCs w:val="18"/>
        </w:rPr>
        <w:t>Bu yolcular ekstra tur başlamadan yol üstü dinlenme tesisine bırakılıp, turun tamamlanması ardından bırakıldıkları noktadan alınırlar.</w:t>
      </w:r>
      <w:proofErr w:type="gramEnd"/>
      <w:r>
        <w:rPr>
          <w:rFonts w:ascii="Segoe UI" w:hAnsi="Segoe UI" w:cs="Segoe UI"/>
          <w:b/>
          <w:bCs/>
          <w:sz w:val="18"/>
          <w:szCs w:val="18"/>
        </w:rPr>
        <w:br/>
        <w:t xml:space="preserve">*** Sadece kategori bilgisi verildiği ve/veya aynı destinasyon için alternatif bilgiler bulunduğu durumda konaklayacağınız </w:t>
      </w:r>
      <w:proofErr w:type="gramStart"/>
      <w:r>
        <w:rPr>
          <w:rFonts w:ascii="Segoe UI" w:hAnsi="Segoe UI" w:cs="Segoe UI"/>
          <w:b/>
          <w:bCs/>
          <w:sz w:val="18"/>
          <w:szCs w:val="18"/>
        </w:rPr>
        <w:t>otel(</w:t>
      </w:r>
      <w:proofErr w:type="gramEnd"/>
      <w:r>
        <w:rPr>
          <w:rFonts w:ascii="Segoe UI" w:hAnsi="Segoe UI" w:cs="Segoe UI"/>
          <w:b/>
          <w:bCs/>
          <w:sz w:val="18"/>
          <w:szCs w:val="18"/>
        </w:rPr>
        <w:t>ler)i gezi hareketinden 48 saat önce öğrenebilirsiniz.</w:t>
      </w:r>
      <w:r>
        <w:rPr>
          <w:rFonts w:ascii="Segoe UI" w:hAnsi="Segoe UI" w:cs="Segoe UI"/>
          <w:b/>
          <w:bCs/>
          <w:sz w:val="18"/>
          <w:szCs w:val="18"/>
        </w:rPr>
        <w:br/>
      </w:r>
      <w:r>
        <w:rPr>
          <w:rFonts w:ascii="Segoe UI" w:hAnsi="Segoe UI" w:cs="Segoe UI"/>
          <w:b/>
          <w:sz w:val="18"/>
          <w:szCs w:val="18"/>
        </w:rPr>
        <w:t xml:space="preserve">***Programda belirtilen iç hat bağlantı saatleri havayolunun tarifesinde bulunan örnek saatler </w:t>
      </w:r>
      <w:proofErr w:type="gramStart"/>
      <w:r>
        <w:rPr>
          <w:rFonts w:ascii="Segoe UI" w:hAnsi="Segoe UI" w:cs="Segoe UI"/>
          <w:b/>
          <w:sz w:val="18"/>
          <w:szCs w:val="18"/>
        </w:rPr>
        <w:t>olup,</w:t>
      </w:r>
      <w:proofErr w:type="gramEnd"/>
      <w:r>
        <w:rPr>
          <w:rFonts w:ascii="Segoe UI" w:hAnsi="Segoe UI" w:cs="Segoe UI"/>
          <w:b/>
          <w:sz w:val="18"/>
          <w:szCs w:val="18"/>
        </w:rPr>
        <w:t xml:space="preserve"> tüm uçuş detayları ve iç hat bağlantı saatlerinin turdan 48 saat önce teyit edilmesi zorunludur.</w:t>
      </w:r>
    </w:p>
    <w:p w:rsidR="00576FBA" w:rsidRPr="00216168" w:rsidRDefault="00576FBA" w:rsidP="00576FBA">
      <w:pPr>
        <w:rPr>
          <w:rFonts w:ascii="Segoe UI" w:hAnsi="Segoe UI" w:cs="Segoe UI"/>
          <w:b/>
          <w:u w:val="single"/>
        </w:rPr>
      </w:pPr>
      <w:r w:rsidRPr="00216168">
        <w:rPr>
          <w:rFonts w:ascii="Segoe UI" w:hAnsi="Segoe UI" w:cs="Segoe UI"/>
          <w:b/>
          <w:u w:val="single"/>
        </w:rPr>
        <w:t>Vize</w:t>
      </w:r>
    </w:p>
    <w:p w:rsidR="00576FBA" w:rsidRPr="0063605E" w:rsidRDefault="00576FBA" w:rsidP="00576FB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w:t>
      </w:r>
      <w:proofErr w:type="gramStart"/>
      <w:r w:rsidRPr="0063605E">
        <w:rPr>
          <w:rFonts w:ascii="Segoe UI" w:hAnsi="Segoe UI" w:cs="Segoe UI"/>
          <w:b/>
          <w:bCs/>
          <w:sz w:val="18"/>
          <w:szCs w:val="18"/>
        </w:rPr>
        <w:t>az</w:t>
      </w:r>
      <w:proofErr w:type="gramEnd"/>
      <w:r w:rsidRPr="0063605E">
        <w:rPr>
          <w:rFonts w:ascii="Segoe UI" w:hAnsi="Segoe UI" w:cs="Segoe UI"/>
          <w:b/>
          <w:bCs/>
          <w:sz w:val="18"/>
          <w:szCs w:val="18"/>
        </w:rPr>
        <w:t xml:space="preserve"> 6 ay geçerli pasaport yeterlidir. </w:t>
      </w:r>
      <w:proofErr w:type="gramStart"/>
      <w:r w:rsidRPr="0063605E">
        <w:rPr>
          <w:rFonts w:ascii="Segoe UI" w:hAnsi="Segoe UI" w:cs="Segoe UI"/>
          <w:b/>
          <w:bCs/>
          <w:sz w:val="18"/>
          <w:szCs w:val="18"/>
        </w:rPr>
        <w:t>Vize alınmış olması, ülkeye giriş yapılabileceği anlamına gelmez, pasaport polisinin sizi ülkeye sokmama yetkisi vardır.</w:t>
      </w:r>
      <w:proofErr w:type="gramEnd"/>
      <w:r w:rsidRPr="0063605E">
        <w:rPr>
          <w:rFonts w:ascii="Segoe UI" w:hAnsi="Segoe UI" w:cs="Segoe UI"/>
          <w:b/>
          <w:bCs/>
          <w:sz w:val="18"/>
          <w:szCs w:val="18"/>
        </w:rPr>
        <w:t xml:space="preserve"> </w:t>
      </w:r>
      <w:proofErr w:type="gramStart"/>
      <w:r w:rsidRPr="0063605E">
        <w:rPr>
          <w:rFonts w:ascii="Segoe UI" w:hAnsi="Segoe UI" w:cs="Segoe UI"/>
          <w:b/>
          <w:bCs/>
          <w:sz w:val="18"/>
          <w:szCs w:val="18"/>
        </w:rPr>
        <w:t>Bu durumdan Fly Express sorumlu değildir, sorumluluk yolcuya aittir.</w:t>
      </w:r>
      <w:proofErr w:type="gramEnd"/>
    </w:p>
    <w:p w:rsidR="00576FBA" w:rsidRPr="0063605E" w:rsidRDefault="00576FBA" w:rsidP="00576FB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T.C. yeşil pasaportu ile seyahat edecek misafirlerimizin, </w:t>
      </w:r>
      <w:proofErr w:type="gramStart"/>
      <w:r w:rsidRPr="0063605E">
        <w:rPr>
          <w:rFonts w:ascii="Segoe UI" w:hAnsi="Segoe UI" w:cs="Segoe UI"/>
          <w:b/>
          <w:bCs/>
          <w:sz w:val="18"/>
          <w:szCs w:val="18"/>
        </w:rPr>
        <w:t>eğer</w:t>
      </w:r>
      <w:proofErr w:type="gramEnd"/>
      <w:r w:rsidRPr="0063605E">
        <w:rPr>
          <w:rFonts w:ascii="Segoe UI" w:hAnsi="Segoe UI" w:cs="Segoe UI"/>
          <w:b/>
          <w:bCs/>
          <w:sz w:val="18"/>
          <w:szCs w:val="18"/>
        </w:rPr>
        <w:t xml:space="preserve"> pasaportlarının alınış tarihi 10 yıldan eski ise; pasaportlarını yenilemeleri gereklidir. Aksi halde gidecekleri ülkeye </w:t>
      </w:r>
      <w:proofErr w:type="gramStart"/>
      <w:r w:rsidRPr="0063605E">
        <w:rPr>
          <w:rFonts w:ascii="Segoe UI" w:hAnsi="Segoe UI" w:cs="Segoe UI"/>
          <w:b/>
          <w:bCs/>
          <w:sz w:val="18"/>
          <w:szCs w:val="18"/>
        </w:rPr>
        <w:t>kabul</w:t>
      </w:r>
      <w:proofErr w:type="gramEnd"/>
      <w:r w:rsidRPr="0063605E">
        <w:rPr>
          <w:rFonts w:ascii="Segoe UI" w:hAnsi="Segoe UI" w:cs="Segoe UI"/>
          <w:b/>
          <w:bCs/>
          <w:sz w:val="18"/>
          <w:szCs w:val="18"/>
        </w:rPr>
        <w:t xml:space="preserve"> edilmeyebilirler ve/veya Türkiye'den havayolu firması tarafından uçuşları gerçekleştirilmeyebilir. </w:t>
      </w:r>
      <w:proofErr w:type="gramStart"/>
      <w:r w:rsidRPr="0063605E">
        <w:rPr>
          <w:rFonts w:ascii="Segoe UI" w:hAnsi="Segoe UI" w:cs="Segoe UI"/>
          <w:b/>
          <w:bCs/>
          <w:sz w:val="18"/>
          <w:szCs w:val="18"/>
        </w:rPr>
        <w:t>Böyle bir durumda sorumluluk yolcuya aittir.</w:t>
      </w:r>
      <w:proofErr w:type="gramEnd"/>
      <w:r w:rsidRPr="0063605E">
        <w:rPr>
          <w:rFonts w:ascii="Segoe UI" w:hAnsi="Segoe UI" w:cs="Segoe UI"/>
          <w:b/>
          <w:bCs/>
          <w:sz w:val="18"/>
          <w:szCs w:val="18"/>
        </w:rPr>
        <w:t> </w:t>
      </w:r>
    </w:p>
    <w:p w:rsidR="00576FBA" w:rsidRPr="0063605E" w:rsidRDefault="00576FBA" w:rsidP="00576FB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Yırtık, yıpranmış, ıslanmış ve/veya benzeri </w:t>
      </w:r>
      <w:proofErr w:type="gramStart"/>
      <w:r w:rsidRPr="0063605E">
        <w:rPr>
          <w:rFonts w:ascii="Segoe UI" w:hAnsi="Segoe UI" w:cs="Segoe UI"/>
          <w:b/>
          <w:bCs/>
          <w:sz w:val="18"/>
          <w:szCs w:val="18"/>
        </w:rPr>
        <w:t>tahribat(</w:t>
      </w:r>
      <w:proofErr w:type="gramEnd"/>
      <w:r w:rsidRPr="0063605E">
        <w:rPr>
          <w:rFonts w:ascii="Segoe UI" w:hAnsi="Segoe UI" w:cs="Segoe UI"/>
          <w:b/>
          <w:bCs/>
          <w:sz w:val="18"/>
          <w:szCs w:val="18"/>
        </w:rPr>
        <w:t xml:space="preserve">lar)a uğramış pasaportlar nedeniyle ziyaret edilecek ülke sınır kapısında gümrük polisi ile sorun yaşanmaması adına ; anılan pasaportların yenilenmesi ve T.C. vatandaşlarına vize uygulayan bir ülke ise ilgili vizenin yeni pasaportta olması gerekmektedir. </w:t>
      </w:r>
      <w:proofErr w:type="gramStart"/>
      <w:r w:rsidRPr="0063605E">
        <w:rPr>
          <w:rFonts w:ascii="Segoe UI" w:hAnsi="Segoe UI" w:cs="Segoe UI"/>
          <w:b/>
          <w:bCs/>
          <w:sz w:val="18"/>
          <w:szCs w:val="18"/>
        </w:rPr>
        <w:t>Aksi durumda sorumluluk yolcuya aittir.</w:t>
      </w:r>
      <w:proofErr w:type="gramEnd"/>
      <w:r w:rsidRPr="0063605E">
        <w:rPr>
          <w:rFonts w:ascii="Segoe UI" w:hAnsi="Segoe UI" w:cs="Segoe UI"/>
          <w:b/>
          <w:bCs/>
          <w:sz w:val="18"/>
          <w:szCs w:val="18"/>
        </w:rPr>
        <w:t> </w:t>
      </w:r>
    </w:p>
    <w:p w:rsidR="00576FBA" w:rsidRPr="0063605E" w:rsidRDefault="00576FBA" w:rsidP="00576FB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18 yaşından küçük misafirlerimiz tek başlarına ya da yanlarında </w:t>
      </w:r>
      <w:proofErr w:type="gramStart"/>
      <w:r w:rsidRPr="0063605E">
        <w:rPr>
          <w:rFonts w:ascii="Segoe UI" w:hAnsi="Segoe UI" w:cs="Segoe UI"/>
          <w:b/>
          <w:bCs/>
          <w:sz w:val="18"/>
          <w:szCs w:val="18"/>
        </w:rPr>
        <w:t>anne</w:t>
      </w:r>
      <w:proofErr w:type="gramEnd"/>
      <w:r w:rsidRPr="0063605E">
        <w:rPr>
          <w:rFonts w:ascii="Segoe UI" w:hAnsi="Segoe UI" w:cs="Segoe UI"/>
          <w:b/>
          <w:bCs/>
          <w:sz w:val="18"/>
          <w:szCs w:val="18"/>
        </w:rPr>
        <w:t xml:space="preserv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576FBA" w:rsidRPr="00432AB5" w:rsidRDefault="00576FBA" w:rsidP="00576FBA">
      <w:pPr>
        <w:rPr>
          <w:rFonts w:ascii="Segoe UI" w:hAnsi="Segoe UI" w:cs="Segoe UI"/>
          <w:b/>
          <w:color w:val="FF0000"/>
          <w:sz w:val="18"/>
          <w:szCs w:val="18"/>
        </w:rPr>
      </w:pPr>
      <w:proofErr w:type="gramStart"/>
      <w:r>
        <w:rPr>
          <w:rFonts w:ascii="Segoe UI" w:hAnsi="Segoe UI" w:cs="Segoe UI"/>
          <w:b/>
          <w:color w:val="FF0000"/>
          <w:sz w:val="18"/>
          <w:szCs w:val="18"/>
        </w:rPr>
        <w:t>Fly Express, hava yolu ile yolcu arasında aracı kurum olup, 28.09.1955 Lahey Protokolü’ne tabidir.</w:t>
      </w:r>
      <w:proofErr w:type="gramEnd"/>
      <w:r>
        <w:rPr>
          <w:rFonts w:ascii="Segoe UI" w:hAnsi="Segoe UI" w:cs="Segoe UI"/>
          <w:b/>
          <w:color w:val="FF0000"/>
          <w:sz w:val="18"/>
          <w:szCs w:val="18"/>
        </w:rPr>
        <w:t xml:space="preserve"> </w:t>
      </w:r>
      <w:proofErr w:type="gramStart"/>
      <w:r>
        <w:rPr>
          <w:rFonts w:ascii="Segoe UI" w:hAnsi="Segoe UI" w:cs="Segoe UI"/>
          <w:b/>
          <w:color w:val="FF0000"/>
          <w:sz w:val="18"/>
          <w:szCs w:val="18"/>
        </w:rPr>
        <w:t>Tarifeli ve özel uçuşlarda rötar riski olabilir veya mevcut gezi ve uçuş öncesinde saatler değişebilir.</w:t>
      </w:r>
      <w:proofErr w:type="gramEnd"/>
      <w:r>
        <w:rPr>
          <w:rFonts w:ascii="Segoe UI" w:hAnsi="Segoe UI" w:cs="Segoe UI"/>
          <w:b/>
          <w:color w:val="FF0000"/>
          <w:sz w:val="18"/>
          <w:szCs w:val="18"/>
        </w:rPr>
        <w:t xml:space="preserve"> Fly </w:t>
      </w:r>
      <w:proofErr w:type="gramStart"/>
      <w:r>
        <w:rPr>
          <w:rFonts w:ascii="Segoe UI" w:hAnsi="Segoe UI" w:cs="Segoe UI"/>
          <w:b/>
          <w:color w:val="FF0000"/>
          <w:sz w:val="18"/>
          <w:szCs w:val="18"/>
        </w:rPr>
        <w:t>Express</w:t>
      </w:r>
      <w:proofErr w:type="gramEnd"/>
      <w:r>
        <w:rPr>
          <w:rFonts w:ascii="Segoe UI" w:hAnsi="Segoe UI" w:cs="Segoe UI"/>
          <w:b/>
          <w:color w:val="FF0000"/>
          <w:sz w:val="18"/>
          <w:szCs w:val="18"/>
        </w:rPr>
        <w:t xml:space="preserve">, bu değişiklikleri en kısa sürede bildirmekle yükümlüdür. Yolcularımız uçuş detaylarının değişebileceğini bilerek ve </w:t>
      </w:r>
      <w:proofErr w:type="gramStart"/>
      <w:r>
        <w:rPr>
          <w:rFonts w:ascii="Segoe UI" w:hAnsi="Segoe UI" w:cs="Segoe UI"/>
          <w:b/>
          <w:color w:val="FF0000"/>
          <w:sz w:val="18"/>
          <w:szCs w:val="18"/>
        </w:rPr>
        <w:t>kabul</w:t>
      </w:r>
      <w:proofErr w:type="gramEnd"/>
      <w:r>
        <w:rPr>
          <w:rFonts w:ascii="Segoe UI" w:hAnsi="Segoe UI" w:cs="Segoe UI"/>
          <w:b/>
          <w:color w:val="FF0000"/>
          <w:sz w:val="18"/>
          <w:szCs w:val="18"/>
        </w:rPr>
        <w:t xml:space="preserve"> ederek turu satın almışlardır. </w:t>
      </w:r>
      <w:proofErr w:type="gramStart"/>
      <w:r>
        <w:rPr>
          <w:rFonts w:ascii="Segoe UI" w:hAnsi="Segoe UI" w:cs="Segoe UI"/>
          <w:b/>
          <w:color w:val="FF0000"/>
          <w:sz w:val="18"/>
          <w:szCs w:val="18"/>
        </w:rPr>
        <w:t>Diğer ülke vatandaşlarına uygulanan vize prosedürü için acentanızdan bilgi a</w:t>
      </w:r>
      <w:r w:rsidRPr="00432AB5">
        <w:rPr>
          <w:rFonts w:ascii="Segoe UI" w:hAnsi="Segoe UI" w:cs="Segoe UI"/>
          <w:b/>
          <w:color w:val="FF0000"/>
          <w:sz w:val="18"/>
          <w:szCs w:val="18"/>
        </w:rPr>
        <w:t>labilirsiniz</w:t>
      </w:r>
      <w:r>
        <w:rPr>
          <w:rFonts w:ascii="Segoe UI" w:hAnsi="Segoe UI" w:cs="Segoe UI"/>
          <w:b/>
          <w:color w:val="FF0000"/>
          <w:sz w:val="18"/>
          <w:szCs w:val="18"/>
        </w:rPr>
        <w:t>.</w:t>
      </w:r>
      <w:proofErr w:type="gramEnd"/>
    </w:p>
    <w:p w:rsidR="00576FBA" w:rsidRPr="00216168" w:rsidRDefault="00576FBA" w:rsidP="00576FBA">
      <w:pPr>
        <w:jc w:val="both"/>
        <w:rPr>
          <w:rFonts w:ascii="Segoe UI" w:hAnsi="Segoe UI" w:cs="Segoe UI"/>
          <w:sz w:val="18"/>
          <w:szCs w:val="18"/>
        </w:rPr>
      </w:pPr>
    </w:p>
    <w:p w:rsidR="00576FBA" w:rsidRDefault="00576FBA" w:rsidP="00576FBA">
      <w:pPr>
        <w:jc w:val="center"/>
      </w:pPr>
    </w:p>
    <w:p w:rsidR="00576FBA" w:rsidRPr="00CD36EB" w:rsidRDefault="00576FBA" w:rsidP="00576FBA">
      <w:pPr>
        <w:jc w:val="both"/>
        <w:rPr>
          <w:rFonts w:ascii="Segoe UI" w:hAnsi="Segoe UI" w:cs="Segoe UI"/>
          <w:sz w:val="18"/>
          <w:szCs w:val="18"/>
        </w:rPr>
      </w:pPr>
    </w:p>
    <w:p w:rsidR="00235B2E" w:rsidRPr="00492828" w:rsidRDefault="00235B2E" w:rsidP="00576FBA">
      <w:pPr>
        <w:jc w:val="both"/>
        <w:rPr>
          <w:rFonts w:ascii="Segoe UI" w:hAnsi="Segoe UI" w:cs="Segoe UI"/>
          <w:sz w:val="18"/>
          <w:szCs w:val="18"/>
          <w:lang w:val="tr-TR"/>
        </w:rPr>
      </w:pPr>
    </w:p>
    <w:sectPr w:rsidR="00235B2E" w:rsidRPr="00492828" w:rsidSect="004E25B1">
      <w:headerReference w:type="default" r:id="rId10"/>
      <w:pgSz w:w="11906" w:h="16838"/>
      <w:pgMar w:top="284" w:right="284" w:bottom="284" w:left="28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75" w:rsidRDefault="006D7575" w:rsidP="00F72EAA">
      <w:r>
        <w:separator/>
      </w:r>
    </w:p>
  </w:endnote>
  <w:endnote w:type="continuationSeparator" w:id="0">
    <w:p w:rsidR="006D7575" w:rsidRDefault="006D7575" w:rsidP="00F7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75" w:rsidRDefault="006D7575" w:rsidP="00F72EAA">
      <w:r>
        <w:separator/>
      </w:r>
    </w:p>
  </w:footnote>
  <w:footnote w:type="continuationSeparator" w:id="0">
    <w:p w:rsidR="006D7575" w:rsidRDefault="006D7575" w:rsidP="00F7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11" w:rsidRDefault="00555811" w:rsidP="004E25B1">
    <w:pPr>
      <w:pStyle w:val="stbilgi"/>
      <w:jc w:val="center"/>
    </w:pPr>
    <w:r>
      <w:rPr>
        <w:rFonts w:ascii="Segoe UI" w:hAnsi="Segoe UI" w:cs="Segoe UI"/>
        <w:b/>
        <w:noProof/>
        <w:sz w:val="36"/>
        <w:szCs w:val="36"/>
        <w:lang w:val="tr-TR"/>
      </w:rPr>
      <w:drawing>
        <wp:inline distT="0" distB="0" distL="0" distR="0">
          <wp:extent cx="2800350" cy="847725"/>
          <wp:effectExtent l="0" t="0" r="0" b="0"/>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1"/>
                  <a:srcRect/>
                  <a:stretch>
                    <a:fillRect/>
                  </a:stretch>
                </pic:blipFill>
                <pic:spPr bwMode="auto">
                  <a:xfrm>
                    <a:off x="0" y="0"/>
                    <a:ext cx="2800350" cy="847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B5"/>
    <w:multiLevelType w:val="multilevel"/>
    <w:tmpl w:val="61C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06CD"/>
    <w:multiLevelType w:val="hybridMultilevel"/>
    <w:tmpl w:val="AB06B5EE"/>
    <w:lvl w:ilvl="0" w:tplc="6C5EC8D8">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D1E7C"/>
    <w:multiLevelType w:val="hybridMultilevel"/>
    <w:tmpl w:val="DB0E604E"/>
    <w:lvl w:ilvl="0" w:tplc="C2DCE872">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A21368"/>
    <w:multiLevelType w:val="hybridMultilevel"/>
    <w:tmpl w:val="6C30D172"/>
    <w:lvl w:ilvl="0" w:tplc="AB1264A4">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1D353D6C"/>
    <w:multiLevelType w:val="hybridMultilevel"/>
    <w:tmpl w:val="5158FBFE"/>
    <w:lvl w:ilvl="0" w:tplc="057E255A">
      <w:start w:val="19"/>
      <w:numFmt w:val="bullet"/>
      <w:lvlText w:val=""/>
      <w:lvlJc w:val="left"/>
      <w:pPr>
        <w:tabs>
          <w:tab w:val="num" w:pos="720"/>
        </w:tabs>
        <w:ind w:left="720" w:hanging="360"/>
      </w:pPr>
      <w:rPr>
        <w:rFonts w:ascii="Wingdings" w:eastAsia="Times New Roman" w:hAnsi="Wingdings" w:cs="Segoe UI"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CB43C70"/>
    <w:multiLevelType w:val="multilevel"/>
    <w:tmpl w:val="C74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F3304"/>
    <w:multiLevelType w:val="hybridMultilevel"/>
    <w:tmpl w:val="CD4693F4"/>
    <w:lvl w:ilvl="0" w:tplc="D3D2B01C">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6726EE"/>
    <w:multiLevelType w:val="hybridMultilevel"/>
    <w:tmpl w:val="CB3AED18"/>
    <w:lvl w:ilvl="0" w:tplc="F36E59CE">
      <w:start w:val="1"/>
      <w:numFmt w:val="decimalZero"/>
      <w:lvlText w:val="%1"/>
      <w:lvlJc w:val="left"/>
      <w:pPr>
        <w:ind w:left="4608" w:hanging="360"/>
      </w:pPr>
      <w:rPr>
        <w:rFonts w:hint="default"/>
        <w:b w:val="0"/>
        <w:color w:val="FF0000"/>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8">
    <w:nsid w:val="51922743"/>
    <w:multiLevelType w:val="hybridMultilevel"/>
    <w:tmpl w:val="FFD41A96"/>
    <w:lvl w:ilvl="0" w:tplc="61EAC7B6">
      <w:start w:val="28"/>
      <w:numFmt w:val="decimal"/>
      <w:lvlText w:val="%1"/>
      <w:lvlJc w:val="left"/>
      <w:pPr>
        <w:ind w:left="180" w:hanging="360"/>
      </w:pPr>
      <w:rPr>
        <w:rFonts w:hint="default"/>
        <w:b w:val="0"/>
        <w:color w:val="FF0000"/>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9">
    <w:nsid w:val="7B10599C"/>
    <w:multiLevelType w:val="hybridMultilevel"/>
    <w:tmpl w:val="C29E9D6E"/>
    <w:lvl w:ilvl="0" w:tplc="5BA2AE36">
      <w:start w:val="1"/>
      <w:numFmt w:val="decimal"/>
      <w:lvlText w:val="%1."/>
      <w:lvlJc w:val="left"/>
      <w:pPr>
        <w:ind w:left="1065" w:hanging="705"/>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B9"/>
    <w:rsid w:val="00014346"/>
    <w:rsid w:val="00022D98"/>
    <w:rsid w:val="00022E14"/>
    <w:rsid w:val="00027407"/>
    <w:rsid w:val="00027B3B"/>
    <w:rsid w:val="000305C2"/>
    <w:rsid w:val="000366A8"/>
    <w:rsid w:val="000369D2"/>
    <w:rsid w:val="00044E15"/>
    <w:rsid w:val="00050704"/>
    <w:rsid w:val="00051735"/>
    <w:rsid w:val="00062110"/>
    <w:rsid w:val="00062D23"/>
    <w:rsid w:val="00066448"/>
    <w:rsid w:val="000674CE"/>
    <w:rsid w:val="000712FF"/>
    <w:rsid w:val="00072E35"/>
    <w:rsid w:val="0007626E"/>
    <w:rsid w:val="00077EF6"/>
    <w:rsid w:val="00082381"/>
    <w:rsid w:val="00090035"/>
    <w:rsid w:val="00092DEC"/>
    <w:rsid w:val="000A27D0"/>
    <w:rsid w:val="000A3F64"/>
    <w:rsid w:val="000A41B9"/>
    <w:rsid w:val="000A628F"/>
    <w:rsid w:val="000A7451"/>
    <w:rsid w:val="000B2DAB"/>
    <w:rsid w:val="000B34B2"/>
    <w:rsid w:val="000C0073"/>
    <w:rsid w:val="000D185C"/>
    <w:rsid w:val="000D39B1"/>
    <w:rsid w:val="000D44B9"/>
    <w:rsid w:val="000E104D"/>
    <w:rsid w:val="000E48F9"/>
    <w:rsid w:val="000E7ECE"/>
    <w:rsid w:val="000F7E7C"/>
    <w:rsid w:val="0010283F"/>
    <w:rsid w:val="00122928"/>
    <w:rsid w:val="00122EB6"/>
    <w:rsid w:val="00130AD4"/>
    <w:rsid w:val="00132477"/>
    <w:rsid w:val="00133576"/>
    <w:rsid w:val="0013463A"/>
    <w:rsid w:val="001356EF"/>
    <w:rsid w:val="00136620"/>
    <w:rsid w:val="00140512"/>
    <w:rsid w:val="0014075C"/>
    <w:rsid w:val="00141991"/>
    <w:rsid w:val="001453C9"/>
    <w:rsid w:val="00150759"/>
    <w:rsid w:val="00155460"/>
    <w:rsid w:val="00163D73"/>
    <w:rsid w:val="00166C3E"/>
    <w:rsid w:val="001701FE"/>
    <w:rsid w:val="00180D30"/>
    <w:rsid w:val="00187461"/>
    <w:rsid w:val="00187784"/>
    <w:rsid w:val="0019688A"/>
    <w:rsid w:val="001A023A"/>
    <w:rsid w:val="001A0F4B"/>
    <w:rsid w:val="001A5BC0"/>
    <w:rsid w:val="001B1424"/>
    <w:rsid w:val="001B56AC"/>
    <w:rsid w:val="001C1B69"/>
    <w:rsid w:val="001C206F"/>
    <w:rsid w:val="001C39BA"/>
    <w:rsid w:val="001C3E60"/>
    <w:rsid w:val="001C43FA"/>
    <w:rsid w:val="001C7031"/>
    <w:rsid w:val="001C7AEC"/>
    <w:rsid w:val="001D49DF"/>
    <w:rsid w:val="001D7D09"/>
    <w:rsid w:val="001E0A80"/>
    <w:rsid w:val="001E39A4"/>
    <w:rsid w:val="001E7996"/>
    <w:rsid w:val="001F6382"/>
    <w:rsid w:val="001F65DB"/>
    <w:rsid w:val="00205396"/>
    <w:rsid w:val="002071C9"/>
    <w:rsid w:val="00207B00"/>
    <w:rsid w:val="00210ABF"/>
    <w:rsid w:val="00213FCF"/>
    <w:rsid w:val="00215859"/>
    <w:rsid w:val="002227D0"/>
    <w:rsid w:val="0022313F"/>
    <w:rsid w:val="00224A47"/>
    <w:rsid w:val="00224F3E"/>
    <w:rsid w:val="002274E8"/>
    <w:rsid w:val="00230313"/>
    <w:rsid w:val="002334B2"/>
    <w:rsid w:val="00235B2E"/>
    <w:rsid w:val="00245D48"/>
    <w:rsid w:val="002528F1"/>
    <w:rsid w:val="002531B9"/>
    <w:rsid w:val="00256469"/>
    <w:rsid w:val="002575E7"/>
    <w:rsid w:val="00263484"/>
    <w:rsid w:val="00267475"/>
    <w:rsid w:val="00270345"/>
    <w:rsid w:val="00271571"/>
    <w:rsid w:val="002720A1"/>
    <w:rsid w:val="0027364F"/>
    <w:rsid w:val="002745FD"/>
    <w:rsid w:val="002754A0"/>
    <w:rsid w:val="00276976"/>
    <w:rsid w:val="00277C1D"/>
    <w:rsid w:val="00280166"/>
    <w:rsid w:val="00286170"/>
    <w:rsid w:val="00287293"/>
    <w:rsid w:val="002902D4"/>
    <w:rsid w:val="00296ED8"/>
    <w:rsid w:val="002A273C"/>
    <w:rsid w:val="002A77D1"/>
    <w:rsid w:val="002B2FFC"/>
    <w:rsid w:val="002B4939"/>
    <w:rsid w:val="002C42FA"/>
    <w:rsid w:val="002C6DFD"/>
    <w:rsid w:val="002C7642"/>
    <w:rsid w:val="002C7EDF"/>
    <w:rsid w:val="002D019D"/>
    <w:rsid w:val="002D5639"/>
    <w:rsid w:val="002E27E1"/>
    <w:rsid w:val="002E2B53"/>
    <w:rsid w:val="002F28F8"/>
    <w:rsid w:val="002F33BD"/>
    <w:rsid w:val="00310193"/>
    <w:rsid w:val="003159F9"/>
    <w:rsid w:val="00320343"/>
    <w:rsid w:val="00321246"/>
    <w:rsid w:val="00326FC9"/>
    <w:rsid w:val="003442A5"/>
    <w:rsid w:val="00346E4F"/>
    <w:rsid w:val="0035201E"/>
    <w:rsid w:val="00356CB6"/>
    <w:rsid w:val="00357690"/>
    <w:rsid w:val="00361006"/>
    <w:rsid w:val="00367312"/>
    <w:rsid w:val="00371171"/>
    <w:rsid w:val="003727BA"/>
    <w:rsid w:val="003802F7"/>
    <w:rsid w:val="0038163C"/>
    <w:rsid w:val="00386847"/>
    <w:rsid w:val="00387FE9"/>
    <w:rsid w:val="00390551"/>
    <w:rsid w:val="00390F1B"/>
    <w:rsid w:val="00397CE7"/>
    <w:rsid w:val="003A4D9A"/>
    <w:rsid w:val="003A5902"/>
    <w:rsid w:val="003A5A9A"/>
    <w:rsid w:val="003A6823"/>
    <w:rsid w:val="003B050E"/>
    <w:rsid w:val="003B38AA"/>
    <w:rsid w:val="003B48D9"/>
    <w:rsid w:val="003B6524"/>
    <w:rsid w:val="003D1922"/>
    <w:rsid w:val="003D2EDB"/>
    <w:rsid w:val="003E169F"/>
    <w:rsid w:val="003E2090"/>
    <w:rsid w:val="003E234C"/>
    <w:rsid w:val="003E2E11"/>
    <w:rsid w:val="003E7812"/>
    <w:rsid w:val="003F19D9"/>
    <w:rsid w:val="003F5E9D"/>
    <w:rsid w:val="00404626"/>
    <w:rsid w:val="004050D2"/>
    <w:rsid w:val="0041674B"/>
    <w:rsid w:val="00416753"/>
    <w:rsid w:val="0042367A"/>
    <w:rsid w:val="004300E1"/>
    <w:rsid w:val="00437198"/>
    <w:rsid w:val="00440A51"/>
    <w:rsid w:val="00442F6C"/>
    <w:rsid w:val="00457423"/>
    <w:rsid w:val="00460EEF"/>
    <w:rsid w:val="004616CB"/>
    <w:rsid w:val="00461AF3"/>
    <w:rsid w:val="00462306"/>
    <w:rsid w:val="00463D27"/>
    <w:rsid w:val="0046467C"/>
    <w:rsid w:val="004657AB"/>
    <w:rsid w:val="00470823"/>
    <w:rsid w:val="0047463E"/>
    <w:rsid w:val="00476F33"/>
    <w:rsid w:val="00480D95"/>
    <w:rsid w:val="0049105D"/>
    <w:rsid w:val="00492828"/>
    <w:rsid w:val="00493555"/>
    <w:rsid w:val="00495BB9"/>
    <w:rsid w:val="004962E7"/>
    <w:rsid w:val="00496CF6"/>
    <w:rsid w:val="00497528"/>
    <w:rsid w:val="004A0BF0"/>
    <w:rsid w:val="004A35BE"/>
    <w:rsid w:val="004A76AF"/>
    <w:rsid w:val="004B4A3A"/>
    <w:rsid w:val="004B4ABC"/>
    <w:rsid w:val="004C1948"/>
    <w:rsid w:val="004C631E"/>
    <w:rsid w:val="004D1890"/>
    <w:rsid w:val="004D2F8D"/>
    <w:rsid w:val="004D36DA"/>
    <w:rsid w:val="004D40CC"/>
    <w:rsid w:val="004D63C6"/>
    <w:rsid w:val="004E0B22"/>
    <w:rsid w:val="004E118D"/>
    <w:rsid w:val="004E25B1"/>
    <w:rsid w:val="004E39A0"/>
    <w:rsid w:val="004E7064"/>
    <w:rsid w:val="004F1864"/>
    <w:rsid w:val="004F4CEA"/>
    <w:rsid w:val="0050096B"/>
    <w:rsid w:val="005010FD"/>
    <w:rsid w:val="00501997"/>
    <w:rsid w:val="005230CC"/>
    <w:rsid w:val="00531169"/>
    <w:rsid w:val="00533372"/>
    <w:rsid w:val="00534804"/>
    <w:rsid w:val="00534DA8"/>
    <w:rsid w:val="005372DD"/>
    <w:rsid w:val="00545261"/>
    <w:rsid w:val="00546822"/>
    <w:rsid w:val="00547E12"/>
    <w:rsid w:val="00547EDC"/>
    <w:rsid w:val="00554654"/>
    <w:rsid w:val="00555811"/>
    <w:rsid w:val="0055678C"/>
    <w:rsid w:val="00556AFD"/>
    <w:rsid w:val="00561159"/>
    <w:rsid w:val="00561C1C"/>
    <w:rsid w:val="00564931"/>
    <w:rsid w:val="00567BCC"/>
    <w:rsid w:val="00571A88"/>
    <w:rsid w:val="005738CD"/>
    <w:rsid w:val="00576396"/>
    <w:rsid w:val="00576FBA"/>
    <w:rsid w:val="005819DB"/>
    <w:rsid w:val="0058235B"/>
    <w:rsid w:val="00584CD9"/>
    <w:rsid w:val="00584DFB"/>
    <w:rsid w:val="005877C7"/>
    <w:rsid w:val="00590DFF"/>
    <w:rsid w:val="00591332"/>
    <w:rsid w:val="00593137"/>
    <w:rsid w:val="005934A0"/>
    <w:rsid w:val="00594549"/>
    <w:rsid w:val="005A0A72"/>
    <w:rsid w:val="005A3FB8"/>
    <w:rsid w:val="005C7FDB"/>
    <w:rsid w:val="005D7244"/>
    <w:rsid w:val="005E021B"/>
    <w:rsid w:val="005E32AF"/>
    <w:rsid w:val="005E5029"/>
    <w:rsid w:val="005E6053"/>
    <w:rsid w:val="005F1725"/>
    <w:rsid w:val="005F51ED"/>
    <w:rsid w:val="006046D3"/>
    <w:rsid w:val="006104E7"/>
    <w:rsid w:val="00614591"/>
    <w:rsid w:val="006154F4"/>
    <w:rsid w:val="006159D6"/>
    <w:rsid w:val="00615CE7"/>
    <w:rsid w:val="006201AC"/>
    <w:rsid w:val="00623EB7"/>
    <w:rsid w:val="00624FCC"/>
    <w:rsid w:val="00630ACF"/>
    <w:rsid w:val="006335FD"/>
    <w:rsid w:val="00634CB1"/>
    <w:rsid w:val="00636967"/>
    <w:rsid w:val="00640EF0"/>
    <w:rsid w:val="00642D4E"/>
    <w:rsid w:val="006458FD"/>
    <w:rsid w:val="006470E4"/>
    <w:rsid w:val="006712E2"/>
    <w:rsid w:val="00671E2D"/>
    <w:rsid w:val="00674318"/>
    <w:rsid w:val="00680FEC"/>
    <w:rsid w:val="00681BB3"/>
    <w:rsid w:val="0068248A"/>
    <w:rsid w:val="00686063"/>
    <w:rsid w:val="006906D8"/>
    <w:rsid w:val="00690847"/>
    <w:rsid w:val="00690E49"/>
    <w:rsid w:val="0069478C"/>
    <w:rsid w:val="00697261"/>
    <w:rsid w:val="006A4FC0"/>
    <w:rsid w:val="006A5821"/>
    <w:rsid w:val="006B2587"/>
    <w:rsid w:val="006B38A2"/>
    <w:rsid w:val="006D5DAF"/>
    <w:rsid w:val="006D7575"/>
    <w:rsid w:val="006E1043"/>
    <w:rsid w:val="006E59FA"/>
    <w:rsid w:val="006F0684"/>
    <w:rsid w:val="006F0CF0"/>
    <w:rsid w:val="006F24DB"/>
    <w:rsid w:val="006F35E0"/>
    <w:rsid w:val="0070310E"/>
    <w:rsid w:val="00704214"/>
    <w:rsid w:val="007048A1"/>
    <w:rsid w:val="00707F2E"/>
    <w:rsid w:val="00710CB4"/>
    <w:rsid w:val="0072191D"/>
    <w:rsid w:val="00721F28"/>
    <w:rsid w:val="00727A5F"/>
    <w:rsid w:val="00727F22"/>
    <w:rsid w:val="0073265E"/>
    <w:rsid w:val="00734017"/>
    <w:rsid w:val="00734266"/>
    <w:rsid w:val="007342CC"/>
    <w:rsid w:val="00747238"/>
    <w:rsid w:val="00754E97"/>
    <w:rsid w:val="00764D13"/>
    <w:rsid w:val="00767F91"/>
    <w:rsid w:val="0077313E"/>
    <w:rsid w:val="0078009A"/>
    <w:rsid w:val="007810DC"/>
    <w:rsid w:val="00781E18"/>
    <w:rsid w:val="00783AD6"/>
    <w:rsid w:val="007862A2"/>
    <w:rsid w:val="0078650B"/>
    <w:rsid w:val="00787242"/>
    <w:rsid w:val="007908B0"/>
    <w:rsid w:val="007929B3"/>
    <w:rsid w:val="00794D26"/>
    <w:rsid w:val="00796EDE"/>
    <w:rsid w:val="007A6E6F"/>
    <w:rsid w:val="007A75F5"/>
    <w:rsid w:val="007B161F"/>
    <w:rsid w:val="007B58AC"/>
    <w:rsid w:val="007B5B49"/>
    <w:rsid w:val="007B6A66"/>
    <w:rsid w:val="007C023E"/>
    <w:rsid w:val="007C190E"/>
    <w:rsid w:val="007C2927"/>
    <w:rsid w:val="007D26B0"/>
    <w:rsid w:val="007D6CF7"/>
    <w:rsid w:val="007D741F"/>
    <w:rsid w:val="007E13F0"/>
    <w:rsid w:val="007E15FE"/>
    <w:rsid w:val="007E19A2"/>
    <w:rsid w:val="007E1C28"/>
    <w:rsid w:val="007E2CD6"/>
    <w:rsid w:val="007E5D20"/>
    <w:rsid w:val="007F373F"/>
    <w:rsid w:val="00803117"/>
    <w:rsid w:val="00804A7F"/>
    <w:rsid w:val="00814AA5"/>
    <w:rsid w:val="00815A6E"/>
    <w:rsid w:val="00823D58"/>
    <w:rsid w:val="00826215"/>
    <w:rsid w:val="00826D0D"/>
    <w:rsid w:val="008471F2"/>
    <w:rsid w:val="0085098C"/>
    <w:rsid w:val="00852DC0"/>
    <w:rsid w:val="00853C13"/>
    <w:rsid w:val="008544FC"/>
    <w:rsid w:val="00855B63"/>
    <w:rsid w:val="0085669C"/>
    <w:rsid w:val="00864490"/>
    <w:rsid w:val="008655F6"/>
    <w:rsid w:val="00867FF4"/>
    <w:rsid w:val="0087375A"/>
    <w:rsid w:val="0087394B"/>
    <w:rsid w:val="008752AD"/>
    <w:rsid w:val="0088340A"/>
    <w:rsid w:val="00883921"/>
    <w:rsid w:val="0088726D"/>
    <w:rsid w:val="008965CB"/>
    <w:rsid w:val="008B20DC"/>
    <w:rsid w:val="008C113F"/>
    <w:rsid w:val="008C3385"/>
    <w:rsid w:val="008C4800"/>
    <w:rsid w:val="008D28E4"/>
    <w:rsid w:val="008D2DE6"/>
    <w:rsid w:val="008D6AFE"/>
    <w:rsid w:val="008E2D2E"/>
    <w:rsid w:val="008E3F29"/>
    <w:rsid w:val="008E54A6"/>
    <w:rsid w:val="008F388E"/>
    <w:rsid w:val="008F3E6A"/>
    <w:rsid w:val="0090176A"/>
    <w:rsid w:val="009034B7"/>
    <w:rsid w:val="009046B6"/>
    <w:rsid w:val="009127EB"/>
    <w:rsid w:val="00912C91"/>
    <w:rsid w:val="00915AB9"/>
    <w:rsid w:val="0091602A"/>
    <w:rsid w:val="0091781C"/>
    <w:rsid w:val="0092351B"/>
    <w:rsid w:val="009246D7"/>
    <w:rsid w:val="00927948"/>
    <w:rsid w:val="00927A66"/>
    <w:rsid w:val="00935EF0"/>
    <w:rsid w:val="00941FF3"/>
    <w:rsid w:val="00946DCE"/>
    <w:rsid w:val="00951D29"/>
    <w:rsid w:val="00952EEA"/>
    <w:rsid w:val="00960A49"/>
    <w:rsid w:val="00961B2D"/>
    <w:rsid w:val="0096447D"/>
    <w:rsid w:val="0097011E"/>
    <w:rsid w:val="00974E93"/>
    <w:rsid w:val="00975543"/>
    <w:rsid w:val="00977175"/>
    <w:rsid w:val="00981416"/>
    <w:rsid w:val="00981FAC"/>
    <w:rsid w:val="00981FF2"/>
    <w:rsid w:val="00986A55"/>
    <w:rsid w:val="00987AFA"/>
    <w:rsid w:val="00991CD5"/>
    <w:rsid w:val="00993A54"/>
    <w:rsid w:val="00995095"/>
    <w:rsid w:val="00995591"/>
    <w:rsid w:val="00996058"/>
    <w:rsid w:val="009A4E1C"/>
    <w:rsid w:val="009A5602"/>
    <w:rsid w:val="009A61AC"/>
    <w:rsid w:val="009B2730"/>
    <w:rsid w:val="009B3863"/>
    <w:rsid w:val="009C04CB"/>
    <w:rsid w:val="009C11E6"/>
    <w:rsid w:val="009C49B1"/>
    <w:rsid w:val="009D0A36"/>
    <w:rsid w:val="009D2FBD"/>
    <w:rsid w:val="009D6F93"/>
    <w:rsid w:val="009E4405"/>
    <w:rsid w:val="009E5612"/>
    <w:rsid w:val="009E5CD7"/>
    <w:rsid w:val="009F157B"/>
    <w:rsid w:val="009F248F"/>
    <w:rsid w:val="009F3567"/>
    <w:rsid w:val="009F4957"/>
    <w:rsid w:val="009F7BDB"/>
    <w:rsid w:val="00A037D3"/>
    <w:rsid w:val="00A0548B"/>
    <w:rsid w:val="00A07887"/>
    <w:rsid w:val="00A11433"/>
    <w:rsid w:val="00A13D68"/>
    <w:rsid w:val="00A178F5"/>
    <w:rsid w:val="00A21C48"/>
    <w:rsid w:val="00A248D6"/>
    <w:rsid w:val="00A24956"/>
    <w:rsid w:val="00A259D4"/>
    <w:rsid w:val="00A31683"/>
    <w:rsid w:val="00A3313A"/>
    <w:rsid w:val="00A3578A"/>
    <w:rsid w:val="00A40842"/>
    <w:rsid w:val="00A40BF9"/>
    <w:rsid w:val="00A41613"/>
    <w:rsid w:val="00A52CA5"/>
    <w:rsid w:val="00A52DBC"/>
    <w:rsid w:val="00A5307E"/>
    <w:rsid w:val="00A555DA"/>
    <w:rsid w:val="00A633AC"/>
    <w:rsid w:val="00A64D25"/>
    <w:rsid w:val="00A712EA"/>
    <w:rsid w:val="00A74F51"/>
    <w:rsid w:val="00A8113B"/>
    <w:rsid w:val="00A81692"/>
    <w:rsid w:val="00A87D51"/>
    <w:rsid w:val="00A96893"/>
    <w:rsid w:val="00AA3608"/>
    <w:rsid w:val="00AA4894"/>
    <w:rsid w:val="00AA6454"/>
    <w:rsid w:val="00AA6A83"/>
    <w:rsid w:val="00AB3169"/>
    <w:rsid w:val="00AB573F"/>
    <w:rsid w:val="00AB79B1"/>
    <w:rsid w:val="00AC5A5C"/>
    <w:rsid w:val="00AD2463"/>
    <w:rsid w:val="00AD283F"/>
    <w:rsid w:val="00AD4760"/>
    <w:rsid w:val="00AE329A"/>
    <w:rsid w:val="00AE3BDF"/>
    <w:rsid w:val="00AE480A"/>
    <w:rsid w:val="00AE4FB9"/>
    <w:rsid w:val="00AF4805"/>
    <w:rsid w:val="00B004DB"/>
    <w:rsid w:val="00B01ECF"/>
    <w:rsid w:val="00B02C6C"/>
    <w:rsid w:val="00B03054"/>
    <w:rsid w:val="00B0458F"/>
    <w:rsid w:val="00B1372F"/>
    <w:rsid w:val="00B1484C"/>
    <w:rsid w:val="00B17BE2"/>
    <w:rsid w:val="00B22118"/>
    <w:rsid w:val="00B22964"/>
    <w:rsid w:val="00B233BF"/>
    <w:rsid w:val="00B26120"/>
    <w:rsid w:val="00B3260E"/>
    <w:rsid w:val="00B3274A"/>
    <w:rsid w:val="00B403DE"/>
    <w:rsid w:val="00B456B2"/>
    <w:rsid w:val="00B55C78"/>
    <w:rsid w:val="00B6163D"/>
    <w:rsid w:val="00B62A13"/>
    <w:rsid w:val="00B658F7"/>
    <w:rsid w:val="00B6593A"/>
    <w:rsid w:val="00B66ABE"/>
    <w:rsid w:val="00B75C5B"/>
    <w:rsid w:val="00B80B06"/>
    <w:rsid w:val="00B81B0C"/>
    <w:rsid w:val="00B841B0"/>
    <w:rsid w:val="00B923A4"/>
    <w:rsid w:val="00B930E6"/>
    <w:rsid w:val="00B94B58"/>
    <w:rsid w:val="00B94D6F"/>
    <w:rsid w:val="00B96006"/>
    <w:rsid w:val="00B969E2"/>
    <w:rsid w:val="00BA1378"/>
    <w:rsid w:val="00BA2C79"/>
    <w:rsid w:val="00BA7D10"/>
    <w:rsid w:val="00BB105D"/>
    <w:rsid w:val="00BB5174"/>
    <w:rsid w:val="00BC227E"/>
    <w:rsid w:val="00BC4A5E"/>
    <w:rsid w:val="00BC6B9D"/>
    <w:rsid w:val="00BD3BAC"/>
    <w:rsid w:val="00BD43E7"/>
    <w:rsid w:val="00BD5F9C"/>
    <w:rsid w:val="00BD6422"/>
    <w:rsid w:val="00BE16C8"/>
    <w:rsid w:val="00BE5F1C"/>
    <w:rsid w:val="00BE7255"/>
    <w:rsid w:val="00BF06AA"/>
    <w:rsid w:val="00BF287F"/>
    <w:rsid w:val="00BF4A32"/>
    <w:rsid w:val="00C009E0"/>
    <w:rsid w:val="00C02D91"/>
    <w:rsid w:val="00C03A19"/>
    <w:rsid w:val="00C10BE1"/>
    <w:rsid w:val="00C11010"/>
    <w:rsid w:val="00C13B2A"/>
    <w:rsid w:val="00C158C1"/>
    <w:rsid w:val="00C163D9"/>
    <w:rsid w:val="00C20F86"/>
    <w:rsid w:val="00C310E9"/>
    <w:rsid w:val="00C3547E"/>
    <w:rsid w:val="00C4015F"/>
    <w:rsid w:val="00C40B75"/>
    <w:rsid w:val="00C434EF"/>
    <w:rsid w:val="00C57EA0"/>
    <w:rsid w:val="00C60DA7"/>
    <w:rsid w:val="00C675E3"/>
    <w:rsid w:val="00C83B7E"/>
    <w:rsid w:val="00C866FF"/>
    <w:rsid w:val="00C913FA"/>
    <w:rsid w:val="00C9154B"/>
    <w:rsid w:val="00C9656E"/>
    <w:rsid w:val="00CA22FE"/>
    <w:rsid w:val="00CA3D5A"/>
    <w:rsid w:val="00CB4EB2"/>
    <w:rsid w:val="00CB69A7"/>
    <w:rsid w:val="00CB6C9C"/>
    <w:rsid w:val="00CC18A6"/>
    <w:rsid w:val="00CC5292"/>
    <w:rsid w:val="00CD5871"/>
    <w:rsid w:val="00CD5BDB"/>
    <w:rsid w:val="00CD686E"/>
    <w:rsid w:val="00CE0FA3"/>
    <w:rsid w:val="00CE3705"/>
    <w:rsid w:val="00CE70D4"/>
    <w:rsid w:val="00CF3E06"/>
    <w:rsid w:val="00CF5C62"/>
    <w:rsid w:val="00CF5F42"/>
    <w:rsid w:val="00D037F0"/>
    <w:rsid w:val="00D13573"/>
    <w:rsid w:val="00D232B4"/>
    <w:rsid w:val="00D36186"/>
    <w:rsid w:val="00D443D2"/>
    <w:rsid w:val="00D52969"/>
    <w:rsid w:val="00D551E0"/>
    <w:rsid w:val="00D575EF"/>
    <w:rsid w:val="00D603DA"/>
    <w:rsid w:val="00D61482"/>
    <w:rsid w:val="00D618CA"/>
    <w:rsid w:val="00D63430"/>
    <w:rsid w:val="00D7068B"/>
    <w:rsid w:val="00D70ADA"/>
    <w:rsid w:val="00D7180E"/>
    <w:rsid w:val="00D823A1"/>
    <w:rsid w:val="00D870FF"/>
    <w:rsid w:val="00D92806"/>
    <w:rsid w:val="00D92ADC"/>
    <w:rsid w:val="00D92C9C"/>
    <w:rsid w:val="00D958B7"/>
    <w:rsid w:val="00DB02E9"/>
    <w:rsid w:val="00DB05AF"/>
    <w:rsid w:val="00DC3F86"/>
    <w:rsid w:val="00DC7164"/>
    <w:rsid w:val="00DD0661"/>
    <w:rsid w:val="00DE1A68"/>
    <w:rsid w:val="00DE45B4"/>
    <w:rsid w:val="00DE5057"/>
    <w:rsid w:val="00DF2376"/>
    <w:rsid w:val="00DF58A9"/>
    <w:rsid w:val="00DF61AB"/>
    <w:rsid w:val="00DF745F"/>
    <w:rsid w:val="00E0112F"/>
    <w:rsid w:val="00E01846"/>
    <w:rsid w:val="00E108C9"/>
    <w:rsid w:val="00E118DB"/>
    <w:rsid w:val="00E15E02"/>
    <w:rsid w:val="00E1608E"/>
    <w:rsid w:val="00E166C3"/>
    <w:rsid w:val="00E17465"/>
    <w:rsid w:val="00E2393F"/>
    <w:rsid w:val="00E306C1"/>
    <w:rsid w:val="00E33BFF"/>
    <w:rsid w:val="00E4092D"/>
    <w:rsid w:val="00E43064"/>
    <w:rsid w:val="00E465D5"/>
    <w:rsid w:val="00E537DD"/>
    <w:rsid w:val="00E56612"/>
    <w:rsid w:val="00E57897"/>
    <w:rsid w:val="00E57E52"/>
    <w:rsid w:val="00E61B8F"/>
    <w:rsid w:val="00E709F9"/>
    <w:rsid w:val="00E70F7B"/>
    <w:rsid w:val="00E7453A"/>
    <w:rsid w:val="00E77ABC"/>
    <w:rsid w:val="00E8235F"/>
    <w:rsid w:val="00E8343B"/>
    <w:rsid w:val="00E83859"/>
    <w:rsid w:val="00E84A9E"/>
    <w:rsid w:val="00E942E6"/>
    <w:rsid w:val="00E944A7"/>
    <w:rsid w:val="00E94B27"/>
    <w:rsid w:val="00E964ED"/>
    <w:rsid w:val="00EA1F04"/>
    <w:rsid w:val="00EA2665"/>
    <w:rsid w:val="00EA4B8E"/>
    <w:rsid w:val="00EA4C57"/>
    <w:rsid w:val="00EA5218"/>
    <w:rsid w:val="00EB1EB2"/>
    <w:rsid w:val="00EB381C"/>
    <w:rsid w:val="00EB3D7D"/>
    <w:rsid w:val="00EB6118"/>
    <w:rsid w:val="00EB7CCF"/>
    <w:rsid w:val="00ED2B31"/>
    <w:rsid w:val="00ED3961"/>
    <w:rsid w:val="00ED66EB"/>
    <w:rsid w:val="00ED7087"/>
    <w:rsid w:val="00EE120F"/>
    <w:rsid w:val="00EF21E1"/>
    <w:rsid w:val="00EF2411"/>
    <w:rsid w:val="00EF3176"/>
    <w:rsid w:val="00EF3FB1"/>
    <w:rsid w:val="00EF5F1E"/>
    <w:rsid w:val="00F0116A"/>
    <w:rsid w:val="00F03EB4"/>
    <w:rsid w:val="00F04A90"/>
    <w:rsid w:val="00F05202"/>
    <w:rsid w:val="00F1116A"/>
    <w:rsid w:val="00F12001"/>
    <w:rsid w:val="00F12CF1"/>
    <w:rsid w:val="00F152CF"/>
    <w:rsid w:val="00F26DE1"/>
    <w:rsid w:val="00F27229"/>
    <w:rsid w:val="00F30130"/>
    <w:rsid w:val="00F343B8"/>
    <w:rsid w:val="00F36124"/>
    <w:rsid w:val="00F406C4"/>
    <w:rsid w:val="00F43A23"/>
    <w:rsid w:val="00F43B76"/>
    <w:rsid w:val="00F45EF5"/>
    <w:rsid w:val="00F47075"/>
    <w:rsid w:val="00F51738"/>
    <w:rsid w:val="00F519EB"/>
    <w:rsid w:val="00F52062"/>
    <w:rsid w:val="00F60846"/>
    <w:rsid w:val="00F70EA8"/>
    <w:rsid w:val="00F72EAA"/>
    <w:rsid w:val="00F804CA"/>
    <w:rsid w:val="00F807F8"/>
    <w:rsid w:val="00F81CA1"/>
    <w:rsid w:val="00F831C3"/>
    <w:rsid w:val="00F87D16"/>
    <w:rsid w:val="00F922D2"/>
    <w:rsid w:val="00FA0E89"/>
    <w:rsid w:val="00FA3EA0"/>
    <w:rsid w:val="00FA7F54"/>
    <w:rsid w:val="00FB32BC"/>
    <w:rsid w:val="00FB7AB4"/>
    <w:rsid w:val="00FC154A"/>
    <w:rsid w:val="00FC1BE5"/>
    <w:rsid w:val="00FC2F8C"/>
    <w:rsid w:val="00FC3CD2"/>
    <w:rsid w:val="00FD2386"/>
    <w:rsid w:val="00FD337D"/>
    <w:rsid w:val="00FD7993"/>
    <w:rsid w:val="00FD7E14"/>
    <w:rsid w:val="00FE0D72"/>
    <w:rsid w:val="00FE12A6"/>
    <w:rsid w:val="00FE4A61"/>
    <w:rsid w:val="00FE528D"/>
    <w:rsid w:val="00FE7A9F"/>
    <w:rsid w:val="00FF4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5"/>
    <w:rPr>
      <w:sz w:val="24"/>
      <w:szCs w:val="24"/>
      <w:lang w:val="en-US"/>
    </w:rPr>
  </w:style>
  <w:style w:type="paragraph" w:styleId="Balk1">
    <w:name w:val="heading 1"/>
    <w:basedOn w:val="Normal"/>
    <w:next w:val="Normal"/>
    <w:qFormat/>
    <w:rsid w:val="00E17465"/>
    <w:pPr>
      <w:keepNext/>
      <w:ind w:right="383"/>
      <w:jc w:val="both"/>
      <w:outlineLvl w:val="0"/>
    </w:pPr>
    <w:rPr>
      <w:rFonts w:ascii="Tahoma" w:hAnsi="Tahoma" w:cs="Tahoma"/>
      <w:b/>
      <w:bCs/>
      <w:sz w:val="22"/>
      <w:lang w:val="tr-TR"/>
    </w:rPr>
  </w:style>
  <w:style w:type="paragraph" w:styleId="Balk3">
    <w:name w:val="heading 3"/>
    <w:basedOn w:val="Normal"/>
    <w:next w:val="Normal"/>
    <w:qFormat/>
    <w:rsid w:val="00A712EA"/>
    <w:pPr>
      <w:keepNext/>
      <w:spacing w:before="240" w:after="60"/>
      <w:outlineLvl w:val="2"/>
    </w:pPr>
    <w:rPr>
      <w:rFonts w:ascii="Arial" w:hAnsi="Arial" w:cs="Arial"/>
      <w:b/>
      <w:bCs/>
      <w:sz w:val="26"/>
      <w:szCs w:val="26"/>
    </w:rPr>
  </w:style>
  <w:style w:type="paragraph" w:styleId="Balk4">
    <w:name w:val="heading 4"/>
    <w:basedOn w:val="Normal"/>
    <w:next w:val="Normal"/>
    <w:qFormat/>
    <w:rsid w:val="00E17465"/>
    <w:pPr>
      <w:keepNext/>
      <w:ind w:right="72"/>
      <w:jc w:val="center"/>
      <w:outlineLvl w:val="3"/>
    </w:pPr>
    <w:rPr>
      <w:b/>
      <w:bCs/>
      <w:sz w:val="28"/>
      <w:szCs w:val="32"/>
      <w:lang w:val="tr-TR"/>
    </w:rPr>
  </w:style>
  <w:style w:type="paragraph" w:styleId="Balk5">
    <w:name w:val="heading 5"/>
    <w:basedOn w:val="Normal"/>
    <w:next w:val="Normal"/>
    <w:link w:val="Balk5Char"/>
    <w:qFormat/>
    <w:rsid w:val="00BC4A5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7465"/>
    <w:rPr>
      <w:color w:val="0000FF"/>
      <w:u w:val="single"/>
    </w:rPr>
  </w:style>
  <w:style w:type="paragraph" w:customStyle="1" w:styleId="Normal2">
    <w:name w:val="Normal2"/>
    <w:basedOn w:val="Normal"/>
    <w:rsid w:val="00E17465"/>
    <w:pPr>
      <w:widowControl w:val="0"/>
    </w:pPr>
    <w:rPr>
      <w:noProof/>
      <w:sz w:val="20"/>
      <w:szCs w:val="20"/>
      <w:lang w:val="tr-TR"/>
    </w:rPr>
  </w:style>
  <w:style w:type="paragraph" w:customStyle="1" w:styleId="Normal1">
    <w:name w:val="Normal1"/>
    <w:basedOn w:val="Normal2"/>
    <w:rsid w:val="00E17465"/>
    <w:rPr>
      <w:sz w:val="26"/>
    </w:rPr>
  </w:style>
  <w:style w:type="character" w:styleId="zlenenKpr">
    <w:name w:val="FollowedHyperlink"/>
    <w:rsid w:val="00E17465"/>
    <w:rPr>
      <w:color w:val="800080"/>
      <w:u w:val="single"/>
    </w:rPr>
  </w:style>
  <w:style w:type="paragraph" w:styleId="BalonMetni">
    <w:name w:val="Balloon Text"/>
    <w:basedOn w:val="Normal"/>
    <w:link w:val="BalonMetniChar"/>
    <w:rsid w:val="0038163C"/>
    <w:rPr>
      <w:rFonts w:ascii="Tahoma" w:hAnsi="Tahoma"/>
      <w:sz w:val="16"/>
      <w:szCs w:val="16"/>
    </w:rPr>
  </w:style>
  <w:style w:type="character" w:customStyle="1" w:styleId="BalonMetniChar">
    <w:name w:val="Balon Metni Char"/>
    <w:link w:val="BalonMetni"/>
    <w:rsid w:val="0027364F"/>
    <w:rPr>
      <w:rFonts w:ascii="Tahoma" w:hAnsi="Tahoma" w:cs="Tahoma"/>
      <w:sz w:val="16"/>
      <w:szCs w:val="16"/>
      <w:lang w:eastAsia="tr-TR"/>
    </w:rPr>
  </w:style>
  <w:style w:type="character" w:customStyle="1" w:styleId="Balk5Char">
    <w:name w:val="Başlık 5 Char"/>
    <w:basedOn w:val="VarsaylanParagrafYazTipi"/>
    <w:link w:val="Balk5"/>
    <w:rsid w:val="006B38A2"/>
    <w:rPr>
      <w:b/>
      <w:bCs/>
      <w:i/>
      <w:iCs/>
      <w:sz w:val="26"/>
      <w:szCs w:val="26"/>
      <w:lang w:val="en-US"/>
    </w:rPr>
  </w:style>
  <w:style w:type="character" w:customStyle="1" w:styleId="fn">
    <w:name w:val="fn"/>
    <w:basedOn w:val="VarsaylanParagrafYazTipi"/>
    <w:rsid w:val="00DE45B4"/>
  </w:style>
  <w:style w:type="character" w:customStyle="1" w:styleId="apple-converted-space">
    <w:name w:val="apple-converted-space"/>
    <w:basedOn w:val="VarsaylanParagrafYazTipi"/>
    <w:rsid w:val="000A628F"/>
  </w:style>
  <w:style w:type="paragraph" w:styleId="stbilgi">
    <w:name w:val="header"/>
    <w:basedOn w:val="Normal"/>
    <w:link w:val="stbilgiChar"/>
    <w:uiPriority w:val="99"/>
    <w:rsid w:val="00F72EAA"/>
    <w:pPr>
      <w:tabs>
        <w:tab w:val="center" w:pos="4536"/>
        <w:tab w:val="right" w:pos="9072"/>
      </w:tabs>
    </w:pPr>
  </w:style>
  <w:style w:type="character" w:customStyle="1" w:styleId="stbilgiChar">
    <w:name w:val="Üstbilgi Char"/>
    <w:basedOn w:val="VarsaylanParagrafYazTipi"/>
    <w:link w:val="stbilgi"/>
    <w:uiPriority w:val="99"/>
    <w:rsid w:val="00F72EAA"/>
    <w:rPr>
      <w:sz w:val="24"/>
      <w:szCs w:val="24"/>
      <w:lang w:val="en-US"/>
    </w:rPr>
  </w:style>
  <w:style w:type="paragraph" w:styleId="Altbilgi">
    <w:name w:val="footer"/>
    <w:basedOn w:val="Normal"/>
    <w:link w:val="AltbilgiChar"/>
    <w:rsid w:val="00F72EAA"/>
    <w:pPr>
      <w:tabs>
        <w:tab w:val="center" w:pos="4536"/>
        <w:tab w:val="right" w:pos="9072"/>
      </w:tabs>
    </w:pPr>
  </w:style>
  <w:style w:type="character" w:customStyle="1" w:styleId="AltbilgiChar">
    <w:name w:val="Altbilgi Char"/>
    <w:basedOn w:val="VarsaylanParagrafYazTipi"/>
    <w:link w:val="Altbilgi"/>
    <w:rsid w:val="00F72EAA"/>
    <w:rPr>
      <w:sz w:val="24"/>
      <w:szCs w:val="24"/>
      <w:lang w:val="en-US"/>
    </w:rPr>
  </w:style>
  <w:style w:type="paragraph" w:styleId="DzMetin">
    <w:name w:val="Plain Text"/>
    <w:basedOn w:val="Normal"/>
    <w:link w:val="DzMetinChar"/>
    <w:uiPriority w:val="99"/>
    <w:unhideWhenUsed/>
    <w:rsid w:val="00A64D25"/>
    <w:rPr>
      <w:rFonts w:ascii="Calibri" w:eastAsiaTheme="minorHAnsi" w:hAnsi="Calibri" w:cs="Calibri"/>
      <w:sz w:val="22"/>
      <w:szCs w:val="22"/>
      <w:lang w:val="tr-TR" w:eastAsia="en-US"/>
    </w:rPr>
  </w:style>
  <w:style w:type="character" w:customStyle="1" w:styleId="DzMetinChar">
    <w:name w:val="Düz Metin Char"/>
    <w:basedOn w:val="VarsaylanParagrafYazTipi"/>
    <w:link w:val="DzMetin"/>
    <w:uiPriority w:val="99"/>
    <w:rsid w:val="00A64D25"/>
    <w:rPr>
      <w:rFonts w:ascii="Calibri" w:eastAsiaTheme="minorHAnsi" w:hAnsi="Calibri" w:cs="Calibri"/>
      <w:sz w:val="22"/>
      <w:szCs w:val="22"/>
      <w:lang w:eastAsia="en-US"/>
    </w:rPr>
  </w:style>
  <w:style w:type="paragraph" w:styleId="GvdeMetni3">
    <w:name w:val="Body Text 3"/>
    <w:basedOn w:val="Normal"/>
    <w:link w:val="GvdeMetni3Char"/>
    <w:rsid w:val="000A27D0"/>
    <w:pPr>
      <w:jc w:val="center"/>
    </w:pPr>
    <w:rPr>
      <w:b/>
      <w:bCs/>
      <w:i/>
      <w:iCs/>
      <w:sz w:val="20"/>
      <w:lang w:val="tr-TR"/>
    </w:rPr>
  </w:style>
  <w:style w:type="character" w:customStyle="1" w:styleId="GvdeMetni3Char">
    <w:name w:val="Gövde Metni 3 Char"/>
    <w:basedOn w:val="VarsaylanParagrafYazTipi"/>
    <w:link w:val="GvdeMetni3"/>
    <w:rsid w:val="000A27D0"/>
    <w:rPr>
      <w:b/>
      <w:bCs/>
      <w:i/>
      <w:iCs/>
      <w:szCs w:val="24"/>
    </w:rPr>
  </w:style>
  <w:style w:type="character" w:customStyle="1" w:styleId="style8">
    <w:name w:val="style8"/>
    <w:rsid w:val="000A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5"/>
    <w:rPr>
      <w:sz w:val="24"/>
      <w:szCs w:val="24"/>
      <w:lang w:val="en-US"/>
    </w:rPr>
  </w:style>
  <w:style w:type="paragraph" w:styleId="Balk1">
    <w:name w:val="heading 1"/>
    <w:basedOn w:val="Normal"/>
    <w:next w:val="Normal"/>
    <w:qFormat/>
    <w:rsid w:val="00E17465"/>
    <w:pPr>
      <w:keepNext/>
      <w:ind w:right="383"/>
      <w:jc w:val="both"/>
      <w:outlineLvl w:val="0"/>
    </w:pPr>
    <w:rPr>
      <w:rFonts w:ascii="Tahoma" w:hAnsi="Tahoma" w:cs="Tahoma"/>
      <w:b/>
      <w:bCs/>
      <w:sz w:val="22"/>
      <w:lang w:val="tr-TR"/>
    </w:rPr>
  </w:style>
  <w:style w:type="paragraph" w:styleId="Balk3">
    <w:name w:val="heading 3"/>
    <w:basedOn w:val="Normal"/>
    <w:next w:val="Normal"/>
    <w:qFormat/>
    <w:rsid w:val="00A712EA"/>
    <w:pPr>
      <w:keepNext/>
      <w:spacing w:before="240" w:after="60"/>
      <w:outlineLvl w:val="2"/>
    </w:pPr>
    <w:rPr>
      <w:rFonts w:ascii="Arial" w:hAnsi="Arial" w:cs="Arial"/>
      <w:b/>
      <w:bCs/>
      <w:sz w:val="26"/>
      <w:szCs w:val="26"/>
    </w:rPr>
  </w:style>
  <w:style w:type="paragraph" w:styleId="Balk4">
    <w:name w:val="heading 4"/>
    <w:basedOn w:val="Normal"/>
    <w:next w:val="Normal"/>
    <w:qFormat/>
    <w:rsid w:val="00E17465"/>
    <w:pPr>
      <w:keepNext/>
      <w:ind w:right="72"/>
      <w:jc w:val="center"/>
      <w:outlineLvl w:val="3"/>
    </w:pPr>
    <w:rPr>
      <w:b/>
      <w:bCs/>
      <w:sz w:val="28"/>
      <w:szCs w:val="32"/>
      <w:lang w:val="tr-TR"/>
    </w:rPr>
  </w:style>
  <w:style w:type="paragraph" w:styleId="Balk5">
    <w:name w:val="heading 5"/>
    <w:basedOn w:val="Normal"/>
    <w:next w:val="Normal"/>
    <w:link w:val="Balk5Char"/>
    <w:qFormat/>
    <w:rsid w:val="00BC4A5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7465"/>
    <w:rPr>
      <w:color w:val="0000FF"/>
      <w:u w:val="single"/>
    </w:rPr>
  </w:style>
  <w:style w:type="paragraph" w:customStyle="1" w:styleId="Normal2">
    <w:name w:val="Normal2"/>
    <w:basedOn w:val="Normal"/>
    <w:rsid w:val="00E17465"/>
    <w:pPr>
      <w:widowControl w:val="0"/>
    </w:pPr>
    <w:rPr>
      <w:noProof/>
      <w:sz w:val="20"/>
      <w:szCs w:val="20"/>
      <w:lang w:val="tr-TR"/>
    </w:rPr>
  </w:style>
  <w:style w:type="paragraph" w:customStyle="1" w:styleId="Normal1">
    <w:name w:val="Normal1"/>
    <w:basedOn w:val="Normal2"/>
    <w:rsid w:val="00E17465"/>
    <w:rPr>
      <w:sz w:val="26"/>
    </w:rPr>
  </w:style>
  <w:style w:type="character" w:styleId="zlenenKpr">
    <w:name w:val="FollowedHyperlink"/>
    <w:rsid w:val="00E17465"/>
    <w:rPr>
      <w:color w:val="800080"/>
      <w:u w:val="single"/>
    </w:rPr>
  </w:style>
  <w:style w:type="paragraph" w:styleId="BalonMetni">
    <w:name w:val="Balloon Text"/>
    <w:basedOn w:val="Normal"/>
    <w:link w:val="BalonMetniChar"/>
    <w:rsid w:val="0038163C"/>
    <w:rPr>
      <w:rFonts w:ascii="Tahoma" w:hAnsi="Tahoma"/>
      <w:sz w:val="16"/>
      <w:szCs w:val="16"/>
    </w:rPr>
  </w:style>
  <w:style w:type="character" w:customStyle="1" w:styleId="BalonMetniChar">
    <w:name w:val="Balon Metni Char"/>
    <w:link w:val="BalonMetni"/>
    <w:rsid w:val="0027364F"/>
    <w:rPr>
      <w:rFonts w:ascii="Tahoma" w:hAnsi="Tahoma" w:cs="Tahoma"/>
      <w:sz w:val="16"/>
      <w:szCs w:val="16"/>
      <w:lang w:eastAsia="tr-TR"/>
    </w:rPr>
  </w:style>
  <w:style w:type="character" w:customStyle="1" w:styleId="Balk5Char">
    <w:name w:val="Başlık 5 Char"/>
    <w:basedOn w:val="VarsaylanParagrafYazTipi"/>
    <w:link w:val="Balk5"/>
    <w:rsid w:val="006B38A2"/>
    <w:rPr>
      <w:b/>
      <w:bCs/>
      <w:i/>
      <w:iCs/>
      <w:sz w:val="26"/>
      <w:szCs w:val="26"/>
      <w:lang w:val="en-US"/>
    </w:rPr>
  </w:style>
  <w:style w:type="character" w:customStyle="1" w:styleId="fn">
    <w:name w:val="fn"/>
    <w:basedOn w:val="VarsaylanParagrafYazTipi"/>
    <w:rsid w:val="00DE45B4"/>
  </w:style>
  <w:style w:type="character" w:customStyle="1" w:styleId="apple-converted-space">
    <w:name w:val="apple-converted-space"/>
    <w:basedOn w:val="VarsaylanParagrafYazTipi"/>
    <w:rsid w:val="000A628F"/>
  </w:style>
  <w:style w:type="paragraph" w:styleId="stbilgi">
    <w:name w:val="header"/>
    <w:basedOn w:val="Normal"/>
    <w:link w:val="stbilgiChar"/>
    <w:uiPriority w:val="99"/>
    <w:rsid w:val="00F72EAA"/>
    <w:pPr>
      <w:tabs>
        <w:tab w:val="center" w:pos="4536"/>
        <w:tab w:val="right" w:pos="9072"/>
      </w:tabs>
    </w:pPr>
  </w:style>
  <w:style w:type="character" w:customStyle="1" w:styleId="stbilgiChar">
    <w:name w:val="Üstbilgi Char"/>
    <w:basedOn w:val="VarsaylanParagrafYazTipi"/>
    <w:link w:val="stbilgi"/>
    <w:uiPriority w:val="99"/>
    <w:rsid w:val="00F72EAA"/>
    <w:rPr>
      <w:sz w:val="24"/>
      <w:szCs w:val="24"/>
      <w:lang w:val="en-US"/>
    </w:rPr>
  </w:style>
  <w:style w:type="paragraph" w:styleId="Altbilgi">
    <w:name w:val="footer"/>
    <w:basedOn w:val="Normal"/>
    <w:link w:val="AltbilgiChar"/>
    <w:rsid w:val="00F72EAA"/>
    <w:pPr>
      <w:tabs>
        <w:tab w:val="center" w:pos="4536"/>
        <w:tab w:val="right" w:pos="9072"/>
      </w:tabs>
    </w:pPr>
  </w:style>
  <w:style w:type="character" w:customStyle="1" w:styleId="AltbilgiChar">
    <w:name w:val="Altbilgi Char"/>
    <w:basedOn w:val="VarsaylanParagrafYazTipi"/>
    <w:link w:val="Altbilgi"/>
    <w:rsid w:val="00F72EAA"/>
    <w:rPr>
      <w:sz w:val="24"/>
      <w:szCs w:val="24"/>
      <w:lang w:val="en-US"/>
    </w:rPr>
  </w:style>
  <w:style w:type="paragraph" w:styleId="DzMetin">
    <w:name w:val="Plain Text"/>
    <w:basedOn w:val="Normal"/>
    <w:link w:val="DzMetinChar"/>
    <w:uiPriority w:val="99"/>
    <w:unhideWhenUsed/>
    <w:rsid w:val="00A64D25"/>
    <w:rPr>
      <w:rFonts w:ascii="Calibri" w:eastAsiaTheme="minorHAnsi" w:hAnsi="Calibri" w:cs="Calibri"/>
      <w:sz w:val="22"/>
      <w:szCs w:val="22"/>
      <w:lang w:val="tr-TR" w:eastAsia="en-US"/>
    </w:rPr>
  </w:style>
  <w:style w:type="character" w:customStyle="1" w:styleId="DzMetinChar">
    <w:name w:val="Düz Metin Char"/>
    <w:basedOn w:val="VarsaylanParagrafYazTipi"/>
    <w:link w:val="DzMetin"/>
    <w:uiPriority w:val="99"/>
    <w:rsid w:val="00A64D25"/>
    <w:rPr>
      <w:rFonts w:ascii="Calibri" w:eastAsiaTheme="minorHAnsi" w:hAnsi="Calibri" w:cs="Calibri"/>
      <w:sz w:val="22"/>
      <w:szCs w:val="22"/>
      <w:lang w:eastAsia="en-US"/>
    </w:rPr>
  </w:style>
  <w:style w:type="paragraph" w:styleId="GvdeMetni3">
    <w:name w:val="Body Text 3"/>
    <w:basedOn w:val="Normal"/>
    <w:link w:val="GvdeMetni3Char"/>
    <w:rsid w:val="000A27D0"/>
    <w:pPr>
      <w:jc w:val="center"/>
    </w:pPr>
    <w:rPr>
      <w:b/>
      <w:bCs/>
      <w:i/>
      <w:iCs/>
      <w:sz w:val="20"/>
      <w:lang w:val="tr-TR"/>
    </w:rPr>
  </w:style>
  <w:style w:type="character" w:customStyle="1" w:styleId="GvdeMetni3Char">
    <w:name w:val="Gövde Metni 3 Char"/>
    <w:basedOn w:val="VarsaylanParagrafYazTipi"/>
    <w:link w:val="GvdeMetni3"/>
    <w:rsid w:val="000A27D0"/>
    <w:rPr>
      <w:b/>
      <w:bCs/>
      <w:i/>
      <w:iCs/>
      <w:szCs w:val="24"/>
    </w:rPr>
  </w:style>
  <w:style w:type="character" w:customStyle="1" w:styleId="style8">
    <w:name w:val="style8"/>
    <w:rsid w:val="000A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0960">
      <w:bodyDiv w:val="1"/>
      <w:marLeft w:val="0"/>
      <w:marRight w:val="0"/>
      <w:marTop w:val="0"/>
      <w:marBottom w:val="0"/>
      <w:divBdr>
        <w:top w:val="none" w:sz="0" w:space="0" w:color="auto"/>
        <w:left w:val="none" w:sz="0" w:space="0" w:color="auto"/>
        <w:bottom w:val="none" w:sz="0" w:space="0" w:color="auto"/>
        <w:right w:val="none" w:sz="0" w:space="0" w:color="auto"/>
      </w:divBdr>
    </w:div>
    <w:div w:id="109322884">
      <w:bodyDiv w:val="1"/>
      <w:marLeft w:val="0"/>
      <w:marRight w:val="0"/>
      <w:marTop w:val="0"/>
      <w:marBottom w:val="0"/>
      <w:divBdr>
        <w:top w:val="none" w:sz="0" w:space="0" w:color="auto"/>
        <w:left w:val="none" w:sz="0" w:space="0" w:color="auto"/>
        <w:bottom w:val="none" w:sz="0" w:space="0" w:color="auto"/>
        <w:right w:val="none" w:sz="0" w:space="0" w:color="auto"/>
      </w:divBdr>
    </w:div>
    <w:div w:id="112722678">
      <w:bodyDiv w:val="1"/>
      <w:marLeft w:val="0"/>
      <w:marRight w:val="0"/>
      <w:marTop w:val="0"/>
      <w:marBottom w:val="0"/>
      <w:divBdr>
        <w:top w:val="none" w:sz="0" w:space="0" w:color="auto"/>
        <w:left w:val="none" w:sz="0" w:space="0" w:color="auto"/>
        <w:bottom w:val="none" w:sz="0" w:space="0" w:color="auto"/>
        <w:right w:val="none" w:sz="0" w:space="0" w:color="auto"/>
      </w:divBdr>
    </w:div>
    <w:div w:id="131673765">
      <w:bodyDiv w:val="1"/>
      <w:marLeft w:val="0"/>
      <w:marRight w:val="0"/>
      <w:marTop w:val="0"/>
      <w:marBottom w:val="0"/>
      <w:divBdr>
        <w:top w:val="none" w:sz="0" w:space="0" w:color="auto"/>
        <w:left w:val="none" w:sz="0" w:space="0" w:color="auto"/>
        <w:bottom w:val="none" w:sz="0" w:space="0" w:color="auto"/>
        <w:right w:val="none" w:sz="0" w:space="0" w:color="auto"/>
      </w:divBdr>
    </w:div>
    <w:div w:id="144203885">
      <w:bodyDiv w:val="1"/>
      <w:marLeft w:val="0"/>
      <w:marRight w:val="0"/>
      <w:marTop w:val="0"/>
      <w:marBottom w:val="0"/>
      <w:divBdr>
        <w:top w:val="none" w:sz="0" w:space="0" w:color="auto"/>
        <w:left w:val="none" w:sz="0" w:space="0" w:color="auto"/>
        <w:bottom w:val="none" w:sz="0" w:space="0" w:color="auto"/>
        <w:right w:val="none" w:sz="0" w:space="0" w:color="auto"/>
      </w:divBdr>
    </w:div>
    <w:div w:id="150341434">
      <w:bodyDiv w:val="1"/>
      <w:marLeft w:val="0"/>
      <w:marRight w:val="0"/>
      <w:marTop w:val="0"/>
      <w:marBottom w:val="0"/>
      <w:divBdr>
        <w:top w:val="none" w:sz="0" w:space="0" w:color="auto"/>
        <w:left w:val="none" w:sz="0" w:space="0" w:color="auto"/>
        <w:bottom w:val="none" w:sz="0" w:space="0" w:color="auto"/>
        <w:right w:val="none" w:sz="0" w:space="0" w:color="auto"/>
      </w:divBdr>
    </w:div>
    <w:div w:id="323896399">
      <w:bodyDiv w:val="1"/>
      <w:marLeft w:val="0"/>
      <w:marRight w:val="0"/>
      <w:marTop w:val="0"/>
      <w:marBottom w:val="0"/>
      <w:divBdr>
        <w:top w:val="none" w:sz="0" w:space="0" w:color="auto"/>
        <w:left w:val="none" w:sz="0" w:space="0" w:color="auto"/>
        <w:bottom w:val="none" w:sz="0" w:space="0" w:color="auto"/>
        <w:right w:val="none" w:sz="0" w:space="0" w:color="auto"/>
      </w:divBdr>
    </w:div>
    <w:div w:id="344868746">
      <w:bodyDiv w:val="1"/>
      <w:marLeft w:val="0"/>
      <w:marRight w:val="0"/>
      <w:marTop w:val="0"/>
      <w:marBottom w:val="0"/>
      <w:divBdr>
        <w:top w:val="none" w:sz="0" w:space="0" w:color="auto"/>
        <w:left w:val="none" w:sz="0" w:space="0" w:color="auto"/>
        <w:bottom w:val="none" w:sz="0" w:space="0" w:color="auto"/>
        <w:right w:val="none" w:sz="0" w:space="0" w:color="auto"/>
      </w:divBdr>
    </w:div>
    <w:div w:id="398476676">
      <w:bodyDiv w:val="1"/>
      <w:marLeft w:val="0"/>
      <w:marRight w:val="0"/>
      <w:marTop w:val="0"/>
      <w:marBottom w:val="0"/>
      <w:divBdr>
        <w:top w:val="none" w:sz="0" w:space="0" w:color="auto"/>
        <w:left w:val="none" w:sz="0" w:space="0" w:color="auto"/>
        <w:bottom w:val="none" w:sz="0" w:space="0" w:color="auto"/>
        <w:right w:val="none" w:sz="0" w:space="0" w:color="auto"/>
      </w:divBdr>
    </w:div>
    <w:div w:id="491994101">
      <w:bodyDiv w:val="1"/>
      <w:marLeft w:val="0"/>
      <w:marRight w:val="0"/>
      <w:marTop w:val="0"/>
      <w:marBottom w:val="0"/>
      <w:divBdr>
        <w:top w:val="none" w:sz="0" w:space="0" w:color="auto"/>
        <w:left w:val="none" w:sz="0" w:space="0" w:color="auto"/>
        <w:bottom w:val="none" w:sz="0" w:space="0" w:color="auto"/>
        <w:right w:val="none" w:sz="0" w:space="0" w:color="auto"/>
      </w:divBdr>
    </w:div>
    <w:div w:id="534780240">
      <w:bodyDiv w:val="1"/>
      <w:marLeft w:val="0"/>
      <w:marRight w:val="0"/>
      <w:marTop w:val="0"/>
      <w:marBottom w:val="0"/>
      <w:divBdr>
        <w:top w:val="none" w:sz="0" w:space="0" w:color="auto"/>
        <w:left w:val="none" w:sz="0" w:space="0" w:color="auto"/>
        <w:bottom w:val="none" w:sz="0" w:space="0" w:color="auto"/>
        <w:right w:val="none" w:sz="0" w:space="0" w:color="auto"/>
      </w:divBdr>
    </w:div>
    <w:div w:id="672030125">
      <w:bodyDiv w:val="1"/>
      <w:marLeft w:val="0"/>
      <w:marRight w:val="0"/>
      <w:marTop w:val="0"/>
      <w:marBottom w:val="0"/>
      <w:divBdr>
        <w:top w:val="none" w:sz="0" w:space="0" w:color="auto"/>
        <w:left w:val="none" w:sz="0" w:space="0" w:color="auto"/>
        <w:bottom w:val="none" w:sz="0" w:space="0" w:color="auto"/>
        <w:right w:val="none" w:sz="0" w:space="0" w:color="auto"/>
      </w:divBdr>
    </w:div>
    <w:div w:id="740951868">
      <w:bodyDiv w:val="1"/>
      <w:marLeft w:val="0"/>
      <w:marRight w:val="0"/>
      <w:marTop w:val="0"/>
      <w:marBottom w:val="0"/>
      <w:divBdr>
        <w:top w:val="none" w:sz="0" w:space="0" w:color="auto"/>
        <w:left w:val="none" w:sz="0" w:space="0" w:color="auto"/>
        <w:bottom w:val="none" w:sz="0" w:space="0" w:color="auto"/>
        <w:right w:val="none" w:sz="0" w:space="0" w:color="auto"/>
      </w:divBdr>
    </w:div>
    <w:div w:id="815342582">
      <w:bodyDiv w:val="1"/>
      <w:marLeft w:val="0"/>
      <w:marRight w:val="0"/>
      <w:marTop w:val="0"/>
      <w:marBottom w:val="0"/>
      <w:divBdr>
        <w:top w:val="none" w:sz="0" w:space="0" w:color="auto"/>
        <w:left w:val="none" w:sz="0" w:space="0" w:color="auto"/>
        <w:bottom w:val="none" w:sz="0" w:space="0" w:color="auto"/>
        <w:right w:val="none" w:sz="0" w:space="0" w:color="auto"/>
      </w:divBdr>
    </w:div>
    <w:div w:id="904412034">
      <w:bodyDiv w:val="1"/>
      <w:marLeft w:val="0"/>
      <w:marRight w:val="0"/>
      <w:marTop w:val="0"/>
      <w:marBottom w:val="0"/>
      <w:divBdr>
        <w:top w:val="none" w:sz="0" w:space="0" w:color="auto"/>
        <w:left w:val="none" w:sz="0" w:space="0" w:color="auto"/>
        <w:bottom w:val="none" w:sz="0" w:space="0" w:color="auto"/>
        <w:right w:val="none" w:sz="0" w:space="0" w:color="auto"/>
      </w:divBdr>
    </w:div>
    <w:div w:id="939335376">
      <w:bodyDiv w:val="1"/>
      <w:marLeft w:val="0"/>
      <w:marRight w:val="0"/>
      <w:marTop w:val="0"/>
      <w:marBottom w:val="0"/>
      <w:divBdr>
        <w:top w:val="none" w:sz="0" w:space="0" w:color="auto"/>
        <w:left w:val="none" w:sz="0" w:space="0" w:color="auto"/>
        <w:bottom w:val="none" w:sz="0" w:space="0" w:color="auto"/>
        <w:right w:val="none" w:sz="0" w:space="0" w:color="auto"/>
      </w:divBdr>
    </w:div>
    <w:div w:id="1022586770">
      <w:bodyDiv w:val="1"/>
      <w:marLeft w:val="0"/>
      <w:marRight w:val="0"/>
      <w:marTop w:val="0"/>
      <w:marBottom w:val="0"/>
      <w:divBdr>
        <w:top w:val="none" w:sz="0" w:space="0" w:color="auto"/>
        <w:left w:val="none" w:sz="0" w:space="0" w:color="auto"/>
        <w:bottom w:val="none" w:sz="0" w:space="0" w:color="auto"/>
        <w:right w:val="none" w:sz="0" w:space="0" w:color="auto"/>
      </w:divBdr>
    </w:div>
    <w:div w:id="1024676288">
      <w:bodyDiv w:val="1"/>
      <w:marLeft w:val="0"/>
      <w:marRight w:val="0"/>
      <w:marTop w:val="0"/>
      <w:marBottom w:val="0"/>
      <w:divBdr>
        <w:top w:val="none" w:sz="0" w:space="0" w:color="auto"/>
        <w:left w:val="none" w:sz="0" w:space="0" w:color="auto"/>
        <w:bottom w:val="none" w:sz="0" w:space="0" w:color="auto"/>
        <w:right w:val="none" w:sz="0" w:space="0" w:color="auto"/>
      </w:divBdr>
    </w:div>
    <w:div w:id="1055355086">
      <w:bodyDiv w:val="1"/>
      <w:marLeft w:val="0"/>
      <w:marRight w:val="0"/>
      <w:marTop w:val="0"/>
      <w:marBottom w:val="0"/>
      <w:divBdr>
        <w:top w:val="none" w:sz="0" w:space="0" w:color="auto"/>
        <w:left w:val="none" w:sz="0" w:space="0" w:color="auto"/>
        <w:bottom w:val="none" w:sz="0" w:space="0" w:color="auto"/>
        <w:right w:val="none" w:sz="0" w:space="0" w:color="auto"/>
      </w:divBdr>
    </w:div>
    <w:div w:id="1060056340">
      <w:bodyDiv w:val="1"/>
      <w:marLeft w:val="0"/>
      <w:marRight w:val="0"/>
      <w:marTop w:val="0"/>
      <w:marBottom w:val="0"/>
      <w:divBdr>
        <w:top w:val="none" w:sz="0" w:space="0" w:color="auto"/>
        <w:left w:val="none" w:sz="0" w:space="0" w:color="auto"/>
        <w:bottom w:val="none" w:sz="0" w:space="0" w:color="auto"/>
        <w:right w:val="none" w:sz="0" w:space="0" w:color="auto"/>
      </w:divBdr>
    </w:div>
    <w:div w:id="1127162782">
      <w:bodyDiv w:val="1"/>
      <w:marLeft w:val="0"/>
      <w:marRight w:val="0"/>
      <w:marTop w:val="0"/>
      <w:marBottom w:val="0"/>
      <w:divBdr>
        <w:top w:val="none" w:sz="0" w:space="0" w:color="auto"/>
        <w:left w:val="none" w:sz="0" w:space="0" w:color="auto"/>
        <w:bottom w:val="none" w:sz="0" w:space="0" w:color="auto"/>
        <w:right w:val="none" w:sz="0" w:space="0" w:color="auto"/>
      </w:divBdr>
    </w:div>
    <w:div w:id="1149785828">
      <w:bodyDiv w:val="1"/>
      <w:marLeft w:val="0"/>
      <w:marRight w:val="0"/>
      <w:marTop w:val="0"/>
      <w:marBottom w:val="0"/>
      <w:divBdr>
        <w:top w:val="none" w:sz="0" w:space="0" w:color="auto"/>
        <w:left w:val="none" w:sz="0" w:space="0" w:color="auto"/>
        <w:bottom w:val="none" w:sz="0" w:space="0" w:color="auto"/>
        <w:right w:val="none" w:sz="0" w:space="0" w:color="auto"/>
      </w:divBdr>
    </w:div>
    <w:div w:id="1170832485">
      <w:bodyDiv w:val="1"/>
      <w:marLeft w:val="0"/>
      <w:marRight w:val="0"/>
      <w:marTop w:val="0"/>
      <w:marBottom w:val="0"/>
      <w:divBdr>
        <w:top w:val="none" w:sz="0" w:space="0" w:color="auto"/>
        <w:left w:val="none" w:sz="0" w:space="0" w:color="auto"/>
        <w:bottom w:val="none" w:sz="0" w:space="0" w:color="auto"/>
        <w:right w:val="none" w:sz="0" w:space="0" w:color="auto"/>
      </w:divBdr>
    </w:div>
    <w:div w:id="1174732860">
      <w:bodyDiv w:val="1"/>
      <w:marLeft w:val="0"/>
      <w:marRight w:val="0"/>
      <w:marTop w:val="0"/>
      <w:marBottom w:val="0"/>
      <w:divBdr>
        <w:top w:val="none" w:sz="0" w:space="0" w:color="auto"/>
        <w:left w:val="none" w:sz="0" w:space="0" w:color="auto"/>
        <w:bottom w:val="none" w:sz="0" w:space="0" w:color="auto"/>
        <w:right w:val="none" w:sz="0" w:space="0" w:color="auto"/>
      </w:divBdr>
    </w:div>
    <w:div w:id="1251623220">
      <w:bodyDiv w:val="1"/>
      <w:marLeft w:val="0"/>
      <w:marRight w:val="0"/>
      <w:marTop w:val="0"/>
      <w:marBottom w:val="0"/>
      <w:divBdr>
        <w:top w:val="none" w:sz="0" w:space="0" w:color="auto"/>
        <w:left w:val="none" w:sz="0" w:space="0" w:color="auto"/>
        <w:bottom w:val="none" w:sz="0" w:space="0" w:color="auto"/>
        <w:right w:val="none" w:sz="0" w:space="0" w:color="auto"/>
      </w:divBdr>
    </w:div>
    <w:div w:id="1335258316">
      <w:bodyDiv w:val="1"/>
      <w:marLeft w:val="0"/>
      <w:marRight w:val="0"/>
      <w:marTop w:val="0"/>
      <w:marBottom w:val="0"/>
      <w:divBdr>
        <w:top w:val="none" w:sz="0" w:space="0" w:color="auto"/>
        <w:left w:val="none" w:sz="0" w:space="0" w:color="auto"/>
        <w:bottom w:val="none" w:sz="0" w:space="0" w:color="auto"/>
        <w:right w:val="none" w:sz="0" w:space="0" w:color="auto"/>
      </w:divBdr>
    </w:div>
    <w:div w:id="1358652678">
      <w:bodyDiv w:val="1"/>
      <w:marLeft w:val="0"/>
      <w:marRight w:val="0"/>
      <w:marTop w:val="0"/>
      <w:marBottom w:val="0"/>
      <w:divBdr>
        <w:top w:val="none" w:sz="0" w:space="0" w:color="auto"/>
        <w:left w:val="none" w:sz="0" w:space="0" w:color="auto"/>
        <w:bottom w:val="none" w:sz="0" w:space="0" w:color="auto"/>
        <w:right w:val="none" w:sz="0" w:space="0" w:color="auto"/>
      </w:divBdr>
    </w:div>
    <w:div w:id="1401907250">
      <w:bodyDiv w:val="1"/>
      <w:marLeft w:val="0"/>
      <w:marRight w:val="0"/>
      <w:marTop w:val="0"/>
      <w:marBottom w:val="0"/>
      <w:divBdr>
        <w:top w:val="none" w:sz="0" w:space="0" w:color="auto"/>
        <w:left w:val="none" w:sz="0" w:space="0" w:color="auto"/>
        <w:bottom w:val="none" w:sz="0" w:space="0" w:color="auto"/>
        <w:right w:val="none" w:sz="0" w:space="0" w:color="auto"/>
      </w:divBdr>
    </w:div>
    <w:div w:id="1411998090">
      <w:bodyDiv w:val="1"/>
      <w:marLeft w:val="0"/>
      <w:marRight w:val="0"/>
      <w:marTop w:val="0"/>
      <w:marBottom w:val="0"/>
      <w:divBdr>
        <w:top w:val="none" w:sz="0" w:space="0" w:color="auto"/>
        <w:left w:val="none" w:sz="0" w:space="0" w:color="auto"/>
        <w:bottom w:val="none" w:sz="0" w:space="0" w:color="auto"/>
        <w:right w:val="none" w:sz="0" w:space="0" w:color="auto"/>
      </w:divBdr>
    </w:div>
    <w:div w:id="1412049261">
      <w:bodyDiv w:val="1"/>
      <w:marLeft w:val="0"/>
      <w:marRight w:val="0"/>
      <w:marTop w:val="0"/>
      <w:marBottom w:val="0"/>
      <w:divBdr>
        <w:top w:val="none" w:sz="0" w:space="0" w:color="auto"/>
        <w:left w:val="none" w:sz="0" w:space="0" w:color="auto"/>
        <w:bottom w:val="none" w:sz="0" w:space="0" w:color="auto"/>
        <w:right w:val="none" w:sz="0" w:space="0" w:color="auto"/>
      </w:divBdr>
    </w:div>
    <w:div w:id="1461605043">
      <w:bodyDiv w:val="1"/>
      <w:marLeft w:val="0"/>
      <w:marRight w:val="0"/>
      <w:marTop w:val="0"/>
      <w:marBottom w:val="0"/>
      <w:divBdr>
        <w:top w:val="none" w:sz="0" w:space="0" w:color="auto"/>
        <w:left w:val="none" w:sz="0" w:space="0" w:color="auto"/>
        <w:bottom w:val="none" w:sz="0" w:space="0" w:color="auto"/>
        <w:right w:val="none" w:sz="0" w:space="0" w:color="auto"/>
      </w:divBdr>
    </w:div>
    <w:div w:id="1518737479">
      <w:bodyDiv w:val="1"/>
      <w:marLeft w:val="0"/>
      <w:marRight w:val="0"/>
      <w:marTop w:val="0"/>
      <w:marBottom w:val="0"/>
      <w:divBdr>
        <w:top w:val="none" w:sz="0" w:space="0" w:color="auto"/>
        <w:left w:val="none" w:sz="0" w:space="0" w:color="auto"/>
        <w:bottom w:val="none" w:sz="0" w:space="0" w:color="auto"/>
        <w:right w:val="none" w:sz="0" w:space="0" w:color="auto"/>
      </w:divBdr>
    </w:div>
    <w:div w:id="1617826983">
      <w:bodyDiv w:val="1"/>
      <w:marLeft w:val="0"/>
      <w:marRight w:val="0"/>
      <w:marTop w:val="0"/>
      <w:marBottom w:val="0"/>
      <w:divBdr>
        <w:top w:val="none" w:sz="0" w:space="0" w:color="auto"/>
        <w:left w:val="none" w:sz="0" w:space="0" w:color="auto"/>
        <w:bottom w:val="none" w:sz="0" w:space="0" w:color="auto"/>
        <w:right w:val="none" w:sz="0" w:space="0" w:color="auto"/>
      </w:divBdr>
    </w:div>
    <w:div w:id="1639414774">
      <w:bodyDiv w:val="1"/>
      <w:marLeft w:val="0"/>
      <w:marRight w:val="0"/>
      <w:marTop w:val="0"/>
      <w:marBottom w:val="0"/>
      <w:divBdr>
        <w:top w:val="none" w:sz="0" w:space="0" w:color="auto"/>
        <w:left w:val="none" w:sz="0" w:space="0" w:color="auto"/>
        <w:bottom w:val="none" w:sz="0" w:space="0" w:color="auto"/>
        <w:right w:val="none" w:sz="0" w:space="0" w:color="auto"/>
      </w:divBdr>
    </w:div>
    <w:div w:id="1666938783">
      <w:bodyDiv w:val="1"/>
      <w:marLeft w:val="0"/>
      <w:marRight w:val="0"/>
      <w:marTop w:val="0"/>
      <w:marBottom w:val="0"/>
      <w:divBdr>
        <w:top w:val="none" w:sz="0" w:space="0" w:color="auto"/>
        <w:left w:val="none" w:sz="0" w:space="0" w:color="auto"/>
        <w:bottom w:val="none" w:sz="0" w:space="0" w:color="auto"/>
        <w:right w:val="none" w:sz="0" w:space="0" w:color="auto"/>
      </w:divBdr>
    </w:div>
    <w:div w:id="1672635425">
      <w:bodyDiv w:val="1"/>
      <w:marLeft w:val="0"/>
      <w:marRight w:val="0"/>
      <w:marTop w:val="0"/>
      <w:marBottom w:val="0"/>
      <w:divBdr>
        <w:top w:val="none" w:sz="0" w:space="0" w:color="auto"/>
        <w:left w:val="none" w:sz="0" w:space="0" w:color="auto"/>
        <w:bottom w:val="none" w:sz="0" w:space="0" w:color="auto"/>
        <w:right w:val="none" w:sz="0" w:space="0" w:color="auto"/>
      </w:divBdr>
    </w:div>
    <w:div w:id="1715035522">
      <w:bodyDiv w:val="1"/>
      <w:marLeft w:val="0"/>
      <w:marRight w:val="0"/>
      <w:marTop w:val="0"/>
      <w:marBottom w:val="0"/>
      <w:divBdr>
        <w:top w:val="none" w:sz="0" w:space="0" w:color="auto"/>
        <w:left w:val="none" w:sz="0" w:space="0" w:color="auto"/>
        <w:bottom w:val="none" w:sz="0" w:space="0" w:color="auto"/>
        <w:right w:val="none" w:sz="0" w:space="0" w:color="auto"/>
      </w:divBdr>
    </w:div>
    <w:div w:id="1745027645">
      <w:bodyDiv w:val="1"/>
      <w:marLeft w:val="0"/>
      <w:marRight w:val="0"/>
      <w:marTop w:val="0"/>
      <w:marBottom w:val="0"/>
      <w:divBdr>
        <w:top w:val="none" w:sz="0" w:space="0" w:color="auto"/>
        <w:left w:val="none" w:sz="0" w:space="0" w:color="auto"/>
        <w:bottom w:val="none" w:sz="0" w:space="0" w:color="auto"/>
        <w:right w:val="none" w:sz="0" w:space="0" w:color="auto"/>
      </w:divBdr>
    </w:div>
    <w:div w:id="1867794606">
      <w:bodyDiv w:val="1"/>
      <w:marLeft w:val="0"/>
      <w:marRight w:val="0"/>
      <w:marTop w:val="0"/>
      <w:marBottom w:val="0"/>
      <w:divBdr>
        <w:top w:val="none" w:sz="0" w:space="0" w:color="auto"/>
        <w:left w:val="none" w:sz="0" w:space="0" w:color="auto"/>
        <w:bottom w:val="none" w:sz="0" w:space="0" w:color="auto"/>
        <w:right w:val="none" w:sz="0" w:space="0" w:color="auto"/>
      </w:divBdr>
    </w:div>
    <w:div w:id="1882550832">
      <w:bodyDiv w:val="1"/>
      <w:marLeft w:val="0"/>
      <w:marRight w:val="0"/>
      <w:marTop w:val="0"/>
      <w:marBottom w:val="0"/>
      <w:divBdr>
        <w:top w:val="none" w:sz="0" w:space="0" w:color="auto"/>
        <w:left w:val="none" w:sz="0" w:space="0" w:color="auto"/>
        <w:bottom w:val="none" w:sz="0" w:space="0" w:color="auto"/>
        <w:right w:val="none" w:sz="0" w:space="0" w:color="auto"/>
      </w:divBdr>
    </w:div>
    <w:div w:id="1946384902">
      <w:bodyDiv w:val="1"/>
      <w:marLeft w:val="0"/>
      <w:marRight w:val="0"/>
      <w:marTop w:val="0"/>
      <w:marBottom w:val="0"/>
      <w:divBdr>
        <w:top w:val="none" w:sz="0" w:space="0" w:color="auto"/>
        <w:left w:val="none" w:sz="0" w:space="0" w:color="auto"/>
        <w:bottom w:val="none" w:sz="0" w:space="0" w:color="auto"/>
        <w:right w:val="none" w:sz="0" w:space="0" w:color="auto"/>
      </w:divBdr>
    </w:div>
    <w:div w:id="1948845979">
      <w:bodyDiv w:val="1"/>
      <w:marLeft w:val="0"/>
      <w:marRight w:val="0"/>
      <w:marTop w:val="0"/>
      <w:marBottom w:val="0"/>
      <w:divBdr>
        <w:top w:val="none" w:sz="0" w:space="0" w:color="auto"/>
        <w:left w:val="none" w:sz="0" w:space="0" w:color="auto"/>
        <w:bottom w:val="none" w:sz="0" w:space="0" w:color="auto"/>
        <w:right w:val="none" w:sz="0" w:space="0" w:color="auto"/>
      </w:divBdr>
    </w:div>
    <w:div w:id="1949268276">
      <w:bodyDiv w:val="1"/>
      <w:marLeft w:val="0"/>
      <w:marRight w:val="0"/>
      <w:marTop w:val="0"/>
      <w:marBottom w:val="0"/>
      <w:divBdr>
        <w:top w:val="none" w:sz="0" w:space="0" w:color="auto"/>
        <w:left w:val="none" w:sz="0" w:space="0" w:color="auto"/>
        <w:bottom w:val="none" w:sz="0" w:space="0" w:color="auto"/>
        <w:right w:val="none" w:sz="0" w:space="0" w:color="auto"/>
      </w:divBdr>
    </w:div>
    <w:div w:id="1984042787">
      <w:bodyDiv w:val="1"/>
      <w:marLeft w:val="0"/>
      <w:marRight w:val="0"/>
      <w:marTop w:val="0"/>
      <w:marBottom w:val="0"/>
      <w:divBdr>
        <w:top w:val="none" w:sz="0" w:space="0" w:color="auto"/>
        <w:left w:val="none" w:sz="0" w:space="0" w:color="auto"/>
        <w:bottom w:val="none" w:sz="0" w:space="0" w:color="auto"/>
        <w:right w:val="none" w:sz="0" w:space="0" w:color="auto"/>
      </w:divBdr>
    </w:div>
    <w:div w:id="1993243866">
      <w:bodyDiv w:val="1"/>
      <w:marLeft w:val="0"/>
      <w:marRight w:val="0"/>
      <w:marTop w:val="0"/>
      <w:marBottom w:val="0"/>
      <w:divBdr>
        <w:top w:val="none" w:sz="0" w:space="0" w:color="auto"/>
        <w:left w:val="none" w:sz="0" w:space="0" w:color="auto"/>
        <w:bottom w:val="none" w:sz="0" w:space="0" w:color="auto"/>
        <w:right w:val="none" w:sz="0" w:space="0" w:color="auto"/>
      </w:divBdr>
    </w:div>
    <w:div w:id="2002538839">
      <w:bodyDiv w:val="1"/>
      <w:marLeft w:val="0"/>
      <w:marRight w:val="0"/>
      <w:marTop w:val="0"/>
      <w:marBottom w:val="0"/>
      <w:divBdr>
        <w:top w:val="none" w:sz="0" w:space="0" w:color="auto"/>
        <w:left w:val="none" w:sz="0" w:space="0" w:color="auto"/>
        <w:bottom w:val="none" w:sz="0" w:space="0" w:color="auto"/>
        <w:right w:val="none" w:sz="0" w:space="0" w:color="auto"/>
      </w:divBdr>
    </w:div>
    <w:div w:id="2006666035">
      <w:bodyDiv w:val="1"/>
      <w:marLeft w:val="0"/>
      <w:marRight w:val="0"/>
      <w:marTop w:val="0"/>
      <w:marBottom w:val="0"/>
      <w:divBdr>
        <w:top w:val="none" w:sz="0" w:space="0" w:color="auto"/>
        <w:left w:val="none" w:sz="0" w:space="0" w:color="auto"/>
        <w:bottom w:val="none" w:sz="0" w:space="0" w:color="auto"/>
        <w:right w:val="none" w:sz="0" w:space="0" w:color="auto"/>
      </w:divBdr>
    </w:div>
    <w:div w:id="20326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F7B9-3415-4EF6-BB26-598480C0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2552</Words>
  <Characters>14548</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Rabia Durmus</cp:lastModifiedBy>
  <cp:revision>66</cp:revision>
  <cp:lastPrinted>2019-11-15T13:29:00Z</cp:lastPrinted>
  <dcterms:created xsi:type="dcterms:W3CDTF">2018-01-30T11:35:00Z</dcterms:created>
  <dcterms:modified xsi:type="dcterms:W3CDTF">2020-03-04T13:41:00Z</dcterms:modified>
</cp:coreProperties>
</file>